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D76FE" w14:textId="77777777" w:rsidR="003C6EC2" w:rsidRPr="003C6EC2" w:rsidRDefault="0091273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FD78AA" wp14:editId="65FD78A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539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FD78AC" wp14:editId="65FD78A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5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Mountains Aboriginal Social Support Service</w:t>
      </w:r>
      <w:r w:rsidRPr="003C6EC2">
        <w:rPr>
          <w:rFonts w:ascii="Arial Black" w:hAnsi="Arial Black"/>
        </w:rPr>
        <w:t xml:space="preserve"> </w:t>
      </w:r>
    </w:p>
    <w:p w14:paraId="65FD76FF" w14:textId="77777777" w:rsidR="003C6EC2" w:rsidRPr="003C6EC2" w:rsidRDefault="00912738" w:rsidP="003C6EC2">
      <w:pPr>
        <w:pStyle w:val="Title"/>
        <w:spacing w:before="360" w:after="480"/>
      </w:pPr>
      <w:r w:rsidRPr="003C6EC2">
        <w:rPr>
          <w:rFonts w:ascii="Arial Black" w:eastAsia="Calibri" w:hAnsi="Arial Black"/>
          <w:sz w:val="56"/>
        </w:rPr>
        <w:t>Performance Report</w:t>
      </w:r>
    </w:p>
    <w:p w14:paraId="65FD7700" w14:textId="77777777" w:rsidR="001E6954" w:rsidRPr="003C6EC2" w:rsidRDefault="0091273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Oak Street </w:t>
      </w:r>
      <w:r w:rsidRPr="003C6EC2">
        <w:rPr>
          <w:color w:val="FFFFFF" w:themeColor="background1"/>
          <w:sz w:val="28"/>
        </w:rPr>
        <w:br/>
        <w:t>KATOOMBA NSW 2780</w:t>
      </w:r>
      <w:r w:rsidRPr="003C6EC2">
        <w:rPr>
          <w:color w:val="FFFFFF" w:themeColor="background1"/>
          <w:sz w:val="28"/>
        </w:rPr>
        <w:br/>
      </w:r>
      <w:r w:rsidRPr="003C6EC2">
        <w:rPr>
          <w:rFonts w:eastAsia="Calibri"/>
          <w:color w:val="FFFFFF" w:themeColor="background1"/>
          <w:sz w:val="28"/>
          <w:szCs w:val="56"/>
          <w:lang w:eastAsia="en-US"/>
        </w:rPr>
        <w:t>Phone number: 02 4782 6569</w:t>
      </w:r>
    </w:p>
    <w:p w14:paraId="65FD7701" w14:textId="77777777" w:rsidR="003C6EC2" w:rsidRDefault="009127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200508 </w:t>
      </w:r>
    </w:p>
    <w:p w14:paraId="65FD7702" w14:textId="77777777" w:rsidR="001E6954" w:rsidRPr="003C6EC2" w:rsidRDefault="009127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Mountains Aboriginal Culture &amp; Resource Centre Inc (ACRC)</w:t>
      </w:r>
    </w:p>
    <w:p w14:paraId="65FD7703" w14:textId="77777777" w:rsidR="001E6954" w:rsidRPr="003C6EC2" w:rsidRDefault="0091273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September 2020</w:t>
      </w:r>
    </w:p>
    <w:p w14:paraId="65FD7704" w14:textId="336DCFC9" w:rsidR="00825ED8" w:rsidRPr="00E93D41" w:rsidRDefault="0091273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October 2020</w:t>
      </w:r>
    </w:p>
    <w:p w14:paraId="65FD7705" w14:textId="77777777" w:rsidR="001E6954" w:rsidRPr="003C6EC2" w:rsidRDefault="009C7E93" w:rsidP="001E6954">
      <w:pPr>
        <w:tabs>
          <w:tab w:val="left" w:pos="2127"/>
        </w:tabs>
        <w:spacing w:before="120"/>
        <w:rPr>
          <w:rFonts w:eastAsia="Calibri"/>
          <w:b/>
          <w:color w:val="FFFFFF" w:themeColor="background1"/>
          <w:sz w:val="28"/>
          <w:szCs w:val="56"/>
          <w:lang w:eastAsia="en-US"/>
        </w:rPr>
      </w:pPr>
    </w:p>
    <w:p w14:paraId="65FD7706" w14:textId="77777777" w:rsidR="003C6EC2" w:rsidRDefault="009C7E9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1C558FE" w14:textId="77777777" w:rsidR="00912738" w:rsidRDefault="00912738" w:rsidP="00912738">
      <w:pPr>
        <w:pStyle w:val="Heading1"/>
      </w:pPr>
      <w:r>
        <w:lastRenderedPageBreak/>
        <w:t>Publication of report</w:t>
      </w:r>
    </w:p>
    <w:p w14:paraId="0AF3C378" w14:textId="77777777" w:rsidR="00912738" w:rsidRPr="00915D1E" w:rsidRDefault="00912738" w:rsidP="0091273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364685C" w14:textId="3304BCE9" w:rsidR="00912738" w:rsidRPr="002D4428" w:rsidRDefault="00912738" w:rsidP="002D4428">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12738" w14:paraId="7746EDA1" w14:textId="77777777" w:rsidTr="008321E6">
        <w:trPr>
          <w:trHeight w:val="227"/>
        </w:trPr>
        <w:tc>
          <w:tcPr>
            <w:tcW w:w="3942" w:type="pct"/>
            <w:shd w:val="clear" w:color="auto" w:fill="auto"/>
          </w:tcPr>
          <w:p w14:paraId="0E044786" w14:textId="54AAB466" w:rsidR="00912738" w:rsidRPr="001E6954" w:rsidRDefault="00912738" w:rsidP="008321E6">
            <w:pPr>
              <w:keepNext/>
              <w:spacing w:before="40" w:after="40" w:line="240" w:lineRule="auto"/>
              <w:rPr>
                <w:b/>
              </w:rPr>
            </w:pPr>
            <w:bookmarkStart w:id="1" w:name="_Hlk27119070"/>
            <w:bookmarkEnd w:id="0"/>
            <w:r w:rsidRPr="001E6954">
              <w:rPr>
                <w:b/>
              </w:rPr>
              <w:t>Standard 8 Organisational governance</w:t>
            </w:r>
            <w:r w:rsidR="002D4428">
              <w:rPr>
                <w:b/>
              </w:rPr>
              <w:t xml:space="preserve">                                            </w:t>
            </w:r>
          </w:p>
        </w:tc>
        <w:tc>
          <w:tcPr>
            <w:tcW w:w="1058" w:type="pct"/>
            <w:shd w:val="clear" w:color="auto" w:fill="auto"/>
          </w:tcPr>
          <w:p w14:paraId="553898B3" w14:textId="749DE11E" w:rsidR="00912738" w:rsidRPr="001E6954" w:rsidRDefault="002D4428" w:rsidP="002D4428">
            <w:pPr>
              <w:keepNext/>
              <w:spacing w:before="40" w:after="40" w:line="240" w:lineRule="auto"/>
              <w:jc w:val="right"/>
              <w:rPr>
                <w:b/>
                <w:color w:val="0000FF"/>
              </w:rPr>
            </w:pPr>
            <w:r>
              <w:rPr>
                <w:b/>
                <w:bCs/>
                <w:iCs/>
                <w:color w:val="00577D"/>
                <w:szCs w:val="40"/>
              </w:rPr>
              <w:t>Non-compliant</w:t>
            </w:r>
          </w:p>
        </w:tc>
      </w:tr>
      <w:tr w:rsidR="00912738" w14:paraId="1A3AAB9C" w14:textId="77777777" w:rsidTr="008321E6">
        <w:trPr>
          <w:trHeight w:val="227"/>
        </w:trPr>
        <w:tc>
          <w:tcPr>
            <w:tcW w:w="3942" w:type="pct"/>
            <w:shd w:val="clear" w:color="auto" w:fill="auto"/>
          </w:tcPr>
          <w:p w14:paraId="77173B30" w14:textId="77777777" w:rsidR="00912738" w:rsidRPr="001E6954" w:rsidRDefault="00912738" w:rsidP="008321E6">
            <w:pPr>
              <w:spacing w:before="40" w:after="40" w:line="240" w:lineRule="auto"/>
              <w:ind w:left="318" w:hanging="7"/>
            </w:pPr>
            <w:r w:rsidRPr="001E6954">
              <w:t>Requirement 8(3)(c)</w:t>
            </w:r>
          </w:p>
        </w:tc>
        <w:tc>
          <w:tcPr>
            <w:tcW w:w="1058" w:type="pct"/>
            <w:shd w:val="clear" w:color="auto" w:fill="auto"/>
          </w:tcPr>
          <w:p w14:paraId="51468A76" w14:textId="67D23C40" w:rsidR="00912738" w:rsidRPr="001E6954" w:rsidRDefault="00912738" w:rsidP="008321E6">
            <w:pPr>
              <w:spacing w:before="40" w:after="40" w:line="240" w:lineRule="auto"/>
              <w:jc w:val="right"/>
              <w:rPr>
                <w:color w:val="0000FF"/>
              </w:rPr>
            </w:pPr>
            <w:r w:rsidRPr="001E6954">
              <w:rPr>
                <w:bCs/>
                <w:iCs/>
                <w:color w:val="00577D"/>
                <w:szCs w:val="40"/>
              </w:rPr>
              <w:t>Non-compliant</w:t>
            </w:r>
          </w:p>
        </w:tc>
      </w:tr>
      <w:tr w:rsidR="00912738" w14:paraId="0572BB93" w14:textId="77777777" w:rsidTr="008321E6">
        <w:trPr>
          <w:trHeight w:val="227"/>
        </w:trPr>
        <w:tc>
          <w:tcPr>
            <w:tcW w:w="3942" w:type="pct"/>
            <w:shd w:val="clear" w:color="auto" w:fill="auto"/>
          </w:tcPr>
          <w:p w14:paraId="57D631DF" w14:textId="77777777" w:rsidR="00912738" w:rsidRPr="001E6954" w:rsidRDefault="00912738" w:rsidP="008321E6">
            <w:pPr>
              <w:spacing w:before="40" w:after="40" w:line="240" w:lineRule="auto"/>
              <w:ind w:left="318" w:hanging="7"/>
            </w:pPr>
            <w:r w:rsidRPr="001E6954">
              <w:t>Requirement 8(3)(d)</w:t>
            </w:r>
          </w:p>
        </w:tc>
        <w:tc>
          <w:tcPr>
            <w:tcW w:w="1058" w:type="pct"/>
            <w:shd w:val="clear" w:color="auto" w:fill="auto"/>
          </w:tcPr>
          <w:p w14:paraId="4F442CAD" w14:textId="075E42F0" w:rsidR="00912738" w:rsidRPr="001E6954" w:rsidRDefault="00912738" w:rsidP="008321E6">
            <w:pPr>
              <w:spacing w:before="40" w:after="40" w:line="240" w:lineRule="auto"/>
              <w:jc w:val="right"/>
              <w:rPr>
                <w:color w:val="0000FF"/>
              </w:rPr>
            </w:pPr>
            <w:r w:rsidRPr="001E6954">
              <w:rPr>
                <w:bCs/>
                <w:iCs/>
                <w:color w:val="00577D"/>
                <w:szCs w:val="40"/>
              </w:rPr>
              <w:t>Non-compliant</w:t>
            </w:r>
          </w:p>
        </w:tc>
      </w:tr>
    </w:tbl>
    <w:p w14:paraId="1D9297E6" w14:textId="77777777" w:rsidR="00912738" w:rsidRDefault="00912738" w:rsidP="00912738">
      <w:pPr>
        <w:sectPr w:rsidR="00912738" w:rsidSect="00165658">
          <w:headerReference w:type="first" r:id="rId16"/>
          <w:footerReference w:type="first" r:id="rId17"/>
          <w:pgSz w:w="11906" w:h="16838"/>
          <w:pgMar w:top="1701" w:right="1418" w:bottom="1418" w:left="1418" w:header="709" w:footer="397" w:gutter="0"/>
          <w:cols w:space="708"/>
          <w:docGrid w:linePitch="360"/>
        </w:sectPr>
      </w:pPr>
      <w:bookmarkStart w:id="2" w:name="_GoBack"/>
      <w:bookmarkEnd w:id="1"/>
      <w:bookmarkEnd w:id="2"/>
    </w:p>
    <w:p w14:paraId="1BDA0D73" w14:textId="77777777" w:rsidR="00912738" w:rsidRPr="00D21DCD" w:rsidRDefault="00912738" w:rsidP="00912738">
      <w:pPr>
        <w:pStyle w:val="Heading1"/>
      </w:pPr>
      <w:r>
        <w:lastRenderedPageBreak/>
        <w:t>Detailed assessment</w:t>
      </w:r>
    </w:p>
    <w:p w14:paraId="1742C5C7" w14:textId="77777777" w:rsidR="00912738" w:rsidRPr="00D63989" w:rsidRDefault="00912738" w:rsidP="0091273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AA2454" w14:textId="77777777" w:rsidR="00912738" w:rsidRPr="001E6954" w:rsidRDefault="00912738" w:rsidP="00912738">
      <w:pPr>
        <w:rPr>
          <w:color w:val="auto"/>
        </w:rPr>
      </w:pPr>
      <w:r w:rsidRPr="00D63989">
        <w:t>The report also specifies areas in which improvements must be made to ensure the Quality Standards are complied with.</w:t>
      </w:r>
    </w:p>
    <w:p w14:paraId="55409DD4" w14:textId="77777777" w:rsidR="00912738" w:rsidRPr="00D63989" w:rsidRDefault="00912738" w:rsidP="00912738">
      <w:r w:rsidRPr="00D63989">
        <w:t xml:space="preserve">The following information has been </w:t>
      </w:r>
      <w:proofErr w:type="gramStart"/>
      <w:r w:rsidRPr="00D63989">
        <w:t>taken into account</w:t>
      </w:r>
      <w:proofErr w:type="gramEnd"/>
      <w:r w:rsidRPr="00D63989">
        <w:t xml:space="preserve"> in developing this performance report:</w:t>
      </w:r>
    </w:p>
    <w:p w14:paraId="2AF3BCD6" w14:textId="77777777" w:rsidR="00912738" w:rsidRPr="002E4397" w:rsidRDefault="00912738" w:rsidP="00912738">
      <w:pPr>
        <w:pStyle w:val="ListBullet"/>
      </w:pPr>
      <w:r w:rsidRPr="002E4397">
        <w:t>the Assessment Team’s report for the Assessment Contact - Site; the Assessment Contact - Site report was informed by a site assessment, observations at the service, review of documents and interviews with staff, consumers/representatives and others.</w:t>
      </w:r>
    </w:p>
    <w:p w14:paraId="63A02A04" w14:textId="77777777" w:rsidR="00912738" w:rsidRDefault="00912738" w:rsidP="00912738">
      <w:pPr>
        <w:spacing w:after="160" w:line="259" w:lineRule="auto"/>
        <w:rPr>
          <w:rFonts w:cs="Times New Roman"/>
        </w:rPr>
      </w:pPr>
    </w:p>
    <w:p w14:paraId="1278D836" w14:textId="77777777" w:rsidR="00912738" w:rsidRDefault="00912738" w:rsidP="00912738">
      <w:pPr>
        <w:sectPr w:rsidR="00912738" w:rsidSect="00E22030">
          <w:headerReference w:type="first" r:id="rId18"/>
          <w:pgSz w:w="11906" w:h="16838"/>
          <w:pgMar w:top="1701" w:right="1418" w:bottom="1418" w:left="1418" w:header="709" w:footer="397" w:gutter="0"/>
          <w:cols w:space="708"/>
          <w:docGrid w:linePitch="360"/>
        </w:sectPr>
      </w:pPr>
    </w:p>
    <w:p w14:paraId="410B53A7" w14:textId="77777777" w:rsidR="00912738" w:rsidRPr="00506F7F" w:rsidRDefault="00912738" w:rsidP="00912738"/>
    <w:p w14:paraId="6A9504CF" w14:textId="77777777" w:rsidR="00912738" w:rsidRDefault="00912738" w:rsidP="00912738">
      <w:pPr>
        <w:sectPr w:rsidR="00912738" w:rsidSect="00F05744">
          <w:headerReference w:type="default" r:id="rId19"/>
          <w:type w:val="continuous"/>
          <w:pgSz w:w="11906" w:h="16838"/>
          <w:pgMar w:top="1701" w:right="1418" w:bottom="1418" w:left="1418" w:header="709" w:footer="397" w:gutter="0"/>
          <w:cols w:space="708"/>
          <w:titlePg/>
          <w:docGrid w:linePitch="360"/>
        </w:sectPr>
      </w:pPr>
    </w:p>
    <w:p w14:paraId="71E65C8D" w14:textId="77777777" w:rsidR="00912738" w:rsidRDefault="00912738" w:rsidP="00912738">
      <w:pPr>
        <w:pStyle w:val="Heading1"/>
        <w:tabs>
          <w:tab w:val="right" w:pos="9070"/>
        </w:tabs>
        <w:spacing w:before="560" w:after="640"/>
        <w:rPr>
          <w:color w:val="FFFFFF" w:themeColor="background1"/>
          <w:sz w:val="36"/>
        </w:rPr>
        <w:sectPr w:rsidR="00912738" w:rsidSect="007C6D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12B5AEE6" wp14:editId="5F035E6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467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D7987E2" w14:textId="77777777" w:rsidR="00912738" w:rsidRPr="00FD1B02" w:rsidRDefault="00912738" w:rsidP="00912738">
      <w:pPr>
        <w:pStyle w:val="Heading3"/>
        <w:shd w:val="clear" w:color="auto" w:fill="F2F2F2" w:themeFill="background1" w:themeFillShade="F2"/>
      </w:pPr>
      <w:r w:rsidRPr="008312AC">
        <w:t>Consumer</w:t>
      </w:r>
      <w:r w:rsidRPr="00FD1B02">
        <w:t xml:space="preserve"> outcome:</w:t>
      </w:r>
    </w:p>
    <w:p w14:paraId="2A5EA9EB" w14:textId="77777777" w:rsidR="00912738" w:rsidRDefault="00912738" w:rsidP="00912738">
      <w:pPr>
        <w:numPr>
          <w:ilvl w:val="0"/>
          <w:numId w:val="8"/>
        </w:numPr>
        <w:shd w:val="clear" w:color="auto" w:fill="F2F2F2" w:themeFill="background1" w:themeFillShade="F2"/>
      </w:pPr>
      <w:r>
        <w:t>I am confident the organisation is well run. I can partner in improving the delivery of care and services.</w:t>
      </w:r>
    </w:p>
    <w:p w14:paraId="0CA9546C" w14:textId="77777777" w:rsidR="00912738" w:rsidRDefault="00912738" w:rsidP="00912738">
      <w:pPr>
        <w:pStyle w:val="Heading3"/>
        <w:shd w:val="clear" w:color="auto" w:fill="F2F2F2" w:themeFill="background1" w:themeFillShade="F2"/>
      </w:pPr>
      <w:r>
        <w:t>Organisation statement:</w:t>
      </w:r>
    </w:p>
    <w:p w14:paraId="5718619D" w14:textId="77777777" w:rsidR="00912738" w:rsidRDefault="00912738" w:rsidP="00912738">
      <w:pPr>
        <w:numPr>
          <w:ilvl w:val="0"/>
          <w:numId w:val="8"/>
        </w:numPr>
        <w:shd w:val="clear" w:color="auto" w:fill="F2F2F2" w:themeFill="background1" w:themeFillShade="F2"/>
      </w:pPr>
      <w:r>
        <w:t>The organisation’s governing body is accountable for the delivery of safe and quality care and services.</w:t>
      </w:r>
    </w:p>
    <w:p w14:paraId="5D65AE95" w14:textId="77777777" w:rsidR="00912738" w:rsidRDefault="00912738" w:rsidP="00912738">
      <w:pPr>
        <w:pStyle w:val="Heading2"/>
      </w:pPr>
      <w:r>
        <w:t>Assessment of Standard 8</w:t>
      </w:r>
    </w:p>
    <w:p w14:paraId="20E76F36" w14:textId="77777777" w:rsidR="00912738" w:rsidRPr="002B5C77" w:rsidRDefault="00912738" w:rsidP="00912738">
      <w:pPr>
        <w:rPr>
          <w:rFonts w:eastAsia="Calibri"/>
          <w:color w:val="auto"/>
        </w:rPr>
      </w:pPr>
      <w:r w:rsidRPr="002B5C77">
        <w:rPr>
          <w:rFonts w:eastAsiaTheme="minorHAnsi"/>
          <w:color w:val="auto"/>
        </w:rPr>
        <w:t>The Quality Standard is assessed as Non-compliant as two of the five specific requirements have been assessed as Non-compliant.</w:t>
      </w:r>
    </w:p>
    <w:p w14:paraId="69A21F5D" w14:textId="77777777" w:rsidR="00912738" w:rsidRDefault="00912738" w:rsidP="00912738">
      <w:pPr>
        <w:pStyle w:val="Heading2"/>
      </w:pPr>
      <w:r>
        <w:t>Assessment of Standard 8 Requirements</w:t>
      </w:r>
      <w:r w:rsidRPr="0066387A">
        <w:rPr>
          <w:i/>
          <w:color w:val="0000FF"/>
          <w:sz w:val="24"/>
          <w:szCs w:val="24"/>
        </w:rPr>
        <w:t xml:space="preserve"> </w:t>
      </w:r>
    </w:p>
    <w:p w14:paraId="0B9A2E32" w14:textId="77777777" w:rsidR="00912738" w:rsidRPr="00506F7F" w:rsidRDefault="00912738" w:rsidP="00912738">
      <w:pPr>
        <w:pStyle w:val="Heading3"/>
      </w:pPr>
      <w:r w:rsidRPr="00506F7F">
        <w:t>Requirement 8(3)(c)</w:t>
      </w:r>
      <w:r>
        <w:tab/>
        <w:t>Non-compliant</w:t>
      </w:r>
    </w:p>
    <w:p w14:paraId="34EAEDDC" w14:textId="77777777" w:rsidR="00912738" w:rsidRPr="001F433A" w:rsidRDefault="00912738" w:rsidP="00912738">
      <w:pPr>
        <w:rPr>
          <w:i/>
        </w:rPr>
      </w:pPr>
      <w:r w:rsidRPr="001F433A">
        <w:rPr>
          <w:i/>
        </w:rPr>
        <w:t>Effective organisation wide governance systems relating to the following:</w:t>
      </w:r>
    </w:p>
    <w:p w14:paraId="33B3E584" w14:textId="77777777" w:rsidR="00912738" w:rsidRPr="001F433A" w:rsidRDefault="00912738" w:rsidP="00912738">
      <w:pPr>
        <w:numPr>
          <w:ilvl w:val="0"/>
          <w:numId w:val="28"/>
        </w:numPr>
        <w:tabs>
          <w:tab w:val="right" w:pos="9026"/>
        </w:tabs>
        <w:spacing w:before="0" w:after="0"/>
        <w:ind w:left="567" w:hanging="425"/>
        <w:outlineLvl w:val="4"/>
        <w:rPr>
          <w:i/>
        </w:rPr>
      </w:pPr>
      <w:r w:rsidRPr="001F433A">
        <w:rPr>
          <w:i/>
        </w:rPr>
        <w:t>information management;</w:t>
      </w:r>
    </w:p>
    <w:p w14:paraId="1778D591" w14:textId="77777777" w:rsidR="00912738" w:rsidRPr="001F433A" w:rsidRDefault="00912738" w:rsidP="00912738">
      <w:pPr>
        <w:numPr>
          <w:ilvl w:val="0"/>
          <w:numId w:val="28"/>
        </w:numPr>
        <w:tabs>
          <w:tab w:val="right" w:pos="9026"/>
        </w:tabs>
        <w:spacing w:before="0" w:after="0"/>
        <w:ind w:left="567" w:hanging="425"/>
        <w:outlineLvl w:val="4"/>
        <w:rPr>
          <w:i/>
        </w:rPr>
      </w:pPr>
      <w:r w:rsidRPr="001F433A">
        <w:rPr>
          <w:i/>
        </w:rPr>
        <w:t>continuous improvement;</w:t>
      </w:r>
    </w:p>
    <w:p w14:paraId="11A5E2A3" w14:textId="77777777" w:rsidR="00912738" w:rsidRPr="001F433A" w:rsidRDefault="00912738" w:rsidP="00912738">
      <w:pPr>
        <w:numPr>
          <w:ilvl w:val="0"/>
          <w:numId w:val="28"/>
        </w:numPr>
        <w:tabs>
          <w:tab w:val="right" w:pos="9026"/>
        </w:tabs>
        <w:spacing w:before="0" w:after="0"/>
        <w:ind w:left="567" w:hanging="425"/>
        <w:outlineLvl w:val="4"/>
        <w:rPr>
          <w:i/>
        </w:rPr>
      </w:pPr>
      <w:r w:rsidRPr="001F433A">
        <w:rPr>
          <w:i/>
        </w:rPr>
        <w:t>financial governance;</w:t>
      </w:r>
    </w:p>
    <w:p w14:paraId="23F43B38" w14:textId="77777777" w:rsidR="00912738" w:rsidRPr="001F433A" w:rsidRDefault="00912738" w:rsidP="00912738">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B908911" w14:textId="77777777" w:rsidR="00912738" w:rsidRPr="001F433A" w:rsidRDefault="00912738" w:rsidP="00912738">
      <w:pPr>
        <w:numPr>
          <w:ilvl w:val="0"/>
          <w:numId w:val="28"/>
        </w:numPr>
        <w:tabs>
          <w:tab w:val="right" w:pos="9026"/>
        </w:tabs>
        <w:spacing w:before="0" w:after="0"/>
        <w:ind w:left="567" w:hanging="425"/>
        <w:outlineLvl w:val="4"/>
        <w:rPr>
          <w:i/>
        </w:rPr>
      </w:pPr>
      <w:r w:rsidRPr="001F433A">
        <w:rPr>
          <w:i/>
        </w:rPr>
        <w:t>regulatory compliance;</w:t>
      </w:r>
    </w:p>
    <w:p w14:paraId="22E73415" w14:textId="77777777" w:rsidR="00912738" w:rsidRDefault="00912738" w:rsidP="00912738">
      <w:pPr>
        <w:numPr>
          <w:ilvl w:val="0"/>
          <w:numId w:val="28"/>
        </w:numPr>
        <w:tabs>
          <w:tab w:val="right" w:pos="9026"/>
        </w:tabs>
        <w:spacing w:before="0" w:after="0"/>
        <w:ind w:left="567" w:hanging="425"/>
        <w:outlineLvl w:val="4"/>
        <w:rPr>
          <w:i/>
        </w:rPr>
      </w:pPr>
      <w:r w:rsidRPr="001F433A">
        <w:rPr>
          <w:i/>
        </w:rPr>
        <w:t>feedback and complaints.</w:t>
      </w:r>
    </w:p>
    <w:p w14:paraId="1AC5DA7B" w14:textId="77777777" w:rsidR="00912738" w:rsidRDefault="00912738" w:rsidP="00912738">
      <w:pPr>
        <w:tabs>
          <w:tab w:val="right" w:pos="9026"/>
        </w:tabs>
        <w:spacing w:before="0" w:after="0"/>
        <w:outlineLvl w:val="4"/>
        <w:rPr>
          <w:i/>
        </w:rPr>
      </w:pPr>
    </w:p>
    <w:p w14:paraId="335B53C9" w14:textId="77777777" w:rsidR="00912738" w:rsidRPr="006966C3" w:rsidRDefault="00912738" w:rsidP="00912738">
      <w:pPr>
        <w:spacing w:before="0" w:after="240"/>
        <w:rPr>
          <w:rFonts w:eastAsiaTheme="minorHAnsi"/>
          <w:color w:val="auto"/>
          <w:lang w:eastAsia="en-US"/>
        </w:rPr>
      </w:pPr>
      <w:r w:rsidRPr="002104E6">
        <w:rPr>
          <w:rFonts w:cs="Times New Roman"/>
          <w:color w:val="auto"/>
        </w:rPr>
        <w:t>The organisation is not monitoring and reviewing its performance in all areas.</w:t>
      </w:r>
      <w:r w:rsidRPr="002E4397">
        <w:rPr>
          <w:rFonts w:eastAsiaTheme="minorHAnsi"/>
          <w:color w:val="auto"/>
          <w:lang w:eastAsia="en-US"/>
        </w:rPr>
        <w:t xml:space="preserve"> </w:t>
      </w:r>
      <w:r>
        <w:rPr>
          <w:rFonts w:eastAsiaTheme="minorHAnsi"/>
          <w:color w:val="auto"/>
          <w:lang w:eastAsia="en-US"/>
        </w:rPr>
        <w:t>P</w:t>
      </w:r>
      <w:r w:rsidRPr="00BC5F73">
        <w:rPr>
          <w:rFonts w:eastAsiaTheme="minorHAnsi"/>
          <w:color w:val="auto"/>
          <w:lang w:eastAsia="en-US"/>
        </w:rPr>
        <w:t xml:space="preserve">olicy framework documents </w:t>
      </w:r>
      <w:r>
        <w:rPr>
          <w:rFonts w:eastAsiaTheme="minorHAnsi"/>
          <w:color w:val="auto"/>
          <w:lang w:eastAsia="en-US"/>
        </w:rPr>
        <w:t>that</w:t>
      </w:r>
      <w:r w:rsidRPr="00BC5F73">
        <w:rPr>
          <w:rFonts w:eastAsiaTheme="minorHAnsi"/>
          <w:color w:val="auto"/>
          <w:lang w:eastAsia="en-US"/>
        </w:rPr>
        <w:t xml:space="preserve"> cover corporate governance</w:t>
      </w:r>
      <w:r>
        <w:rPr>
          <w:rFonts w:eastAsiaTheme="minorHAnsi"/>
          <w:color w:val="auto"/>
          <w:lang w:eastAsia="en-US"/>
        </w:rPr>
        <w:t xml:space="preserve"> are </w:t>
      </w:r>
      <w:r w:rsidRPr="00BC5F73">
        <w:rPr>
          <w:rFonts w:eastAsiaTheme="minorHAnsi"/>
          <w:color w:val="auto"/>
          <w:lang w:eastAsia="en-US"/>
        </w:rPr>
        <w:t xml:space="preserve">still to be reviewed and approved by the </w:t>
      </w:r>
      <w:r>
        <w:rPr>
          <w:rFonts w:eastAsiaTheme="minorHAnsi"/>
          <w:color w:val="auto"/>
          <w:lang w:eastAsia="en-US"/>
        </w:rPr>
        <w:t>b</w:t>
      </w:r>
      <w:r w:rsidRPr="00BC5F73">
        <w:rPr>
          <w:rFonts w:eastAsiaTheme="minorHAnsi"/>
          <w:color w:val="auto"/>
          <w:lang w:eastAsia="en-US"/>
        </w:rPr>
        <w:t>oard.</w:t>
      </w:r>
      <w:r>
        <w:rPr>
          <w:rFonts w:eastAsiaTheme="minorHAnsi"/>
          <w:color w:val="auto"/>
          <w:lang w:eastAsia="en-US"/>
        </w:rPr>
        <w:t xml:space="preserve"> Whilst there is evidence of continuous improvement activity the organisation does not have a </w:t>
      </w:r>
      <w:r w:rsidRPr="00495E75">
        <w:rPr>
          <w:iCs/>
          <w:color w:val="auto"/>
        </w:rPr>
        <w:t>written continuous improvement plan.</w:t>
      </w:r>
    </w:p>
    <w:p w14:paraId="51AA1B36" w14:textId="77777777" w:rsidR="00912738" w:rsidRDefault="00912738" w:rsidP="00912738">
      <w:pPr>
        <w:spacing w:before="0" w:line="240" w:lineRule="auto"/>
        <w:rPr>
          <w:rFonts w:cs="Times New Roman"/>
          <w:color w:val="auto"/>
        </w:rPr>
      </w:pPr>
    </w:p>
    <w:p w14:paraId="05E2D49E" w14:textId="77777777" w:rsidR="00912738" w:rsidRPr="002104E6" w:rsidRDefault="00912738" w:rsidP="00912738">
      <w:pPr>
        <w:spacing w:before="0" w:line="240" w:lineRule="auto"/>
        <w:rPr>
          <w:rFonts w:cs="Times New Roman"/>
          <w:color w:val="auto"/>
        </w:rPr>
      </w:pPr>
    </w:p>
    <w:p w14:paraId="6A035763" w14:textId="77777777" w:rsidR="00912738" w:rsidRPr="001F433A" w:rsidRDefault="00912738" w:rsidP="00912738">
      <w:pPr>
        <w:tabs>
          <w:tab w:val="right" w:pos="9026"/>
        </w:tabs>
        <w:spacing w:before="0" w:after="0"/>
        <w:outlineLvl w:val="4"/>
        <w:rPr>
          <w:i/>
        </w:rPr>
      </w:pPr>
    </w:p>
    <w:p w14:paraId="1D3C4E54" w14:textId="77777777" w:rsidR="00912738" w:rsidRPr="00506F7F" w:rsidRDefault="00912738" w:rsidP="00912738">
      <w:pPr>
        <w:pStyle w:val="Heading3"/>
      </w:pPr>
      <w:r w:rsidRPr="00506F7F">
        <w:lastRenderedPageBreak/>
        <w:t>Requirement 8(3)(d)</w:t>
      </w:r>
      <w:r>
        <w:tab/>
        <w:t>Non-compliant</w:t>
      </w:r>
    </w:p>
    <w:p w14:paraId="2D95AC6E" w14:textId="77777777" w:rsidR="00912738" w:rsidRPr="001F433A" w:rsidRDefault="00912738" w:rsidP="00912738">
      <w:pPr>
        <w:rPr>
          <w:i/>
        </w:rPr>
      </w:pPr>
      <w:r w:rsidRPr="001F433A">
        <w:rPr>
          <w:i/>
        </w:rPr>
        <w:t>Effective risk management systems and practices, including but not limited to the following:</w:t>
      </w:r>
    </w:p>
    <w:p w14:paraId="6204CF7A" w14:textId="77777777" w:rsidR="00912738" w:rsidRPr="001F433A" w:rsidRDefault="00912738" w:rsidP="00912738">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D985B27" w14:textId="77777777" w:rsidR="00912738" w:rsidRPr="001F433A" w:rsidRDefault="00912738" w:rsidP="00912738">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08EDCD39" w14:textId="77777777" w:rsidR="00912738" w:rsidRPr="001F433A" w:rsidRDefault="00912738" w:rsidP="00912738">
      <w:pPr>
        <w:numPr>
          <w:ilvl w:val="0"/>
          <w:numId w:val="29"/>
        </w:numPr>
        <w:tabs>
          <w:tab w:val="right" w:pos="9026"/>
        </w:tabs>
        <w:spacing w:before="0" w:after="0"/>
        <w:ind w:left="567" w:hanging="425"/>
        <w:outlineLvl w:val="4"/>
        <w:rPr>
          <w:i/>
        </w:rPr>
      </w:pPr>
      <w:r w:rsidRPr="001F433A">
        <w:rPr>
          <w:i/>
        </w:rPr>
        <w:t>supporting consumers to live the best life they can.</w:t>
      </w:r>
    </w:p>
    <w:p w14:paraId="25E6C678" w14:textId="77777777" w:rsidR="00912738" w:rsidRDefault="00912738" w:rsidP="00912738">
      <w:pPr>
        <w:spacing w:before="120"/>
      </w:pPr>
    </w:p>
    <w:p w14:paraId="2158BD5E" w14:textId="77777777" w:rsidR="00912738" w:rsidRPr="00D70AC0" w:rsidRDefault="00912738" w:rsidP="00912738">
      <w:pPr>
        <w:spacing w:before="120"/>
        <w:rPr>
          <w:rFonts w:cs="Times New Roman"/>
          <w:color w:val="auto"/>
        </w:rPr>
        <w:sectPr w:rsidR="00912738" w:rsidRPr="00D70AC0" w:rsidSect="00F05744">
          <w:headerReference w:type="default" r:id="rId22"/>
          <w:type w:val="continuous"/>
          <w:pgSz w:w="11906" w:h="16838"/>
          <w:pgMar w:top="1701" w:right="1418" w:bottom="1418" w:left="1418" w:header="709" w:footer="397" w:gutter="0"/>
          <w:cols w:space="708"/>
          <w:titlePg/>
          <w:docGrid w:linePitch="360"/>
        </w:sectPr>
      </w:pPr>
      <w:r w:rsidRPr="00BA4D86">
        <w:rPr>
          <w:rFonts w:cs="Times New Roman"/>
          <w:color w:val="auto"/>
        </w:rPr>
        <w:t xml:space="preserve">The organisation </w:t>
      </w:r>
      <w:r>
        <w:rPr>
          <w:rFonts w:cs="Times New Roman"/>
          <w:color w:val="auto"/>
        </w:rPr>
        <w:t xml:space="preserve">does not have </w:t>
      </w:r>
      <w:r w:rsidRPr="00BA4D86">
        <w:rPr>
          <w:rFonts w:cs="Times New Roman"/>
          <w:color w:val="auto"/>
        </w:rPr>
        <w:t xml:space="preserve">effective risk management systems and practices </w:t>
      </w:r>
      <w:r>
        <w:rPr>
          <w:rFonts w:cs="Times New Roman"/>
          <w:color w:val="auto"/>
        </w:rPr>
        <w:t xml:space="preserve">in place and does not </w:t>
      </w:r>
      <w:r w:rsidRPr="00BA4D86">
        <w:rPr>
          <w:rFonts w:cs="Times New Roman"/>
          <w:color w:val="auto"/>
        </w:rPr>
        <w:t xml:space="preserve">monitor and reviews its performance in all areas. </w:t>
      </w:r>
      <w:r>
        <w:rPr>
          <w:rFonts w:cs="Times New Roman"/>
          <w:color w:val="auto"/>
        </w:rPr>
        <w:t>The Assessment Team viewed elements of a risk management framework in several documents but there was no</w:t>
      </w:r>
      <w:r w:rsidRPr="00BA4D86">
        <w:rPr>
          <w:rFonts w:cs="Times New Roman"/>
          <w:color w:val="auto"/>
        </w:rPr>
        <w:t xml:space="preserve"> overall risk management framework in operation</w:t>
      </w:r>
      <w:r>
        <w:rPr>
          <w:rFonts w:cs="Times New Roman"/>
          <w:color w:val="auto"/>
        </w:rPr>
        <w:t xml:space="preserve">. The organisation has </w:t>
      </w:r>
      <w:r>
        <w:rPr>
          <w:rFonts w:eastAsiaTheme="minorHAnsi"/>
          <w:color w:val="auto"/>
          <w:lang w:eastAsia="en-US"/>
        </w:rPr>
        <w:t xml:space="preserve">a </w:t>
      </w:r>
      <w:r w:rsidRPr="00E0661E">
        <w:rPr>
          <w:rFonts w:eastAsiaTheme="minorHAnsi"/>
          <w:color w:val="auto"/>
          <w:lang w:eastAsia="en-US"/>
        </w:rPr>
        <w:t>Standard Operating Procedure document for risk management systems and practices</w:t>
      </w:r>
      <w:r>
        <w:rPr>
          <w:rFonts w:eastAsiaTheme="minorHAnsi"/>
          <w:color w:val="auto"/>
          <w:lang w:eastAsia="en-US"/>
        </w:rPr>
        <w:t xml:space="preserve"> in relation to managing high impact risks, abuse and supporting consumers to live the best life they can but it has not been operationalised.</w:t>
      </w:r>
    </w:p>
    <w:p w14:paraId="64657578" w14:textId="77777777" w:rsidR="00912738" w:rsidRDefault="00912738" w:rsidP="00912738">
      <w:pPr>
        <w:pStyle w:val="Heading1"/>
      </w:pPr>
      <w:r>
        <w:lastRenderedPageBreak/>
        <w:t>Areas for improvement</w:t>
      </w:r>
    </w:p>
    <w:p w14:paraId="235870E2" w14:textId="77777777" w:rsidR="00912738" w:rsidRDefault="00912738" w:rsidP="0091273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2EF6459" w14:textId="77777777" w:rsidR="00912738" w:rsidRPr="00506F7F" w:rsidRDefault="00912738" w:rsidP="00912738">
      <w:pPr>
        <w:pStyle w:val="Heading3"/>
      </w:pPr>
      <w:r w:rsidRPr="00506F7F">
        <w:t>Requirement 8(3)(c)</w:t>
      </w:r>
      <w:r>
        <w:tab/>
      </w:r>
    </w:p>
    <w:p w14:paraId="04E9606F" w14:textId="77777777" w:rsidR="00912738" w:rsidRPr="001F433A" w:rsidRDefault="00912738" w:rsidP="00912738">
      <w:pPr>
        <w:rPr>
          <w:i/>
        </w:rPr>
      </w:pPr>
      <w:r w:rsidRPr="001F433A">
        <w:rPr>
          <w:i/>
        </w:rPr>
        <w:t>Effective organisation wide governance systems relating to the following:</w:t>
      </w:r>
    </w:p>
    <w:p w14:paraId="08253B59" w14:textId="77777777" w:rsidR="00912738" w:rsidRPr="001F433A" w:rsidRDefault="00912738" w:rsidP="00912738">
      <w:pPr>
        <w:numPr>
          <w:ilvl w:val="0"/>
          <w:numId w:val="28"/>
        </w:numPr>
        <w:tabs>
          <w:tab w:val="right" w:pos="9026"/>
        </w:tabs>
        <w:spacing w:before="0" w:after="0"/>
        <w:outlineLvl w:val="4"/>
        <w:rPr>
          <w:i/>
        </w:rPr>
      </w:pPr>
      <w:r w:rsidRPr="001F433A">
        <w:rPr>
          <w:i/>
        </w:rPr>
        <w:t>information management;</w:t>
      </w:r>
    </w:p>
    <w:p w14:paraId="17628194" w14:textId="77777777" w:rsidR="00912738" w:rsidRPr="001F433A" w:rsidRDefault="00912738" w:rsidP="00912738">
      <w:pPr>
        <w:numPr>
          <w:ilvl w:val="0"/>
          <w:numId w:val="28"/>
        </w:numPr>
        <w:tabs>
          <w:tab w:val="right" w:pos="9026"/>
        </w:tabs>
        <w:spacing w:before="0" w:after="0"/>
        <w:outlineLvl w:val="4"/>
        <w:rPr>
          <w:i/>
        </w:rPr>
      </w:pPr>
      <w:r w:rsidRPr="001F433A">
        <w:rPr>
          <w:i/>
        </w:rPr>
        <w:t>continuous improvement;</w:t>
      </w:r>
    </w:p>
    <w:p w14:paraId="3911BFBE" w14:textId="77777777" w:rsidR="00912738" w:rsidRPr="001F433A" w:rsidRDefault="00912738" w:rsidP="00912738">
      <w:pPr>
        <w:numPr>
          <w:ilvl w:val="0"/>
          <w:numId w:val="28"/>
        </w:numPr>
        <w:tabs>
          <w:tab w:val="right" w:pos="9026"/>
        </w:tabs>
        <w:spacing w:before="0" w:after="0"/>
        <w:outlineLvl w:val="4"/>
        <w:rPr>
          <w:i/>
        </w:rPr>
      </w:pPr>
      <w:r w:rsidRPr="001F433A">
        <w:rPr>
          <w:i/>
        </w:rPr>
        <w:t>financial governance;</w:t>
      </w:r>
    </w:p>
    <w:p w14:paraId="78F59F9B" w14:textId="77777777" w:rsidR="00912738" w:rsidRPr="001F433A" w:rsidRDefault="00912738" w:rsidP="00912738">
      <w:pPr>
        <w:numPr>
          <w:ilvl w:val="0"/>
          <w:numId w:val="28"/>
        </w:numPr>
        <w:tabs>
          <w:tab w:val="right" w:pos="9026"/>
        </w:tabs>
        <w:spacing w:before="0" w:after="0"/>
        <w:outlineLvl w:val="4"/>
        <w:rPr>
          <w:i/>
        </w:rPr>
      </w:pPr>
      <w:r w:rsidRPr="001F433A">
        <w:rPr>
          <w:i/>
        </w:rPr>
        <w:t>workforce governance, including the assignment of clear responsibilities and accountabilities;</w:t>
      </w:r>
    </w:p>
    <w:p w14:paraId="01F8F75F" w14:textId="77777777" w:rsidR="00912738" w:rsidRPr="001F433A" w:rsidRDefault="00912738" w:rsidP="00912738">
      <w:pPr>
        <w:numPr>
          <w:ilvl w:val="0"/>
          <w:numId w:val="28"/>
        </w:numPr>
        <w:tabs>
          <w:tab w:val="right" w:pos="9026"/>
        </w:tabs>
        <w:spacing w:before="0" w:after="0"/>
        <w:outlineLvl w:val="4"/>
        <w:rPr>
          <w:i/>
        </w:rPr>
      </w:pPr>
      <w:r w:rsidRPr="001F433A">
        <w:rPr>
          <w:i/>
        </w:rPr>
        <w:t>regulatory compliance;</w:t>
      </w:r>
    </w:p>
    <w:p w14:paraId="4736A6F1" w14:textId="77777777" w:rsidR="00912738" w:rsidRDefault="00912738" w:rsidP="00912738">
      <w:pPr>
        <w:numPr>
          <w:ilvl w:val="0"/>
          <w:numId w:val="28"/>
        </w:numPr>
        <w:tabs>
          <w:tab w:val="right" w:pos="9026"/>
        </w:tabs>
        <w:spacing w:before="0" w:after="0"/>
        <w:outlineLvl w:val="4"/>
        <w:rPr>
          <w:i/>
        </w:rPr>
      </w:pPr>
      <w:r w:rsidRPr="001F433A">
        <w:rPr>
          <w:i/>
        </w:rPr>
        <w:t>feedback and complaints.</w:t>
      </w:r>
    </w:p>
    <w:p w14:paraId="16AF4492" w14:textId="77777777" w:rsidR="00912738" w:rsidRDefault="00912738" w:rsidP="00912738">
      <w:pPr>
        <w:tabs>
          <w:tab w:val="right" w:pos="9026"/>
        </w:tabs>
        <w:spacing w:before="0" w:after="0"/>
        <w:outlineLvl w:val="4"/>
        <w:rPr>
          <w:i/>
        </w:rPr>
      </w:pPr>
    </w:p>
    <w:p w14:paraId="5CE6576D" w14:textId="77777777" w:rsidR="00912738" w:rsidRPr="00DB3761" w:rsidRDefault="00912738" w:rsidP="00912738">
      <w:pPr>
        <w:pStyle w:val="ListParagraph"/>
        <w:numPr>
          <w:ilvl w:val="0"/>
          <w:numId w:val="38"/>
        </w:numPr>
      </w:pPr>
      <w:r w:rsidRPr="00DB3761">
        <w:rPr>
          <w:rFonts w:eastAsiaTheme="minorHAnsi"/>
          <w:color w:val="auto"/>
          <w:lang w:eastAsia="en-US"/>
        </w:rPr>
        <w:t>Implement polic</w:t>
      </w:r>
      <w:r>
        <w:rPr>
          <w:rFonts w:eastAsiaTheme="minorHAnsi"/>
          <w:color w:val="auto"/>
          <w:lang w:eastAsia="en-US"/>
        </w:rPr>
        <w:t xml:space="preserve">ies and procedures </w:t>
      </w:r>
      <w:r w:rsidRPr="00DB3761">
        <w:rPr>
          <w:rFonts w:eastAsiaTheme="minorHAnsi"/>
          <w:color w:val="auto"/>
          <w:lang w:eastAsia="en-US"/>
        </w:rPr>
        <w:t xml:space="preserve">to ensure effective </w:t>
      </w:r>
      <w:r w:rsidRPr="00DB3761">
        <w:t>organisation wide governance systems</w:t>
      </w:r>
      <w:r w:rsidRPr="00DB3761">
        <w:rPr>
          <w:rFonts w:eastAsiaTheme="minorHAnsi"/>
          <w:color w:val="auto"/>
          <w:lang w:eastAsia="en-US"/>
        </w:rPr>
        <w:t>.</w:t>
      </w:r>
    </w:p>
    <w:p w14:paraId="0BB4C7E5" w14:textId="77777777" w:rsidR="00912738" w:rsidRDefault="00912738" w:rsidP="00912738">
      <w:pPr>
        <w:pStyle w:val="ListParagraph"/>
        <w:numPr>
          <w:ilvl w:val="0"/>
          <w:numId w:val="38"/>
        </w:numPr>
      </w:pPr>
      <w:r>
        <w:t>Establish a written continuous improvement document to plan, implement, monitor and evaluate all improvement activities.</w:t>
      </w:r>
    </w:p>
    <w:p w14:paraId="316540C2" w14:textId="77777777" w:rsidR="00912738" w:rsidRPr="00E830C7" w:rsidRDefault="00912738" w:rsidP="00912738">
      <w:pPr>
        <w:pStyle w:val="ListParagraph"/>
        <w:numPr>
          <w:ilvl w:val="0"/>
          <w:numId w:val="38"/>
        </w:numPr>
      </w:pPr>
      <w:r>
        <w:t xml:space="preserve">Capture feedback provided and feed this into the organisation’s continuous improvement activities. </w:t>
      </w:r>
    </w:p>
    <w:p w14:paraId="14721E88" w14:textId="77777777" w:rsidR="00912738" w:rsidRPr="00506F7F" w:rsidRDefault="00912738" w:rsidP="00912738">
      <w:pPr>
        <w:pStyle w:val="Heading3"/>
      </w:pPr>
      <w:r w:rsidRPr="00506F7F">
        <w:t>Requirement 8(3)(d)</w:t>
      </w:r>
      <w:r>
        <w:tab/>
      </w:r>
    </w:p>
    <w:p w14:paraId="790A08E4" w14:textId="77777777" w:rsidR="00912738" w:rsidRPr="001F433A" w:rsidRDefault="00912738" w:rsidP="00912738">
      <w:pPr>
        <w:rPr>
          <w:i/>
        </w:rPr>
      </w:pPr>
      <w:r w:rsidRPr="001F433A">
        <w:rPr>
          <w:i/>
        </w:rPr>
        <w:t>Effective risk management systems and practices, including but not limited to the following:</w:t>
      </w:r>
    </w:p>
    <w:p w14:paraId="11040998" w14:textId="77777777" w:rsidR="00912738" w:rsidRPr="001F433A" w:rsidRDefault="00912738" w:rsidP="00912738">
      <w:pPr>
        <w:numPr>
          <w:ilvl w:val="0"/>
          <w:numId w:val="29"/>
        </w:numPr>
        <w:tabs>
          <w:tab w:val="right" w:pos="9026"/>
        </w:tabs>
        <w:spacing w:before="0" w:after="0"/>
        <w:outlineLvl w:val="4"/>
        <w:rPr>
          <w:i/>
        </w:rPr>
      </w:pPr>
      <w:r w:rsidRPr="001F433A">
        <w:rPr>
          <w:i/>
        </w:rPr>
        <w:t>managing high impact or high prevalence risks associated with the care of consumers;</w:t>
      </w:r>
    </w:p>
    <w:p w14:paraId="62F0BBF2" w14:textId="77777777" w:rsidR="00912738" w:rsidRPr="001F433A" w:rsidRDefault="00912738" w:rsidP="00912738">
      <w:pPr>
        <w:numPr>
          <w:ilvl w:val="0"/>
          <w:numId w:val="29"/>
        </w:numPr>
        <w:tabs>
          <w:tab w:val="right" w:pos="9026"/>
        </w:tabs>
        <w:spacing w:before="0" w:after="0"/>
        <w:outlineLvl w:val="4"/>
        <w:rPr>
          <w:i/>
        </w:rPr>
      </w:pPr>
      <w:r w:rsidRPr="001F433A">
        <w:rPr>
          <w:i/>
        </w:rPr>
        <w:t>identifying and responding to abuse and neglect of consumers;</w:t>
      </w:r>
    </w:p>
    <w:p w14:paraId="486727CD" w14:textId="77777777" w:rsidR="00912738" w:rsidRDefault="00912738" w:rsidP="00912738">
      <w:pPr>
        <w:numPr>
          <w:ilvl w:val="0"/>
          <w:numId w:val="29"/>
        </w:numPr>
        <w:tabs>
          <w:tab w:val="right" w:pos="9026"/>
        </w:tabs>
        <w:spacing w:before="0" w:after="0"/>
        <w:outlineLvl w:val="4"/>
        <w:rPr>
          <w:i/>
        </w:rPr>
      </w:pPr>
      <w:r w:rsidRPr="001F433A">
        <w:rPr>
          <w:i/>
        </w:rPr>
        <w:t>supporting consumers to live the best life they can.</w:t>
      </w:r>
    </w:p>
    <w:p w14:paraId="386ECB19" w14:textId="77777777" w:rsidR="00912738" w:rsidRDefault="00912738" w:rsidP="00912738">
      <w:pPr>
        <w:tabs>
          <w:tab w:val="right" w:pos="9026"/>
        </w:tabs>
        <w:spacing w:before="0" w:after="0"/>
        <w:outlineLvl w:val="4"/>
        <w:rPr>
          <w:i/>
        </w:rPr>
      </w:pPr>
    </w:p>
    <w:p w14:paraId="0D725FF1" w14:textId="77777777" w:rsidR="00912738" w:rsidRPr="002B5C77" w:rsidRDefault="00912738" w:rsidP="00912738">
      <w:pPr>
        <w:pStyle w:val="ListParagraph"/>
        <w:numPr>
          <w:ilvl w:val="0"/>
          <w:numId w:val="39"/>
        </w:numPr>
        <w:tabs>
          <w:tab w:val="right" w:pos="9026"/>
        </w:tabs>
        <w:spacing w:before="0" w:after="0"/>
        <w:outlineLvl w:val="4"/>
      </w:pPr>
      <w:r w:rsidRPr="002B5C77">
        <w:rPr>
          <w:rFonts w:cs="Times New Roman"/>
          <w:color w:val="auto"/>
        </w:rPr>
        <w:t xml:space="preserve">Establish an overall risk management framework which demonstrates how the organisation manages risk including </w:t>
      </w:r>
      <w:r w:rsidRPr="002B5C77">
        <w:t>managing high impact or high prevalence risks associated with the care of consumers</w:t>
      </w:r>
      <w:r>
        <w:t xml:space="preserve">, </w:t>
      </w:r>
      <w:r w:rsidRPr="002B5C77">
        <w:t>identifying and responding to abuse and neglect of consumers and supporting consumers to live the best life they can.</w:t>
      </w:r>
    </w:p>
    <w:p w14:paraId="77D75C91" w14:textId="77777777" w:rsidR="00912738" w:rsidRPr="002B5C77" w:rsidRDefault="00912738" w:rsidP="00912738">
      <w:pPr>
        <w:pStyle w:val="ListParagraph"/>
        <w:numPr>
          <w:ilvl w:val="0"/>
          <w:numId w:val="0"/>
        </w:numPr>
        <w:tabs>
          <w:tab w:val="right" w:pos="9026"/>
        </w:tabs>
        <w:spacing w:before="0" w:after="0"/>
        <w:ind w:left="720"/>
        <w:outlineLvl w:val="4"/>
        <w:rPr>
          <w:i/>
        </w:rPr>
      </w:pPr>
    </w:p>
    <w:p w14:paraId="1C071379" w14:textId="77777777" w:rsidR="00912738" w:rsidRDefault="00912738" w:rsidP="00912738">
      <w:pPr>
        <w:tabs>
          <w:tab w:val="right" w:pos="9026"/>
        </w:tabs>
        <w:spacing w:before="0" w:after="0"/>
        <w:outlineLvl w:val="4"/>
        <w:rPr>
          <w:i/>
        </w:rPr>
      </w:pPr>
    </w:p>
    <w:p w14:paraId="5682D8E8" w14:textId="77777777" w:rsidR="00912738" w:rsidRPr="001F433A" w:rsidRDefault="00912738" w:rsidP="00912738">
      <w:pPr>
        <w:tabs>
          <w:tab w:val="right" w:pos="9026"/>
        </w:tabs>
        <w:spacing w:before="0" w:after="0"/>
        <w:outlineLvl w:val="4"/>
        <w:rPr>
          <w:i/>
        </w:rPr>
      </w:pPr>
    </w:p>
    <w:p w14:paraId="74C80ED9" w14:textId="77777777" w:rsidR="00912738" w:rsidRPr="00F861B5" w:rsidRDefault="00912738" w:rsidP="00912738">
      <w:pPr>
        <w:pStyle w:val="Heading1"/>
      </w:pPr>
      <w:r>
        <w:lastRenderedPageBreak/>
        <w:t xml:space="preserve">Other relevant matters </w:t>
      </w:r>
    </w:p>
    <w:p w14:paraId="39EEA17B" w14:textId="77777777" w:rsidR="00912738" w:rsidRPr="00165658" w:rsidRDefault="00912738" w:rsidP="00912738">
      <w:pPr>
        <w:spacing w:before="0" w:after="160" w:line="259" w:lineRule="auto"/>
        <w:rPr>
          <w:rFonts w:eastAsiaTheme="minorHAnsi"/>
          <w:color w:val="auto"/>
          <w:szCs w:val="22"/>
          <w:lang w:eastAsia="en-US"/>
        </w:rPr>
      </w:pPr>
      <w:r>
        <w:rPr>
          <w:rFonts w:eastAsiaTheme="minorHAnsi"/>
          <w:color w:val="auto"/>
          <w:szCs w:val="22"/>
          <w:lang w:eastAsia="en-US"/>
        </w:rPr>
        <w:t>A further assessment of performance will be conducted by end of 2020.</w:t>
      </w:r>
    </w:p>
    <w:p w14:paraId="7CA20657" w14:textId="77777777" w:rsidR="00912738" w:rsidRPr="00912738" w:rsidRDefault="00912738" w:rsidP="00912738"/>
    <w:sectPr w:rsidR="00912738" w:rsidRPr="0091273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D78E8" w14:textId="77777777" w:rsidR="00AA5742" w:rsidRDefault="00912738">
      <w:pPr>
        <w:spacing w:before="0" w:after="0" w:line="240" w:lineRule="auto"/>
      </w:pPr>
      <w:r>
        <w:separator/>
      </w:r>
    </w:p>
  </w:endnote>
  <w:endnote w:type="continuationSeparator" w:id="0">
    <w:p w14:paraId="65FD78EA" w14:textId="77777777" w:rsidR="00AA5742" w:rsidRDefault="009127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78BF" w14:textId="77777777" w:rsidR="00506F7F" w:rsidRPr="009A1F1B" w:rsidRDefault="009127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FD78C0" w14:textId="77777777" w:rsidR="00506F7F" w:rsidRPr="00C72FFB" w:rsidRDefault="00912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5FD78C1" w14:textId="77777777" w:rsidR="00506F7F" w:rsidRPr="00C72FFB" w:rsidRDefault="00912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78C2" w14:textId="77777777" w:rsidR="00506F7F" w:rsidRPr="009A1F1B" w:rsidRDefault="009127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FD78C3" w14:textId="77777777" w:rsidR="00506F7F" w:rsidRPr="00C72FFB" w:rsidRDefault="00912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5FD78C4" w14:textId="77777777" w:rsidR="00506F7F" w:rsidRPr="00A3716D" w:rsidRDefault="00912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69A9" w14:textId="77777777" w:rsidR="00912738" w:rsidRPr="009A1F1B" w:rsidRDefault="009127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234C51" w14:textId="77777777" w:rsidR="00912738" w:rsidRPr="00C72FFB" w:rsidRDefault="00912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43383AF" w14:textId="77777777" w:rsidR="00912738" w:rsidRPr="00A3716D" w:rsidRDefault="00912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D78E4" w14:textId="77777777" w:rsidR="00AA5742" w:rsidRDefault="00912738">
      <w:pPr>
        <w:spacing w:before="0" w:after="0" w:line="240" w:lineRule="auto"/>
      </w:pPr>
      <w:r>
        <w:separator/>
      </w:r>
    </w:p>
  </w:footnote>
  <w:footnote w:type="continuationSeparator" w:id="0">
    <w:p w14:paraId="65FD78E6" w14:textId="77777777" w:rsidR="00AA5742" w:rsidRDefault="009127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78BE" w14:textId="77777777" w:rsidR="00506F7F" w:rsidRDefault="0091273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FD78E4" wp14:editId="65FD78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01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A61B" w14:textId="77777777" w:rsidR="00912738" w:rsidRDefault="00912738">
    <w:pPr>
      <w:pStyle w:val="Header"/>
    </w:pPr>
    <w:r w:rsidRPr="003C6EC2">
      <w:rPr>
        <w:rFonts w:eastAsia="Calibri"/>
        <w:noProof/>
      </w:rPr>
      <w:drawing>
        <wp:anchor distT="0" distB="0" distL="114300" distR="114300" simplePos="0" relativeHeight="251674624" behindDoc="1" locked="0" layoutInCell="1" allowOverlap="1" wp14:anchorId="6FE4E90C" wp14:editId="3BCD5ED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33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F6C1" w14:textId="77777777" w:rsidR="00912738" w:rsidRDefault="00912738" w:rsidP="0004322A">
    <w:r>
      <w:rPr>
        <w:noProof/>
        <w:color w:val="auto"/>
        <w:sz w:val="20"/>
      </w:rPr>
      <w:drawing>
        <wp:anchor distT="0" distB="0" distL="114300" distR="114300" simplePos="0" relativeHeight="251672576" behindDoc="1" locked="0" layoutInCell="1" allowOverlap="1" wp14:anchorId="50BBD364" wp14:editId="50A97E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3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80F1" w14:textId="77777777" w:rsidR="00912738" w:rsidRPr="00703E80" w:rsidRDefault="0091273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1590A9D" wp14:editId="1FF8F337">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22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1367" w14:textId="77777777" w:rsidR="00912738" w:rsidRPr="00FF06ED" w:rsidRDefault="00912738" w:rsidP="00FF06ED">
    <w:pPr>
      <w:pStyle w:val="Header"/>
    </w:pPr>
    <w:r>
      <w:rPr>
        <w:noProof/>
        <w:color w:val="auto"/>
        <w:sz w:val="20"/>
      </w:rPr>
      <w:drawing>
        <wp:anchor distT="0" distB="0" distL="114300" distR="114300" simplePos="0" relativeHeight="251677696" behindDoc="1" locked="0" layoutInCell="1" allowOverlap="1" wp14:anchorId="2C975814" wp14:editId="451ABB9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04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196C" w14:textId="77777777" w:rsidR="00912738" w:rsidRDefault="00912738" w:rsidP="009C6F30">
    <w:pPr>
      <w:tabs>
        <w:tab w:val="left" w:pos="3624"/>
      </w:tabs>
    </w:pPr>
    <w:r>
      <w:rPr>
        <w:noProof/>
        <w:color w:val="auto"/>
        <w:sz w:val="20"/>
      </w:rPr>
      <w:drawing>
        <wp:anchor distT="0" distB="0" distL="114300" distR="114300" simplePos="0" relativeHeight="251673600" behindDoc="1" locked="0" layoutInCell="1" allowOverlap="1" wp14:anchorId="2D9BCF99" wp14:editId="4D77F3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58E65" w14:textId="17172CE6" w:rsidR="00912738" w:rsidRPr="00703E80" w:rsidRDefault="0091273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DC37EF0" wp14:editId="1FE96FD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734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78E2" w14:textId="77777777" w:rsidR="00FB1D63" w:rsidRPr="00FB1D63" w:rsidRDefault="00912738" w:rsidP="00FB1D63">
    <w:pPr>
      <w:pStyle w:val="Header"/>
    </w:pPr>
    <w:r>
      <w:rPr>
        <w:noProof/>
        <w:color w:val="auto"/>
        <w:sz w:val="20"/>
      </w:rPr>
      <w:drawing>
        <wp:anchor distT="0" distB="0" distL="114300" distR="114300" simplePos="0" relativeHeight="251670528" behindDoc="1" locked="0" layoutInCell="1" allowOverlap="1" wp14:anchorId="65FD791A" wp14:editId="65FD791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7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78E3" w14:textId="77777777" w:rsidR="00506F7F" w:rsidRDefault="00912738" w:rsidP="009C6F30">
    <w:pPr>
      <w:tabs>
        <w:tab w:val="left" w:pos="3624"/>
      </w:tabs>
    </w:pPr>
    <w:r>
      <w:rPr>
        <w:noProof/>
        <w:color w:val="auto"/>
        <w:sz w:val="20"/>
      </w:rPr>
      <w:drawing>
        <wp:anchor distT="0" distB="0" distL="114300" distR="114300" simplePos="0" relativeHeight="251668480" behindDoc="1" locked="0" layoutInCell="1" allowOverlap="1" wp14:anchorId="65FD791C" wp14:editId="65FD791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53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4C81A32"/>
    <w:multiLevelType w:val="hybridMultilevel"/>
    <w:tmpl w:val="2A36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1909786">
      <w:start w:val="1"/>
      <w:numFmt w:val="lowerRoman"/>
      <w:lvlText w:val="(%1)"/>
      <w:lvlJc w:val="left"/>
      <w:pPr>
        <w:ind w:left="1080" w:hanging="720"/>
      </w:pPr>
      <w:rPr>
        <w:rFonts w:hint="default"/>
        <w:b w:val="0"/>
      </w:rPr>
    </w:lvl>
    <w:lvl w:ilvl="1" w:tplc="6C60FEB0" w:tentative="1">
      <w:start w:val="1"/>
      <w:numFmt w:val="lowerLetter"/>
      <w:lvlText w:val="%2."/>
      <w:lvlJc w:val="left"/>
      <w:pPr>
        <w:ind w:left="1440" w:hanging="360"/>
      </w:pPr>
    </w:lvl>
    <w:lvl w:ilvl="2" w:tplc="55503470" w:tentative="1">
      <w:start w:val="1"/>
      <w:numFmt w:val="lowerRoman"/>
      <w:lvlText w:val="%3."/>
      <w:lvlJc w:val="right"/>
      <w:pPr>
        <w:ind w:left="2160" w:hanging="180"/>
      </w:pPr>
    </w:lvl>
    <w:lvl w:ilvl="3" w:tplc="30688AE8" w:tentative="1">
      <w:start w:val="1"/>
      <w:numFmt w:val="decimal"/>
      <w:lvlText w:val="%4."/>
      <w:lvlJc w:val="left"/>
      <w:pPr>
        <w:ind w:left="2880" w:hanging="360"/>
      </w:pPr>
    </w:lvl>
    <w:lvl w:ilvl="4" w:tplc="65025CFC" w:tentative="1">
      <w:start w:val="1"/>
      <w:numFmt w:val="lowerLetter"/>
      <w:lvlText w:val="%5."/>
      <w:lvlJc w:val="left"/>
      <w:pPr>
        <w:ind w:left="3600" w:hanging="360"/>
      </w:pPr>
    </w:lvl>
    <w:lvl w:ilvl="5" w:tplc="88E66468" w:tentative="1">
      <w:start w:val="1"/>
      <w:numFmt w:val="lowerRoman"/>
      <w:lvlText w:val="%6."/>
      <w:lvlJc w:val="right"/>
      <w:pPr>
        <w:ind w:left="4320" w:hanging="180"/>
      </w:pPr>
    </w:lvl>
    <w:lvl w:ilvl="6" w:tplc="4830E98C" w:tentative="1">
      <w:start w:val="1"/>
      <w:numFmt w:val="decimal"/>
      <w:lvlText w:val="%7."/>
      <w:lvlJc w:val="left"/>
      <w:pPr>
        <w:ind w:left="5040" w:hanging="360"/>
      </w:pPr>
    </w:lvl>
    <w:lvl w:ilvl="7" w:tplc="39F002A6" w:tentative="1">
      <w:start w:val="1"/>
      <w:numFmt w:val="lowerLetter"/>
      <w:lvlText w:val="%8."/>
      <w:lvlJc w:val="left"/>
      <w:pPr>
        <w:ind w:left="5760" w:hanging="360"/>
      </w:pPr>
    </w:lvl>
    <w:lvl w:ilvl="8" w:tplc="DF94C2D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1B219D6">
      <w:start w:val="1"/>
      <w:numFmt w:val="bullet"/>
      <w:pStyle w:val="ListParagraph"/>
      <w:lvlText w:val=""/>
      <w:lvlJc w:val="left"/>
      <w:pPr>
        <w:ind w:left="1440" w:hanging="360"/>
      </w:pPr>
      <w:rPr>
        <w:rFonts w:ascii="Symbol" w:hAnsi="Symbol" w:hint="default"/>
        <w:color w:val="auto"/>
      </w:rPr>
    </w:lvl>
    <w:lvl w:ilvl="1" w:tplc="899A4182" w:tentative="1">
      <w:start w:val="1"/>
      <w:numFmt w:val="bullet"/>
      <w:lvlText w:val="o"/>
      <w:lvlJc w:val="left"/>
      <w:pPr>
        <w:ind w:left="2160" w:hanging="360"/>
      </w:pPr>
      <w:rPr>
        <w:rFonts w:ascii="Courier New" w:hAnsi="Courier New" w:cs="Courier New" w:hint="default"/>
      </w:rPr>
    </w:lvl>
    <w:lvl w:ilvl="2" w:tplc="87E617B4" w:tentative="1">
      <w:start w:val="1"/>
      <w:numFmt w:val="bullet"/>
      <w:lvlText w:val=""/>
      <w:lvlJc w:val="left"/>
      <w:pPr>
        <w:ind w:left="2880" w:hanging="360"/>
      </w:pPr>
      <w:rPr>
        <w:rFonts w:ascii="Wingdings" w:hAnsi="Wingdings" w:hint="default"/>
      </w:rPr>
    </w:lvl>
    <w:lvl w:ilvl="3" w:tplc="CCDCBFD6" w:tentative="1">
      <w:start w:val="1"/>
      <w:numFmt w:val="bullet"/>
      <w:lvlText w:val=""/>
      <w:lvlJc w:val="left"/>
      <w:pPr>
        <w:ind w:left="3600" w:hanging="360"/>
      </w:pPr>
      <w:rPr>
        <w:rFonts w:ascii="Symbol" w:hAnsi="Symbol" w:hint="default"/>
      </w:rPr>
    </w:lvl>
    <w:lvl w:ilvl="4" w:tplc="28129034" w:tentative="1">
      <w:start w:val="1"/>
      <w:numFmt w:val="bullet"/>
      <w:lvlText w:val="o"/>
      <w:lvlJc w:val="left"/>
      <w:pPr>
        <w:ind w:left="4320" w:hanging="360"/>
      </w:pPr>
      <w:rPr>
        <w:rFonts w:ascii="Courier New" w:hAnsi="Courier New" w:cs="Courier New" w:hint="default"/>
      </w:rPr>
    </w:lvl>
    <w:lvl w:ilvl="5" w:tplc="84B0C7B4" w:tentative="1">
      <w:start w:val="1"/>
      <w:numFmt w:val="bullet"/>
      <w:lvlText w:val=""/>
      <w:lvlJc w:val="left"/>
      <w:pPr>
        <w:ind w:left="5040" w:hanging="360"/>
      </w:pPr>
      <w:rPr>
        <w:rFonts w:ascii="Wingdings" w:hAnsi="Wingdings" w:hint="default"/>
      </w:rPr>
    </w:lvl>
    <w:lvl w:ilvl="6" w:tplc="B8FC2246" w:tentative="1">
      <w:start w:val="1"/>
      <w:numFmt w:val="bullet"/>
      <w:lvlText w:val=""/>
      <w:lvlJc w:val="left"/>
      <w:pPr>
        <w:ind w:left="5760" w:hanging="360"/>
      </w:pPr>
      <w:rPr>
        <w:rFonts w:ascii="Symbol" w:hAnsi="Symbol" w:hint="default"/>
      </w:rPr>
    </w:lvl>
    <w:lvl w:ilvl="7" w:tplc="4BDEF82E" w:tentative="1">
      <w:start w:val="1"/>
      <w:numFmt w:val="bullet"/>
      <w:lvlText w:val="o"/>
      <w:lvlJc w:val="left"/>
      <w:pPr>
        <w:ind w:left="6480" w:hanging="360"/>
      </w:pPr>
      <w:rPr>
        <w:rFonts w:ascii="Courier New" w:hAnsi="Courier New" w:cs="Courier New" w:hint="default"/>
      </w:rPr>
    </w:lvl>
    <w:lvl w:ilvl="8" w:tplc="A5401D1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228AA42">
      <w:start w:val="1"/>
      <w:numFmt w:val="lowerRoman"/>
      <w:lvlText w:val="(%1)"/>
      <w:lvlJc w:val="left"/>
      <w:pPr>
        <w:ind w:left="1004" w:hanging="720"/>
      </w:pPr>
      <w:rPr>
        <w:rFonts w:hint="default"/>
        <w:b w:val="0"/>
      </w:rPr>
    </w:lvl>
    <w:lvl w:ilvl="1" w:tplc="30F481FA" w:tentative="1">
      <w:start w:val="1"/>
      <w:numFmt w:val="lowerLetter"/>
      <w:lvlText w:val="%2."/>
      <w:lvlJc w:val="left"/>
      <w:pPr>
        <w:ind w:left="1364" w:hanging="360"/>
      </w:pPr>
    </w:lvl>
    <w:lvl w:ilvl="2" w:tplc="D35ACCF2" w:tentative="1">
      <w:start w:val="1"/>
      <w:numFmt w:val="lowerRoman"/>
      <w:lvlText w:val="%3."/>
      <w:lvlJc w:val="right"/>
      <w:pPr>
        <w:ind w:left="2084" w:hanging="180"/>
      </w:pPr>
    </w:lvl>
    <w:lvl w:ilvl="3" w:tplc="00D8B276" w:tentative="1">
      <w:start w:val="1"/>
      <w:numFmt w:val="decimal"/>
      <w:lvlText w:val="%4."/>
      <w:lvlJc w:val="left"/>
      <w:pPr>
        <w:ind w:left="2804" w:hanging="360"/>
      </w:pPr>
    </w:lvl>
    <w:lvl w:ilvl="4" w:tplc="FCB2FD8E" w:tentative="1">
      <w:start w:val="1"/>
      <w:numFmt w:val="lowerLetter"/>
      <w:lvlText w:val="%5."/>
      <w:lvlJc w:val="left"/>
      <w:pPr>
        <w:ind w:left="3524" w:hanging="360"/>
      </w:pPr>
    </w:lvl>
    <w:lvl w:ilvl="5" w:tplc="CD943F3A" w:tentative="1">
      <w:start w:val="1"/>
      <w:numFmt w:val="lowerRoman"/>
      <w:lvlText w:val="%6."/>
      <w:lvlJc w:val="right"/>
      <w:pPr>
        <w:ind w:left="4244" w:hanging="180"/>
      </w:pPr>
    </w:lvl>
    <w:lvl w:ilvl="6" w:tplc="F3C2FAB0" w:tentative="1">
      <w:start w:val="1"/>
      <w:numFmt w:val="decimal"/>
      <w:lvlText w:val="%7."/>
      <w:lvlJc w:val="left"/>
      <w:pPr>
        <w:ind w:left="4964" w:hanging="360"/>
      </w:pPr>
    </w:lvl>
    <w:lvl w:ilvl="7" w:tplc="D000430A" w:tentative="1">
      <w:start w:val="1"/>
      <w:numFmt w:val="lowerLetter"/>
      <w:lvlText w:val="%8."/>
      <w:lvlJc w:val="left"/>
      <w:pPr>
        <w:ind w:left="5684" w:hanging="360"/>
      </w:pPr>
    </w:lvl>
    <w:lvl w:ilvl="8" w:tplc="6B5067F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5DCBEBC">
      <w:start w:val="1"/>
      <w:numFmt w:val="lowerRoman"/>
      <w:lvlText w:val="(%1)"/>
      <w:lvlJc w:val="left"/>
      <w:pPr>
        <w:ind w:left="1080" w:hanging="720"/>
      </w:pPr>
      <w:rPr>
        <w:rFonts w:hint="default"/>
      </w:rPr>
    </w:lvl>
    <w:lvl w:ilvl="1" w:tplc="BD889242" w:tentative="1">
      <w:start w:val="1"/>
      <w:numFmt w:val="lowerLetter"/>
      <w:lvlText w:val="%2."/>
      <w:lvlJc w:val="left"/>
      <w:pPr>
        <w:ind w:left="1440" w:hanging="360"/>
      </w:pPr>
    </w:lvl>
    <w:lvl w:ilvl="2" w:tplc="78AE2F8A" w:tentative="1">
      <w:start w:val="1"/>
      <w:numFmt w:val="lowerRoman"/>
      <w:lvlText w:val="%3."/>
      <w:lvlJc w:val="right"/>
      <w:pPr>
        <w:ind w:left="2160" w:hanging="180"/>
      </w:pPr>
    </w:lvl>
    <w:lvl w:ilvl="3" w:tplc="0E3C7656" w:tentative="1">
      <w:start w:val="1"/>
      <w:numFmt w:val="decimal"/>
      <w:lvlText w:val="%4."/>
      <w:lvlJc w:val="left"/>
      <w:pPr>
        <w:ind w:left="2880" w:hanging="360"/>
      </w:pPr>
    </w:lvl>
    <w:lvl w:ilvl="4" w:tplc="59C41574" w:tentative="1">
      <w:start w:val="1"/>
      <w:numFmt w:val="lowerLetter"/>
      <w:lvlText w:val="%5."/>
      <w:lvlJc w:val="left"/>
      <w:pPr>
        <w:ind w:left="3600" w:hanging="360"/>
      </w:pPr>
    </w:lvl>
    <w:lvl w:ilvl="5" w:tplc="5080B164" w:tentative="1">
      <w:start w:val="1"/>
      <w:numFmt w:val="lowerRoman"/>
      <w:lvlText w:val="%6."/>
      <w:lvlJc w:val="right"/>
      <w:pPr>
        <w:ind w:left="4320" w:hanging="180"/>
      </w:pPr>
    </w:lvl>
    <w:lvl w:ilvl="6" w:tplc="EF38CD9A" w:tentative="1">
      <w:start w:val="1"/>
      <w:numFmt w:val="decimal"/>
      <w:lvlText w:val="%7."/>
      <w:lvlJc w:val="left"/>
      <w:pPr>
        <w:ind w:left="5040" w:hanging="360"/>
      </w:pPr>
    </w:lvl>
    <w:lvl w:ilvl="7" w:tplc="30F6A722" w:tentative="1">
      <w:start w:val="1"/>
      <w:numFmt w:val="lowerLetter"/>
      <w:lvlText w:val="%8."/>
      <w:lvlJc w:val="left"/>
      <w:pPr>
        <w:ind w:left="5760" w:hanging="360"/>
      </w:pPr>
    </w:lvl>
    <w:lvl w:ilvl="8" w:tplc="357AF69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7A48E14">
      <w:start w:val="1"/>
      <w:numFmt w:val="lowerRoman"/>
      <w:lvlText w:val="(%1)"/>
      <w:lvlJc w:val="left"/>
      <w:pPr>
        <w:ind w:left="1080" w:hanging="720"/>
      </w:pPr>
      <w:rPr>
        <w:rFonts w:hint="default"/>
      </w:rPr>
    </w:lvl>
    <w:lvl w:ilvl="1" w:tplc="03FC4948" w:tentative="1">
      <w:start w:val="1"/>
      <w:numFmt w:val="lowerLetter"/>
      <w:lvlText w:val="%2."/>
      <w:lvlJc w:val="left"/>
      <w:pPr>
        <w:ind w:left="1440" w:hanging="360"/>
      </w:pPr>
    </w:lvl>
    <w:lvl w:ilvl="2" w:tplc="9C54D6E0" w:tentative="1">
      <w:start w:val="1"/>
      <w:numFmt w:val="lowerRoman"/>
      <w:lvlText w:val="%3."/>
      <w:lvlJc w:val="right"/>
      <w:pPr>
        <w:ind w:left="2160" w:hanging="180"/>
      </w:pPr>
    </w:lvl>
    <w:lvl w:ilvl="3" w:tplc="09487FE4" w:tentative="1">
      <w:start w:val="1"/>
      <w:numFmt w:val="decimal"/>
      <w:lvlText w:val="%4."/>
      <w:lvlJc w:val="left"/>
      <w:pPr>
        <w:ind w:left="2880" w:hanging="360"/>
      </w:pPr>
    </w:lvl>
    <w:lvl w:ilvl="4" w:tplc="C91CDD68" w:tentative="1">
      <w:start w:val="1"/>
      <w:numFmt w:val="lowerLetter"/>
      <w:lvlText w:val="%5."/>
      <w:lvlJc w:val="left"/>
      <w:pPr>
        <w:ind w:left="3600" w:hanging="360"/>
      </w:pPr>
    </w:lvl>
    <w:lvl w:ilvl="5" w:tplc="63A67748" w:tentative="1">
      <w:start w:val="1"/>
      <w:numFmt w:val="lowerRoman"/>
      <w:lvlText w:val="%6."/>
      <w:lvlJc w:val="right"/>
      <w:pPr>
        <w:ind w:left="4320" w:hanging="180"/>
      </w:pPr>
    </w:lvl>
    <w:lvl w:ilvl="6" w:tplc="9146D2C8" w:tentative="1">
      <w:start w:val="1"/>
      <w:numFmt w:val="decimal"/>
      <w:lvlText w:val="%7."/>
      <w:lvlJc w:val="left"/>
      <w:pPr>
        <w:ind w:left="5040" w:hanging="360"/>
      </w:pPr>
    </w:lvl>
    <w:lvl w:ilvl="7" w:tplc="C258401C" w:tentative="1">
      <w:start w:val="1"/>
      <w:numFmt w:val="lowerLetter"/>
      <w:lvlText w:val="%8."/>
      <w:lvlJc w:val="left"/>
      <w:pPr>
        <w:ind w:left="5760" w:hanging="360"/>
      </w:pPr>
    </w:lvl>
    <w:lvl w:ilvl="8" w:tplc="029A4AA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21C3D16">
      <w:start w:val="1"/>
      <w:numFmt w:val="lowerRoman"/>
      <w:lvlText w:val="(%1)"/>
      <w:lvlJc w:val="left"/>
      <w:pPr>
        <w:ind w:left="1080" w:hanging="720"/>
      </w:pPr>
      <w:rPr>
        <w:rFonts w:hint="default"/>
        <w:b w:val="0"/>
      </w:rPr>
    </w:lvl>
    <w:lvl w:ilvl="1" w:tplc="CC9883EC" w:tentative="1">
      <w:start w:val="1"/>
      <w:numFmt w:val="lowerLetter"/>
      <w:lvlText w:val="%2."/>
      <w:lvlJc w:val="left"/>
      <w:pPr>
        <w:ind w:left="1440" w:hanging="360"/>
      </w:pPr>
    </w:lvl>
    <w:lvl w:ilvl="2" w:tplc="8C66CB4E" w:tentative="1">
      <w:start w:val="1"/>
      <w:numFmt w:val="lowerRoman"/>
      <w:lvlText w:val="%3."/>
      <w:lvlJc w:val="right"/>
      <w:pPr>
        <w:ind w:left="2160" w:hanging="180"/>
      </w:pPr>
    </w:lvl>
    <w:lvl w:ilvl="3" w:tplc="2A92A26A" w:tentative="1">
      <w:start w:val="1"/>
      <w:numFmt w:val="decimal"/>
      <w:lvlText w:val="%4."/>
      <w:lvlJc w:val="left"/>
      <w:pPr>
        <w:ind w:left="2880" w:hanging="360"/>
      </w:pPr>
    </w:lvl>
    <w:lvl w:ilvl="4" w:tplc="37E82A9E" w:tentative="1">
      <w:start w:val="1"/>
      <w:numFmt w:val="lowerLetter"/>
      <w:lvlText w:val="%5."/>
      <w:lvlJc w:val="left"/>
      <w:pPr>
        <w:ind w:left="3600" w:hanging="360"/>
      </w:pPr>
    </w:lvl>
    <w:lvl w:ilvl="5" w:tplc="35C07B62" w:tentative="1">
      <w:start w:val="1"/>
      <w:numFmt w:val="lowerRoman"/>
      <w:lvlText w:val="%6."/>
      <w:lvlJc w:val="right"/>
      <w:pPr>
        <w:ind w:left="4320" w:hanging="180"/>
      </w:pPr>
    </w:lvl>
    <w:lvl w:ilvl="6" w:tplc="F56CF1FE" w:tentative="1">
      <w:start w:val="1"/>
      <w:numFmt w:val="decimal"/>
      <w:lvlText w:val="%7."/>
      <w:lvlJc w:val="left"/>
      <w:pPr>
        <w:ind w:left="5040" w:hanging="360"/>
      </w:pPr>
    </w:lvl>
    <w:lvl w:ilvl="7" w:tplc="484C1560" w:tentative="1">
      <w:start w:val="1"/>
      <w:numFmt w:val="lowerLetter"/>
      <w:lvlText w:val="%8."/>
      <w:lvlJc w:val="left"/>
      <w:pPr>
        <w:ind w:left="5760" w:hanging="360"/>
      </w:pPr>
    </w:lvl>
    <w:lvl w:ilvl="8" w:tplc="858CE03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0A68CB6">
      <w:start w:val="1"/>
      <w:numFmt w:val="lowerLetter"/>
      <w:lvlText w:val="(%1)"/>
      <w:lvlJc w:val="left"/>
      <w:pPr>
        <w:ind w:left="360" w:hanging="360"/>
      </w:pPr>
      <w:rPr>
        <w:rFonts w:hint="default"/>
      </w:rPr>
    </w:lvl>
    <w:lvl w:ilvl="1" w:tplc="99B0777E" w:tentative="1">
      <w:start w:val="1"/>
      <w:numFmt w:val="lowerLetter"/>
      <w:lvlText w:val="%2."/>
      <w:lvlJc w:val="left"/>
      <w:pPr>
        <w:ind w:left="1080" w:hanging="360"/>
      </w:pPr>
    </w:lvl>
    <w:lvl w:ilvl="2" w:tplc="9A00953C" w:tentative="1">
      <w:start w:val="1"/>
      <w:numFmt w:val="lowerRoman"/>
      <w:lvlText w:val="%3."/>
      <w:lvlJc w:val="right"/>
      <w:pPr>
        <w:ind w:left="1800" w:hanging="180"/>
      </w:pPr>
    </w:lvl>
    <w:lvl w:ilvl="3" w:tplc="BA4477AE" w:tentative="1">
      <w:start w:val="1"/>
      <w:numFmt w:val="decimal"/>
      <w:lvlText w:val="%4."/>
      <w:lvlJc w:val="left"/>
      <w:pPr>
        <w:ind w:left="2520" w:hanging="360"/>
      </w:pPr>
    </w:lvl>
    <w:lvl w:ilvl="4" w:tplc="EB722778" w:tentative="1">
      <w:start w:val="1"/>
      <w:numFmt w:val="lowerLetter"/>
      <w:lvlText w:val="%5."/>
      <w:lvlJc w:val="left"/>
      <w:pPr>
        <w:ind w:left="3240" w:hanging="360"/>
      </w:pPr>
    </w:lvl>
    <w:lvl w:ilvl="5" w:tplc="AE384074" w:tentative="1">
      <w:start w:val="1"/>
      <w:numFmt w:val="lowerRoman"/>
      <w:lvlText w:val="%6."/>
      <w:lvlJc w:val="right"/>
      <w:pPr>
        <w:ind w:left="3960" w:hanging="180"/>
      </w:pPr>
    </w:lvl>
    <w:lvl w:ilvl="6" w:tplc="2B4094AC" w:tentative="1">
      <w:start w:val="1"/>
      <w:numFmt w:val="decimal"/>
      <w:lvlText w:val="%7."/>
      <w:lvlJc w:val="left"/>
      <w:pPr>
        <w:ind w:left="4680" w:hanging="360"/>
      </w:pPr>
    </w:lvl>
    <w:lvl w:ilvl="7" w:tplc="34167B66" w:tentative="1">
      <w:start w:val="1"/>
      <w:numFmt w:val="lowerLetter"/>
      <w:lvlText w:val="%8."/>
      <w:lvlJc w:val="left"/>
      <w:pPr>
        <w:ind w:left="5400" w:hanging="360"/>
      </w:pPr>
    </w:lvl>
    <w:lvl w:ilvl="8" w:tplc="8F7C31E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DFC86C6">
      <w:start w:val="1"/>
      <w:numFmt w:val="decimal"/>
      <w:lvlText w:val="%1."/>
      <w:lvlJc w:val="left"/>
      <w:pPr>
        <w:ind w:left="360" w:hanging="360"/>
      </w:pPr>
      <w:rPr>
        <w:rFonts w:hint="default"/>
      </w:rPr>
    </w:lvl>
    <w:lvl w:ilvl="1" w:tplc="E482E0FE" w:tentative="1">
      <w:start w:val="1"/>
      <w:numFmt w:val="lowerLetter"/>
      <w:lvlText w:val="%2."/>
      <w:lvlJc w:val="left"/>
      <w:pPr>
        <w:ind w:left="1080" w:hanging="360"/>
      </w:pPr>
    </w:lvl>
    <w:lvl w:ilvl="2" w:tplc="F2321584" w:tentative="1">
      <w:start w:val="1"/>
      <w:numFmt w:val="lowerRoman"/>
      <w:lvlText w:val="%3."/>
      <w:lvlJc w:val="right"/>
      <w:pPr>
        <w:ind w:left="1800" w:hanging="180"/>
      </w:pPr>
    </w:lvl>
    <w:lvl w:ilvl="3" w:tplc="BD6EAE78" w:tentative="1">
      <w:start w:val="1"/>
      <w:numFmt w:val="decimal"/>
      <w:lvlText w:val="%4."/>
      <w:lvlJc w:val="left"/>
      <w:pPr>
        <w:ind w:left="2520" w:hanging="360"/>
      </w:pPr>
    </w:lvl>
    <w:lvl w:ilvl="4" w:tplc="CCB4BDC2" w:tentative="1">
      <w:start w:val="1"/>
      <w:numFmt w:val="lowerLetter"/>
      <w:lvlText w:val="%5."/>
      <w:lvlJc w:val="left"/>
      <w:pPr>
        <w:ind w:left="3240" w:hanging="360"/>
      </w:pPr>
    </w:lvl>
    <w:lvl w:ilvl="5" w:tplc="7012E430" w:tentative="1">
      <w:start w:val="1"/>
      <w:numFmt w:val="lowerRoman"/>
      <w:lvlText w:val="%6."/>
      <w:lvlJc w:val="right"/>
      <w:pPr>
        <w:ind w:left="3960" w:hanging="180"/>
      </w:pPr>
    </w:lvl>
    <w:lvl w:ilvl="6" w:tplc="8DDEEE22" w:tentative="1">
      <w:start w:val="1"/>
      <w:numFmt w:val="decimal"/>
      <w:lvlText w:val="%7."/>
      <w:lvlJc w:val="left"/>
      <w:pPr>
        <w:ind w:left="4680" w:hanging="360"/>
      </w:pPr>
    </w:lvl>
    <w:lvl w:ilvl="7" w:tplc="2532779E" w:tentative="1">
      <w:start w:val="1"/>
      <w:numFmt w:val="lowerLetter"/>
      <w:lvlText w:val="%8."/>
      <w:lvlJc w:val="left"/>
      <w:pPr>
        <w:ind w:left="5400" w:hanging="360"/>
      </w:pPr>
    </w:lvl>
    <w:lvl w:ilvl="8" w:tplc="88D016B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F5AFFCE">
      <w:start w:val="1"/>
      <w:numFmt w:val="decimal"/>
      <w:lvlText w:val="%1."/>
      <w:lvlJc w:val="left"/>
      <w:pPr>
        <w:ind w:left="360" w:hanging="360"/>
      </w:pPr>
      <w:rPr>
        <w:rFonts w:hint="default"/>
      </w:rPr>
    </w:lvl>
    <w:lvl w:ilvl="1" w:tplc="209C417C" w:tentative="1">
      <w:start w:val="1"/>
      <w:numFmt w:val="lowerLetter"/>
      <w:lvlText w:val="%2."/>
      <w:lvlJc w:val="left"/>
      <w:pPr>
        <w:ind w:left="1080" w:hanging="360"/>
      </w:pPr>
    </w:lvl>
    <w:lvl w:ilvl="2" w:tplc="A0AEA2F6" w:tentative="1">
      <w:start w:val="1"/>
      <w:numFmt w:val="lowerRoman"/>
      <w:lvlText w:val="%3."/>
      <w:lvlJc w:val="right"/>
      <w:pPr>
        <w:ind w:left="1800" w:hanging="180"/>
      </w:pPr>
    </w:lvl>
    <w:lvl w:ilvl="3" w:tplc="5804F550" w:tentative="1">
      <w:start w:val="1"/>
      <w:numFmt w:val="decimal"/>
      <w:lvlText w:val="%4."/>
      <w:lvlJc w:val="left"/>
      <w:pPr>
        <w:ind w:left="2520" w:hanging="360"/>
      </w:pPr>
    </w:lvl>
    <w:lvl w:ilvl="4" w:tplc="ADB4533A" w:tentative="1">
      <w:start w:val="1"/>
      <w:numFmt w:val="lowerLetter"/>
      <w:lvlText w:val="%5."/>
      <w:lvlJc w:val="left"/>
      <w:pPr>
        <w:ind w:left="3240" w:hanging="360"/>
      </w:pPr>
    </w:lvl>
    <w:lvl w:ilvl="5" w:tplc="34564116" w:tentative="1">
      <w:start w:val="1"/>
      <w:numFmt w:val="lowerRoman"/>
      <w:lvlText w:val="%6."/>
      <w:lvlJc w:val="right"/>
      <w:pPr>
        <w:ind w:left="3960" w:hanging="180"/>
      </w:pPr>
    </w:lvl>
    <w:lvl w:ilvl="6" w:tplc="7D34C178" w:tentative="1">
      <w:start w:val="1"/>
      <w:numFmt w:val="decimal"/>
      <w:lvlText w:val="%7."/>
      <w:lvlJc w:val="left"/>
      <w:pPr>
        <w:ind w:left="4680" w:hanging="360"/>
      </w:pPr>
    </w:lvl>
    <w:lvl w:ilvl="7" w:tplc="CF9ADC6E" w:tentative="1">
      <w:start w:val="1"/>
      <w:numFmt w:val="lowerLetter"/>
      <w:lvlText w:val="%8."/>
      <w:lvlJc w:val="left"/>
      <w:pPr>
        <w:ind w:left="5400" w:hanging="360"/>
      </w:pPr>
    </w:lvl>
    <w:lvl w:ilvl="8" w:tplc="1E224BD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3F6D9A0">
      <w:start w:val="1"/>
      <w:numFmt w:val="lowerRoman"/>
      <w:lvlText w:val="(%1)"/>
      <w:lvlJc w:val="left"/>
      <w:pPr>
        <w:ind w:left="1080" w:hanging="720"/>
      </w:pPr>
      <w:rPr>
        <w:rFonts w:hint="default"/>
        <w:b w:val="0"/>
      </w:rPr>
    </w:lvl>
    <w:lvl w:ilvl="1" w:tplc="4760BF8E" w:tentative="1">
      <w:start w:val="1"/>
      <w:numFmt w:val="lowerLetter"/>
      <w:lvlText w:val="%2."/>
      <w:lvlJc w:val="left"/>
      <w:pPr>
        <w:ind w:left="1440" w:hanging="360"/>
      </w:pPr>
    </w:lvl>
    <w:lvl w:ilvl="2" w:tplc="6142855E" w:tentative="1">
      <w:start w:val="1"/>
      <w:numFmt w:val="lowerRoman"/>
      <w:lvlText w:val="%3."/>
      <w:lvlJc w:val="right"/>
      <w:pPr>
        <w:ind w:left="2160" w:hanging="180"/>
      </w:pPr>
    </w:lvl>
    <w:lvl w:ilvl="3" w:tplc="0FAED0C0" w:tentative="1">
      <w:start w:val="1"/>
      <w:numFmt w:val="decimal"/>
      <w:lvlText w:val="%4."/>
      <w:lvlJc w:val="left"/>
      <w:pPr>
        <w:ind w:left="2880" w:hanging="360"/>
      </w:pPr>
    </w:lvl>
    <w:lvl w:ilvl="4" w:tplc="CEF2BB64" w:tentative="1">
      <w:start w:val="1"/>
      <w:numFmt w:val="lowerLetter"/>
      <w:lvlText w:val="%5."/>
      <w:lvlJc w:val="left"/>
      <w:pPr>
        <w:ind w:left="3600" w:hanging="360"/>
      </w:pPr>
    </w:lvl>
    <w:lvl w:ilvl="5" w:tplc="928C99FA" w:tentative="1">
      <w:start w:val="1"/>
      <w:numFmt w:val="lowerRoman"/>
      <w:lvlText w:val="%6."/>
      <w:lvlJc w:val="right"/>
      <w:pPr>
        <w:ind w:left="4320" w:hanging="180"/>
      </w:pPr>
    </w:lvl>
    <w:lvl w:ilvl="6" w:tplc="74E03168" w:tentative="1">
      <w:start w:val="1"/>
      <w:numFmt w:val="decimal"/>
      <w:lvlText w:val="%7."/>
      <w:lvlJc w:val="left"/>
      <w:pPr>
        <w:ind w:left="5040" w:hanging="360"/>
      </w:pPr>
    </w:lvl>
    <w:lvl w:ilvl="7" w:tplc="D05C144C" w:tentative="1">
      <w:start w:val="1"/>
      <w:numFmt w:val="lowerLetter"/>
      <w:lvlText w:val="%8."/>
      <w:lvlJc w:val="left"/>
      <w:pPr>
        <w:ind w:left="5760" w:hanging="360"/>
      </w:pPr>
    </w:lvl>
    <w:lvl w:ilvl="8" w:tplc="140C747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F4EC86A">
      <w:start w:val="1"/>
      <w:numFmt w:val="lowerRoman"/>
      <w:lvlText w:val="(%1)"/>
      <w:lvlJc w:val="left"/>
      <w:pPr>
        <w:ind w:left="1080" w:hanging="720"/>
      </w:pPr>
      <w:rPr>
        <w:rFonts w:hint="default"/>
      </w:rPr>
    </w:lvl>
    <w:lvl w:ilvl="1" w:tplc="1F86D36A" w:tentative="1">
      <w:start w:val="1"/>
      <w:numFmt w:val="lowerLetter"/>
      <w:lvlText w:val="%2."/>
      <w:lvlJc w:val="left"/>
      <w:pPr>
        <w:ind w:left="1440" w:hanging="360"/>
      </w:pPr>
    </w:lvl>
    <w:lvl w:ilvl="2" w:tplc="06E61BF0" w:tentative="1">
      <w:start w:val="1"/>
      <w:numFmt w:val="lowerRoman"/>
      <w:lvlText w:val="%3."/>
      <w:lvlJc w:val="right"/>
      <w:pPr>
        <w:ind w:left="2160" w:hanging="180"/>
      </w:pPr>
    </w:lvl>
    <w:lvl w:ilvl="3" w:tplc="0C5EB2BC" w:tentative="1">
      <w:start w:val="1"/>
      <w:numFmt w:val="decimal"/>
      <w:lvlText w:val="%4."/>
      <w:lvlJc w:val="left"/>
      <w:pPr>
        <w:ind w:left="2880" w:hanging="360"/>
      </w:pPr>
    </w:lvl>
    <w:lvl w:ilvl="4" w:tplc="48207EC4" w:tentative="1">
      <w:start w:val="1"/>
      <w:numFmt w:val="lowerLetter"/>
      <w:lvlText w:val="%5."/>
      <w:lvlJc w:val="left"/>
      <w:pPr>
        <w:ind w:left="3600" w:hanging="360"/>
      </w:pPr>
    </w:lvl>
    <w:lvl w:ilvl="5" w:tplc="923447E4" w:tentative="1">
      <w:start w:val="1"/>
      <w:numFmt w:val="lowerRoman"/>
      <w:lvlText w:val="%6."/>
      <w:lvlJc w:val="right"/>
      <w:pPr>
        <w:ind w:left="4320" w:hanging="180"/>
      </w:pPr>
    </w:lvl>
    <w:lvl w:ilvl="6" w:tplc="5F9EAEBA" w:tentative="1">
      <w:start w:val="1"/>
      <w:numFmt w:val="decimal"/>
      <w:lvlText w:val="%7."/>
      <w:lvlJc w:val="left"/>
      <w:pPr>
        <w:ind w:left="5040" w:hanging="360"/>
      </w:pPr>
    </w:lvl>
    <w:lvl w:ilvl="7" w:tplc="C2CE0090" w:tentative="1">
      <w:start w:val="1"/>
      <w:numFmt w:val="lowerLetter"/>
      <w:lvlText w:val="%8."/>
      <w:lvlJc w:val="left"/>
      <w:pPr>
        <w:ind w:left="5760" w:hanging="360"/>
      </w:pPr>
    </w:lvl>
    <w:lvl w:ilvl="8" w:tplc="0BF296C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39A68BE">
      <w:start w:val="1"/>
      <w:numFmt w:val="bullet"/>
      <w:pStyle w:val="ListBullet"/>
      <w:lvlText w:val=""/>
      <w:lvlJc w:val="left"/>
      <w:pPr>
        <w:ind w:left="720" w:hanging="360"/>
      </w:pPr>
      <w:rPr>
        <w:rFonts w:ascii="Symbol" w:hAnsi="Symbol" w:hint="default"/>
      </w:rPr>
    </w:lvl>
    <w:lvl w:ilvl="1" w:tplc="BFDCFA36">
      <w:start w:val="1"/>
      <w:numFmt w:val="bullet"/>
      <w:pStyle w:val="ListBullet2"/>
      <w:lvlText w:val="o"/>
      <w:lvlJc w:val="left"/>
      <w:pPr>
        <w:ind w:left="1440" w:hanging="360"/>
      </w:pPr>
      <w:rPr>
        <w:rFonts w:ascii="Courier New" w:hAnsi="Courier New" w:cs="Courier New" w:hint="default"/>
      </w:rPr>
    </w:lvl>
    <w:lvl w:ilvl="2" w:tplc="8E9208AE">
      <w:start w:val="1"/>
      <w:numFmt w:val="bullet"/>
      <w:lvlText w:val=""/>
      <w:lvlJc w:val="left"/>
      <w:pPr>
        <w:ind w:left="2160" w:hanging="360"/>
      </w:pPr>
      <w:rPr>
        <w:rFonts w:ascii="Wingdings" w:hAnsi="Wingdings" w:hint="default"/>
      </w:rPr>
    </w:lvl>
    <w:lvl w:ilvl="3" w:tplc="507C2212">
      <w:start w:val="1"/>
      <w:numFmt w:val="bullet"/>
      <w:lvlText w:val=""/>
      <w:lvlJc w:val="left"/>
      <w:pPr>
        <w:ind w:left="2880" w:hanging="360"/>
      </w:pPr>
      <w:rPr>
        <w:rFonts w:ascii="Symbol" w:hAnsi="Symbol" w:hint="default"/>
      </w:rPr>
    </w:lvl>
    <w:lvl w:ilvl="4" w:tplc="62F23E42">
      <w:start w:val="1"/>
      <w:numFmt w:val="bullet"/>
      <w:lvlText w:val="o"/>
      <w:lvlJc w:val="left"/>
      <w:pPr>
        <w:ind w:left="3600" w:hanging="360"/>
      </w:pPr>
      <w:rPr>
        <w:rFonts w:ascii="Courier New" w:hAnsi="Courier New" w:cs="Courier New" w:hint="default"/>
      </w:rPr>
    </w:lvl>
    <w:lvl w:ilvl="5" w:tplc="CA082804">
      <w:start w:val="1"/>
      <w:numFmt w:val="bullet"/>
      <w:pStyle w:val="ListBullet3"/>
      <w:lvlText w:val=""/>
      <w:lvlJc w:val="left"/>
      <w:pPr>
        <w:ind w:left="4320" w:hanging="360"/>
      </w:pPr>
      <w:rPr>
        <w:rFonts w:ascii="Wingdings" w:hAnsi="Wingdings" w:hint="default"/>
      </w:rPr>
    </w:lvl>
    <w:lvl w:ilvl="6" w:tplc="81CC138C">
      <w:start w:val="1"/>
      <w:numFmt w:val="bullet"/>
      <w:lvlText w:val=""/>
      <w:lvlJc w:val="left"/>
      <w:pPr>
        <w:ind w:left="5040" w:hanging="360"/>
      </w:pPr>
      <w:rPr>
        <w:rFonts w:ascii="Symbol" w:hAnsi="Symbol" w:hint="default"/>
      </w:rPr>
    </w:lvl>
    <w:lvl w:ilvl="7" w:tplc="687018EC">
      <w:start w:val="1"/>
      <w:numFmt w:val="bullet"/>
      <w:lvlText w:val="o"/>
      <w:lvlJc w:val="left"/>
      <w:pPr>
        <w:ind w:left="5760" w:hanging="360"/>
      </w:pPr>
      <w:rPr>
        <w:rFonts w:ascii="Courier New" w:hAnsi="Courier New" w:cs="Courier New" w:hint="default"/>
      </w:rPr>
    </w:lvl>
    <w:lvl w:ilvl="8" w:tplc="6B7A97E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3A4C238">
      <w:start w:val="1"/>
      <w:numFmt w:val="bullet"/>
      <w:lvlText w:val=""/>
      <w:lvlJc w:val="left"/>
      <w:pPr>
        <w:ind w:left="360" w:hanging="360"/>
      </w:pPr>
      <w:rPr>
        <w:rFonts w:ascii="Symbol" w:hAnsi="Symbol" w:hint="default"/>
      </w:rPr>
    </w:lvl>
    <w:lvl w:ilvl="1" w:tplc="6BD0A378" w:tentative="1">
      <w:start w:val="1"/>
      <w:numFmt w:val="bullet"/>
      <w:lvlText w:val="o"/>
      <w:lvlJc w:val="left"/>
      <w:pPr>
        <w:ind w:left="1080" w:hanging="360"/>
      </w:pPr>
      <w:rPr>
        <w:rFonts w:ascii="Courier New" w:hAnsi="Courier New" w:cs="Courier New" w:hint="default"/>
      </w:rPr>
    </w:lvl>
    <w:lvl w:ilvl="2" w:tplc="9F200F92" w:tentative="1">
      <w:start w:val="1"/>
      <w:numFmt w:val="bullet"/>
      <w:lvlText w:val=""/>
      <w:lvlJc w:val="left"/>
      <w:pPr>
        <w:ind w:left="1800" w:hanging="360"/>
      </w:pPr>
      <w:rPr>
        <w:rFonts w:ascii="Wingdings" w:hAnsi="Wingdings" w:hint="default"/>
      </w:rPr>
    </w:lvl>
    <w:lvl w:ilvl="3" w:tplc="C71C0FCE" w:tentative="1">
      <w:start w:val="1"/>
      <w:numFmt w:val="bullet"/>
      <w:lvlText w:val=""/>
      <w:lvlJc w:val="left"/>
      <w:pPr>
        <w:ind w:left="2520" w:hanging="360"/>
      </w:pPr>
      <w:rPr>
        <w:rFonts w:ascii="Symbol" w:hAnsi="Symbol" w:hint="default"/>
      </w:rPr>
    </w:lvl>
    <w:lvl w:ilvl="4" w:tplc="AD701784" w:tentative="1">
      <w:start w:val="1"/>
      <w:numFmt w:val="bullet"/>
      <w:lvlText w:val="o"/>
      <w:lvlJc w:val="left"/>
      <w:pPr>
        <w:ind w:left="3240" w:hanging="360"/>
      </w:pPr>
      <w:rPr>
        <w:rFonts w:ascii="Courier New" w:hAnsi="Courier New" w:cs="Courier New" w:hint="default"/>
      </w:rPr>
    </w:lvl>
    <w:lvl w:ilvl="5" w:tplc="94A4CD3E" w:tentative="1">
      <w:start w:val="1"/>
      <w:numFmt w:val="bullet"/>
      <w:lvlText w:val=""/>
      <w:lvlJc w:val="left"/>
      <w:pPr>
        <w:ind w:left="3960" w:hanging="360"/>
      </w:pPr>
      <w:rPr>
        <w:rFonts w:ascii="Wingdings" w:hAnsi="Wingdings" w:hint="default"/>
      </w:rPr>
    </w:lvl>
    <w:lvl w:ilvl="6" w:tplc="5134C9A6" w:tentative="1">
      <w:start w:val="1"/>
      <w:numFmt w:val="bullet"/>
      <w:lvlText w:val=""/>
      <w:lvlJc w:val="left"/>
      <w:pPr>
        <w:ind w:left="4680" w:hanging="360"/>
      </w:pPr>
      <w:rPr>
        <w:rFonts w:ascii="Symbol" w:hAnsi="Symbol" w:hint="default"/>
      </w:rPr>
    </w:lvl>
    <w:lvl w:ilvl="7" w:tplc="698A2DEA" w:tentative="1">
      <w:start w:val="1"/>
      <w:numFmt w:val="bullet"/>
      <w:lvlText w:val="o"/>
      <w:lvlJc w:val="left"/>
      <w:pPr>
        <w:ind w:left="5400" w:hanging="360"/>
      </w:pPr>
      <w:rPr>
        <w:rFonts w:ascii="Courier New" w:hAnsi="Courier New" w:cs="Courier New" w:hint="default"/>
      </w:rPr>
    </w:lvl>
    <w:lvl w:ilvl="8" w:tplc="D86087D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280CB70">
      <w:start w:val="1"/>
      <w:numFmt w:val="lowerRoman"/>
      <w:lvlText w:val="(%1)"/>
      <w:lvlJc w:val="left"/>
      <w:pPr>
        <w:ind w:left="1080" w:hanging="720"/>
      </w:pPr>
      <w:rPr>
        <w:rFonts w:hint="default"/>
      </w:rPr>
    </w:lvl>
    <w:lvl w:ilvl="1" w:tplc="02664EAC" w:tentative="1">
      <w:start w:val="1"/>
      <w:numFmt w:val="lowerLetter"/>
      <w:lvlText w:val="%2."/>
      <w:lvlJc w:val="left"/>
      <w:pPr>
        <w:ind w:left="1440" w:hanging="360"/>
      </w:pPr>
    </w:lvl>
    <w:lvl w:ilvl="2" w:tplc="9A8A0E18" w:tentative="1">
      <w:start w:val="1"/>
      <w:numFmt w:val="lowerRoman"/>
      <w:lvlText w:val="%3."/>
      <w:lvlJc w:val="right"/>
      <w:pPr>
        <w:ind w:left="2160" w:hanging="180"/>
      </w:pPr>
    </w:lvl>
    <w:lvl w:ilvl="3" w:tplc="F6CA4ED0" w:tentative="1">
      <w:start w:val="1"/>
      <w:numFmt w:val="decimal"/>
      <w:lvlText w:val="%4."/>
      <w:lvlJc w:val="left"/>
      <w:pPr>
        <w:ind w:left="2880" w:hanging="360"/>
      </w:pPr>
    </w:lvl>
    <w:lvl w:ilvl="4" w:tplc="F5BEFA74" w:tentative="1">
      <w:start w:val="1"/>
      <w:numFmt w:val="lowerLetter"/>
      <w:lvlText w:val="%5."/>
      <w:lvlJc w:val="left"/>
      <w:pPr>
        <w:ind w:left="3600" w:hanging="360"/>
      </w:pPr>
    </w:lvl>
    <w:lvl w:ilvl="5" w:tplc="D8188BA6" w:tentative="1">
      <w:start w:val="1"/>
      <w:numFmt w:val="lowerRoman"/>
      <w:lvlText w:val="%6."/>
      <w:lvlJc w:val="right"/>
      <w:pPr>
        <w:ind w:left="4320" w:hanging="180"/>
      </w:pPr>
    </w:lvl>
    <w:lvl w:ilvl="6" w:tplc="D632EFD6" w:tentative="1">
      <w:start w:val="1"/>
      <w:numFmt w:val="decimal"/>
      <w:lvlText w:val="%7."/>
      <w:lvlJc w:val="left"/>
      <w:pPr>
        <w:ind w:left="5040" w:hanging="360"/>
      </w:pPr>
    </w:lvl>
    <w:lvl w:ilvl="7" w:tplc="6FE8B8F2" w:tentative="1">
      <w:start w:val="1"/>
      <w:numFmt w:val="lowerLetter"/>
      <w:lvlText w:val="%8."/>
      <w:lvlJc w:val="left"/>
      <w:pPr>
        <w:ind w:left="5760" w:hanging="360"/>
      </w:pPr>
    </w:lvl>
    <w:lvl w:ilvl="8" w:tplc="A30EE8D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91EF406">
      <w:start w:val="1"/>
      <w:numFmt w:val="lowerRoman"/>
      <w:lvlText w:val="(%1)"/>
      <w:lvlJc w:val="left"/>
      <w:pPr>
        <w:ind w:left="1080" w:hanging="720"/>
      </w:pPr>
      <w:rPr>
        <w:rFonts w:hint="default"/>
      </w:rPr>
    </w:lvl>
    <w:lvl w:ilvl="1" w:tplc="424A6DEC" w:tentative="1">
      <w:start w:val="1"/>
      <w:numFmt w:val="lowerLetter"/>
      <w:lvlText w:val="%2."/>
      <w:lvlJc w:val="left"/>
      <w:pPr>
        <w:ind w:left="1440" w:hanging="360"/>
      </w:pPr>
    </w:lvl>
    <w:lvl w:ilvl="2" w:tplc="88D28450" w:tentative="1">
      <w:start w:val="1"/>
      <w:numFmt w:val="lowerRoman"/>
      <w:lvlText w:val="%3."/>
      <w:lvlJc w:val="right"/>
      <w:pPr>
        <w:ind w:left="2160" w:hanging="180"/>
      </w:pPr>
    </w:lvl>
    <w:lvl w:ilvl="3" w:tplc="7F183562" w:tentative="1">
      <w:start w:val="1"/>
      <w:numFmt w:val="decimal"/>
      <w:lvlText w:val="%4."/>
      <w:lvlJc w:val="left"/>
      <w:pPr>
        <w:ind w:left="2880" w:hanging="360"/>
      </w:pPr>
    </w:lvl>
    <w:lvl w:ilvl="4" w:tplc="57DABD7A" w:tentative="1">
      <w:start w:val="1"/>
      <w:numFmt w:val="lowerLetter"/>
      <w:lvlText w:val="%5."/>
      <w:lvlJc w:val="left"/>
      <w:pPr>
        <w:ind w:left="3600" w:hanging="360"/>
      </w:pPr>
    </w:lvl>
    <w:lvl w:ilvl="5" w:tplc="8A009E64" w:tentative="1">
      <w:start w:val="1"/>
      <w:numFmt w:val="lowerRoman"/>
      <w:lvlText w:val="%6."/>
      <w:lvlJc w:val="right"/>
      <w:pPr>
        <w:ind w:left="4320" w:hanging="180"/>
      </w:pPr>
    </w:lvl>
    <w:lvl w:ilvl="6" w:tplc="0F2A13F8" w:tentative="1">
      <w:start w:val="1"/>
      <w:numFmt w:val="decimal"/>
      <w:lvlText w:val="%7."/>
      <w:lvlJc w:val="left"/>
      <w:pPr>
        <w:ind w:left="5040" w:hanging="360"/>
      </w:pPr>
    </w:lvl>
    <w:lvl w:ilvl="7" w:tplc="4EDCD598" w:tentative="1">
      <w:start w:val="1"/>
      <w:numFmt w:val="lowerLetter"/>
      <w:lvlText w:val="%8."/>
      <w:lvlJc w:val="left"/>
      <w:pPr>
        <w:ind w:left="5760" w:hanging="360"/>
      </w:pPr>
    </w:lvl>
    <w:lvl w:ilvl="8" w:tplc="BA7CB71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BB8D2B8">
      <w:start w:val="1"/>
      <w:numFmt w:val="lowerRoman"/>
      <w:lvlText w:val="(%1)"/>
      <w:lvlJc w:val="left"/>
      <w:pPr>
        <w:ind w:left="1080" w:hanging="720"/>
      </w:pPr>
      <w:rPr>
        <w:rFonts w:hint="default"/>
        <w:b w:val="0"/>
      </w:rPr>
    </w:lvl>
    <w:lvl w:ilvl="1" w:tplc="7A14C418" w:tentative="1">
      <w:start w:val="1"/>
      <w:numFmt w:val="lowerLetter"/>
      <w:lvlText w:val="%2."/>
      <w:lvlJc w:val="left"/>
      <w:pPr>
        <w:ind w:left="1440" w:hanging="360"/>
      </w:pPr>
    </w:lvl>
    <w:lvl w:ilvl="2" w:tplc="501EE878" w:tentative="1">
      <w:start w:val="1"/>
      <w:numFmt w:val="lowerRoman"/>
      <w:lvlText w:val="%3."/>
      <w:lvlJc w:val="right"/>
      <w:pPr>
        <w:ind w:left="2160" w:hanging="180"/>
      </w:pPr>
    </w:lvl>
    <w:lvl w:ilvl="3" w:tplc="D528E526" w:tentative="1">
      <w:start w:val="1"/>
      <w:numFmt w:val="decimal"/>
      <w:lvlText w:val="%4."/>
      <w:lvlJc w:val="left"/>
      <w:pPr>
        <w:ind w:left="2880" w:hanging="360"/>
      </w:pPr>
    </w:lvl>
    <w:lvl w:ilvl="4" w:tplc="9D0A2EBE" w:tentative="1">
      <w:start w:val="1"/>
      <w:numFmt w:val="lowerLetter"/>
      <w:lvlText w:val="%5."/>
      <w:lvlJc w:val="left"/>
      <w:pPr>
        <w:ind w:left="3600" w:hanging="360"/>
      </w:pPr>
    </w:lvl>
    <w:lvl w:ilvl="5" w:tplc="AEC40D62" w:tentative="1">
      <w:start w:val="1"/>
      <w:numFmt w:val="lowerRoman"/>
      <w:lvlText w:val="%6."/>
      <w:lvlJc w:val="right"/>
      <w:pPr>
        <w:ind w:left="4320" w:hanging="180"/>
      </w:pPr>
    </w:lvl>
    <w:lvl w:ilvl="6" w:tplc="ECE833D4" w:tentative="1">
      <w:start w:val="1"/>
      <w:numFmt w:val="decimal"/>
      <w:lvlText w:val="%7."/>
      <w:lvlJc w:val="left"/>
      <w:pPr>
        <w:ind w:left="5040" w:hanging="360"/>
      </w:pPr>
    </w:lvl>
    <w:lvl w:ilvl="7" w:tplc="A4D89D90" w:tentative="1">
      <w:start w:val="1"/>
      <w:numFmt w:val="lowerLetter"/>
      <w:lvlText w:val="%8."/>
      <w:lvlJc w:val="left"/>
      <w:pPr>
        <w:ind w:left="5760" w:hanging="360"/>
      </w:pPr>
    </w:lvl>
    <w:lvl w:ilvl="8" w:tplc="4142DC6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F8A0628">
      <w:start w:val="1"/>
      <w:numFmt w:val="lowerRoman"/>
      <w:lvlText w:val="(%1)"/>
      <w:lvlJc w:val="left"/>
      <w:pPr>
        <w:ind w:left="1080" w:hanging="720"/>
      </w:pPr>
      <w:rPr>
        <w:rFonts w:hint="default"/>
        <w:b w:val="0"/>
      </w:rPr>
    </w:lvl>
    <w:lvl w:ilvl="1" w:tplc="7EB45FFE" w:tentative="1">
      <w:start w:val="1"/>
      <w:numFmt w:val="lowerLetter"/>
      <w:lvlText w:val="%2."/>
      <w:lvlJc w:val="left"/>
      <w:pPr>
        <w:ind w:left="1440" w:hanging="360"/>
      </w:pPr>
    </w:lvl>
    <w:lvl w:ilvl="2" w:tplc="F6B2D3AC" w:tentative="1">
      <w:start w:val="1"/>
      <w:numFmt w:val="lowerRoman"/>
      <w:lvlText w:val="%3."/>
      <w:lvlJc w:val="right"/>
      <w:pPr>
        <w:ind w:left="2160" w:hanging="180"/>
      </w:pPr>
    </w:lvl>
    <w:lvl w:ilvl="3" w:tplc="F4D888A8" w:tentative="1">
      <w:start w:val="1"/>
      <w:numFmt w:val="decimal"/>
      <w:lvlText w:val="%4."/>
      <w:lvlJc w:val="left"/>
      <w:pPr>
        <w:ind w:left="2880" w:hanging="360"/>
      </w:pPr>
    </w:lvl>
    <w:lvl w:ilvl="4" w:tplc="037052B0" w:tentative="1">
      <w:start w:val="1"/>
      <w:numFmt w:val="lowerLetter"/>
      <w:lvlText w:val="%5."/>
      <w:lvlJc w:val="left"/>
      <w:pPr>
        <w:ind w:left="3600" w:hanging="360"/>
      </w:pPr>
    </w:lvl>
    <w:lvl w:ilvl="5" w:tplc="85FC843C" w:tentative="1">
      <w:start w:val="1"/>
      <w:numFmt w:val="lowerRoman"/>
      <w:lvlText w:val="%6."/>
      <w:lvlJc w:val="right"/>
      <w:pPr>
        <w:ind w:left="4320" w:hanging="180"/>
      </w:pPr>
    </w:lvl>
    <w:lvl w:ilvl="6" w:tplc="9AD0B0F8" w:tentative="1">
      <w:start w:val="1"/>
      <w:numFmt w:val="decimal"/>
      <w:lvlText w:val="%7."/>
      <w:lvlJc w:val="left"/>
      <w:pPr>
        <w:ind w:left="5040" w:hanging="360"/>
      </w:pPr>
    </w:lvl>
    <w:lvl w:ilvl="7" w:tplc="9AE6CF3C" w:tentative="1">
      <w:start w:val="1"/>
      <w:numFmt w:val="lowerLetter"/>
      <w:lvlText w:val="%8."/>
      <w:lvlJc w:val="left"/>
      <w:pPr>
        <w:ind w:left="5760" w:hanging="360"/>
      </w:pPr>
    </w:lvl>
    <w:lvl w:ilvl="8" w:tplc="D6262FE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A5234">
      <w:start w:val="1"/>
      <w:numFmt w:val="decimal"/>
      <w:lvlText w:val="%1."/>
      <w:lvlJc w:val="left"/>
      <w:pPr>
        <w:ind w:left="360" w:hanging="360"/>
      </w:pPr>
      <w:rPr>
        <w:rFonts w:hint="default"/>
      </w:rPr>
    </w:lvl>
    <w:lvl w:ilvl="1" w:tplc="F320B5C8" w:tentative="1">
      <w:start w:val="1"/>
      <w:numFmt w:val="lowerLetter"/>
      <w:lvlText w:val="%2."/>
      <w:lvlJc w:val="left"/>
      <w:pPr>
        <w:ind w:left="1080" w:hanging="360"/>
      </w:pPr>
    </w:lvl>
    <w:lvl w:ilvl="2" w:tplc="60A65892" w:tentative="1">
      <w:start w:val="1"/>
      <w:numFmt w:val="lowerRoman"/>
      <w:lvlText w:val="%3."/>
      <w:lvlJc w:val="right"/>
      <w:pPr>
        <w:ind w:left="1800" w:hanging="180"/>
      </w:pPr>
    </w:lvl>
    <w:lvl w:ilvl="3" w:tplc="70BC7EA8" w:tentative="1">
      <w:start w:val="1"/>
      <w:numFmt w:val="decimal"/>
      <w:lvlText w:val="%4."/>
      <w:lvlJc w:val="left"/>
      <w:pPr>
        <w:ind w:left="2520" w:hanging="360"/>
      </w:pPr>
    </w:lvl>
    <w:lvl w:ilvl="4" w:tplc="8C66B26E" w:tentative="1">
      <w:start w:val="1"/>
      <w:numFmt w:val="lowerLetter"/>
      <w:lvlText w:val="%5."/>
      <w:lvlJc w:val="left"/>
      <w:pPr>
        <w:ind w:left="3240" w:hanging="360"/>
      </w:pPr>
    </w:lvl>
    <w:lvl w:ilvl="5" w:tplc="B484BA9A" w:tentative="1">
      <w:start w:val="1"/>
      <w:numFmt w:val="lowerRoman"/>
      <w:lvlText w:val="%6."/>
      <w:lvlJc w:val="right"/>
      <w:pPr>
        <w:ind w:left="3960" w:hanging="180"/>
      </w:pPr>
    </w:lvl>
    <w:lvl w:ilvl="6" w:tplc="5AC6CA32" w:tentative="1">
      <w:start w:val="1"/>
      <w:numFmt w:val="decimal"/>
      <w:lvlText w:val="%7."/>
      <w:lvlJc w:val="left"/>
      <w:pPr>
        <w:ind w:left="4680" w:hanging="360"/>
      </w:pPr>
    </w:lvl>
    <w:lvl w:ilvl="7" w:tplc="8B34BBF6" w:tentative="1">
      <w:start w:val="1"/>
      <w:numFmt w:val="lowerLetter"/>
      <w:lvlText w:val="%8."/>
      <w:lvlJc w:val="left"/>
      <w:pPr>
        <w:ind w:left="5400" w:hanging="360"/>
      </w:pPr>
    </w:lvl>
    <w:lvl w:ilvl="8" w:tplc="411052F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CD0BEDA">
      <w:start w:val="1"/>
      <w:numFmt w:val="lowerRoman"/>
      <w:lvlText w:val="(%1)"/>
      <w:lvlJc w:val="left"/>
      <w:pPr>
        <w:ind w:left="1080" w:hanging="720"/>
      </w:pPr>
      <w:rPr>
        <w:rFonts w:hint="default"/>
      </w:rPr>
    </w:lvl>
    <w:lvl w:ilvl="1" w:tplc="366AFDF2" w:tentative="1">
      <w:start w:val="1"/>
      <w:numFmt w:val="lowerLetter"/>
      <w:lvlText w:val="%2."/>
      <w:lvlJc w:val="left"/>
      <w:pPr>
        <w:ind w:left="1440" w:hanging="360"/>
      </w:pPr>
    </w:lvl>
    <w:lvl w:ilvl="2" w:tplc="B7AA9F7E" w:tentative="1">
      <w:start w:val="1"/>
      <w:numFmt w:val="lowerRoman"/>
      <w:lvlText w:val="%3."/>
      <w:lvlJc w:val="right"/>
      <w:pPr>
        <w:ind w:left="2160" w:hanging="180"/>
      </w:pPr>
    </w:lvl>
    <w:lvl w:ilvl="3" w:tplc="1A905320" w:tentative="1">
      <w:start w:val="1"/>
      <w:numFmt w:val="decimal"/>
      <w:lvlText w:val="%4."/>
      <w:lvlJc w:val="left"/>
      <w:pPr>
        <w:ind w:left="2880" w:hanging="360"/>
      </w:pPr>
    </w:lvl>
    <w:lvl w:ilvl="4" w:tplc="6EC616D6" w:tentative="1">
      <w:start w:val="1"/>
      <w:numFmt w:val="lowerLetter"/>
      <w:lvlText w:val="%5."/>
      <w:lvlJc w:val="left"/>
      <w:pPr>
        <w:ind w:left="3600" w:hanging="360"/>
      </w:pPr>
    </w:lvl>
    <w:lvl w:ilvl="5" w:tplc="834A2D30" w:tentative="1">
      <w:start w:val="1"/>
      <w:numFmt w:val="lowerRoman"/>
      <w:lvlText w:val="%6."/>
      <w:lvlJc w:val="right"/>
      <w:pPr>
        <w:ind w:left="4320" w:hanging="180"/>
      </w:pPr>
    </w:lvl>
    <w:lvl w:ilvl="6" w:tplc="F1784008" w:tentative="1">
      <w:start w:val="1"/>
      <w:numFmt w:val="decimal"/>
      <w:lvlText w:val="%7."/>
      <w:lvlJc w:val="left"/>
      <w:pPr>
        <w:ind w:left="5040" w:hanging="360"/>
      </w:pPr>
    </w:lvl>
    <w:lvl w:ilvl="7" w:tplc="02BE7BB0" w:tentative="1">
      <w:start w:val="1"/>
      <w:numFmt w:val="lowerLetter"/>
      <w:lvlText w:val="%8."/>
      <w:lvlJc w:val="left"/>
      <w:pPr>
        <w:ind w:left="5760" w:hanging="360"/>
      </w:pPr>
    </w:lvl>
    <w:lvl w:ilvl="8" w:tplc="B1708BC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4DAAF24">
      <w:start w:val="1"/>
      <w:numFmt w:val="decimal"/>
      <w:lvlText w:val="%1."/>
      <w:lvlJc w:val="left"/>
      <w:pPr>
        <w:ind w:left="360" w:hanging="360"/>
      </w:pPr>
    </w:lvl>
    <w:lvl w:ilvl="1" w:tplc="7FC8BEA4" w:tentative="1">
      <w:start w:val="1"/>
      <w:numFmt w:val="lowerLetter"/>
      <w:lvlText w:val="%2."/>
      <w:lvlJc w:val="left"/>
      <w:pPr>
        <w:ind w:left="1080" w:hanging="360"/>
      </w:pPr>
    </w:lvl>
    <w:lvl w:ilvl="2" w:tplc="44164CEA" w:tentative="1">
      <w:start w:val="1"/>
      <w:numFmt w:val="lowerRoman"/>
      <w:lvlText w:val="%3."/>
      <w:lvlJc w:val="right"/>
      <w:pPr>
        <w:ind w:left="1800" w:hanging="180"/>
      </w:pPr>
    </w:lvl>
    <w:lvl w:ilvl="3" w:tplc="27B6DBF0" w:tentative="1">
      <w:start w:val="1"/>
      <w:numFmt w:val="decimal"/>
      <w:lvlText w:val="%4."/>
      <w:lvlJc w:val="left"/>
      <w:pPr>
        <w:ind w:left="2520" w:hanging="360"/>
      </w:pPr>
    </w:lvl>
    <w:lvl w:ilvl="4" w:tplc="22DC9E32" w:tentative="1">
      <w:start w:val="1"/>
      <w:numFmt w:val="lowerLetter"/>
      <w:lvlText w:val="%5."/>
      <w:lvlJc w:val="left"/>
      <w:pPr>
        <w:ind w:left="3240" w:hanging="360"/>
      </w:pPr>
    </w:lvl>
    <w:lvl w:ilvl="5" w:tplc="72440AFE" w:tentative="1">
      <w:start w:val="1"/>
      <w:numFmt w:val="lowerRoman"/>
      <w:lvlText w:val="%6."/>
      <w:lvlJc w:val="right"/>
      <w:pPr>
        <w:ind w:left="3960" w:hanging="180"/>
      </w:pPr>
    </w:lvl>
    <w:lvl w:ilvl="6" w:tplc="271A58DA" w:tentative="1">
      <w:start w:val="1"/>
      <w:numFmt w:val="decimal"/>
      <w:lvlText w:val="%7."/>
      <w:lvlJc w:val="left"/>
      <w:pPr>
        <w:ind w:left="4680" w:hanging="360"/>
      </w:pPr>
    </w:lvl>
    <w:lvl w:ilvl="7" w:tplc="2A962E36" w:tentative="1">
      <w:start w:val="1"/>
      <w:numFmt w:val="lowerLetter"/>
      <w:lvlText w:val="%8."/>
      <w:lvlJc w:val="left"/>
      <w:pPr>
        <w:ind w:left="5400" w:hanging="360"/>
      </w:pPr>
    </w:lvl>
    <w:lvl w:ilvl="8" w:tplc="49F235B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DF26074">
      <w:start w:val="1"/>
      <w:numFmt w:val="lowerRoman"/>
      <w:lvlText w:val="(%1)"/>
      <w:lvlJc w:val="left"/>
      <w:pPr>
        <w:ind w:left="1080" w:hanging="720"/>
      </w:pPr>
      <w:rPr>
        <w:rFonts w:hint="default"/>
        <w:b w:val="0"/>
      </w:rPr>
    </w:lvl>
    <w:lvl w:ilvl="1" w:tplc="D61A47B2" w:tentative="1">
      <w:start w:val="1"/>
      <w:numFmt w:val="lowerLetter"/>
      <w:lvlText w:val="%2."/>
      <w:lvlJc w:val="left"/>
      <w:pPr>
        <w:ind w:left="1440" w:hanging="360"/>
      </w:pPr>
    </w:lvl>
    <w:lvl w:ilvl="2" w:tplc="DFCC38E2" w:tentative="1">
      <w:start w:val="1"/>
      <w:numFmt w:val="lowerRoman"/>
      <w:lvlText w:val="%3."/>
      <w:lvlJc w:val="right"/>
      <w:pPr>
        <w:ind w:left="2160" w:hanging="180"/>
      </w:pPr>
    </w:lvl>
    <w:lvl w:ilvl="3" w:tplc="C240965C" w:tentative="1">
      <w:start w:val="1"/>
      <w:numFmt w:val="decimal"/>
      <w:lvlText w:val="%4."/>
      <w:lvlJc w:val="left"/>
      <w:pPr>
        <w:ind w:left="2880" w:hanging="360"/>
      </w:pPr>
    </w:lvl>
    <w:lvl w:ilvl="4" w:tplc="B4FEF70A" w:tentative="1">
      <w:start w:val="1"/>
      <w:numFmt w:val="lowerLetter"/>
      <w:lvlText w:val="%5."/>
      <w:lvlJc w:val="left"/>
      <w:pPr>
        <w:ind w:left="3600" w:hanging="360"/>
      </w:pPr>
    </w:lvl>
    <w:lvl w:ilvl="5" w:tplc="C2EEA330" w:tentative="1">
      <w:start w:val="1"/>
      <w:numFmt w:val="lowerRoman"/>
      <w:lvlText w:val="%6."/>
      <w:lvlJc w:val="right"/>
      <w:pPr>
        <w:ind w:left="4320" w:hanging="180"/>
      </w:pPr>
    </w:lvl>
    <w:lvl w:ilvl="6" w:tplc="00F0573E" w:tentative="1">
      <w:start w:val="1"/>
      <w:numFmt w:val="decimal"/>
      <w:lvlText w:val="%7."/>
      <w:lvlJc w:val="left"/>
      <w:pPr>
        <w:ind w:left="5040" w:hanging="360"/>
      </w:pPr>
    </w:lvl>
    <w:lvl w:ilvl="7" w:tplc="39028CC0" w:tentative="1">
      <w:start w:val="1"/>
      <w:numFmt w:val="lowerLetter"/>
      <w:lvlText w:val="%8."/>
      <w:lvlJc w:val="left"/>
      <w:pPr>
        <w:ind w:left="5760" w:hanging="360"/>
      </w:pPr>
    </w:lvl>
    <w:lvl w:ilvl="8" w:tplc="0A06F61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5BE63B6">
      <w:start w:val="1"/>
      <w:numFmt w:val="lowerRoman"/>
      <w:lvlText w:val="(%1)"/>
      <w:lvlJc w:val="left"/>
      <w:pPr>
        <w:ind w:left="1080" w:hanging="720"/>
      </w:pPr>
      <w:rPr>
        <w:rFonts w:hint="default"/>
      </w:rPr>
    </w:lvl>
    <w:lvl w:ilvl="1" w:tplc="CD4C6BEA" w:tentative="1">
      <w:start w:val="1"/>
      <w:numFmt w:val="lowerLetter"/>
      <w:lvlText w:val="%2."/>
      <w:lvlJc w:val="left"/>
      <w:pPr>
        <w:ind w:left="1440" w:hanging="360"/>
      </w:pPr>
    </w:lvl>
    <w:lvl w:ilvl="2" w:tplc="8FFC34E2" w:tentative="1">
      <w:start w:val="1"/>
      <w:numFmt w:val="lowerRoman"/>
      <w:lvlText w:val="%3."/>
      <w:lvlJc w:val="right"/>
      <w:pPr>
        <w:ind w:left="2160" w:hanging="180"/>
      </w:pPr>
    </w:lvl>
    <w:lvl w:ilvl="3" w:tplc="22580BCC" w:tentative="1">
      <w:start w:val="1"/>
      <w:numFmt w:val="decimal"/>
      <w:lvlText w:val="%4."/>
      <w:lvlJc w:val="left"/>
      <w:pPr>
        <w:ind w:left="2880" w:hanging="360"/>
      </w:pPr>
    </w:lvl>
    <w:lvl w:ilvl="4" w:tplc="0B88C6B4" w:tentative="1">
      <w:start w:val="1"/>
      <w:numFmt w:val="lowerLetter"/>
      <w:lvlText w:val="%5."/>
      <w:lvlJc w:val="left"/>
      <w:pPr>
        <w:ind w:left="3600" w:hanging="360"/>
      </w:pPr>
    </w:lvl>
    <w:lvl w:ilvl="5" w:tplc="8CB2FDC0" w:tentative="1">
      <w:start w:val="1"/>
      <w:numFmt w:val="lowerRoman"/>
      <w:lvlText w:val="%6."/>
      <w:lvlJc w:val="right"/>
      <w:pPr>
        <w:ind w:left="4320" w:hanging="180"/>
      </w:pPr>
    </w:lvl>
    <w:lvl w:ilvl="6" w:tplc="74F8AC34" w:tentative="1">
      <w:start w:val="1"/>
      <w:numFmt w:val="decimal"/>
      <w:lvlText w:val="%7."/>
      <w:lvlJc w:val="left"/>
      <w:pPr>
        <w:ind w:left="5040" w:hanging="360"/>
      </w:pPr>
    </w:lvl>
    <w:lvl w:ilvl="7" w:tplc="F22AFD7E" w:tentative="1">
      <w:start w:val="1"/>
      <w:numFmt w:val="lowerLetter"/>
      <w:lvlText w:val="%8."/>
      <w:lvlJc w:val="left"/>
      <w:pPr>
        <w:ind w:left="5760" w:hanging="360"/>
      </w:pPr>
    </w:lvl>
    <w:lvl w:ilvl="8" w:tplc="5EAC834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93AB872">
      <w:start w:val="1"/>
      <w:numFmt w:val="lowerRoman"/>
      <w:lvlText w:val="(%1)"/>
      <w:lvlJc w:val="left"/>
      <w:pPr>
        <w:ind w:left="1080" w:hanging="720"/>
      </w:pPr>
      <w:rPr>
        <w:rFonts w:hint="default"/>
      </w:rPr>
    </w:lvl>
    <w:lvl w:ilvl="1" w:tplc="8E586122" w:tentative="1">
      <w:start w:val="1"/>
      <w:numFmt w:val="lowerLetter"/>
      <w:lvlText w:val="%2."/>
      <w:lvlJc w:val="left"/>
      <w:pPr>
        <w:ind w:left="1440" w:hanging="360"/>
      </w:pPr>
    </w:lvl>
    <w:lvl w:ilvl="2" w:tplc="C17C6868" w:tentative="1">
      <w:start w:val="1"/>
      <w:numFmt w:val="lowerRoman"/>
      <w:lvlText w:val="%3."/>
      <w:lvlJc w:val="right"/>
      <w:pPr>
        <w:ind w:left="2160" w:hanging="180"/>
      </w:pPr>
    </w:lvl>
    <w:lvl w:ilvl="3" w:tplc="E9B8E24C" w:tentative="1">
      <w:start w:val="1"/>
      <w:numFmt w:val="decimal"/>
      <w:lvlText w:val="%4."/>
      <w:lvlJc w:val="left"/>
      <w:pPr>
        <w:ind w:left="2880" w:hanging="360"/>
      </w:pPr>
    </w:lvl>
    <w:lvl w:ilvl="4" w:tplc="2F36A0E6" w:tentative="1">
      <w:start w:val="1"/>
      <w:numFmt w:val="lowerLetter"/>
      <w:lvlText w:val="%5."/>
      <w:lvlJc w:val="left"/>
      <w:pPr>
        <w:ind w:left="3600" w:hanging="360"/>
      </w:pPr>
    </w:lvl>
    <w:lvl w:ilvl="5" w:tplc="37F0488C" w:tentative="1">
      <w:start w:val="1"/>
      <w:numFmt w:val="lowerRoman"/>
      <w:lvlText w:val="%6."/>
      <w:lvlJc w:val="right"/>
      <w:pPr>
        <w:ind w:left="4320" w:hanging="180"/>
      </w:pPr>
    </w:lvl>
    <w:lvl w:ilvl="6" w:tplc="71A6908E" w:tentative="1">
      <w:start w:val="1"/>
      <w:numFmt w:val="decimal"/>
      <w:lvlText w:val="%7."/>
      <w:lvlJc w:val="left"/>
      <w:pPr>
        <w:ind w:left="5040" w:hanging="360"/>
      </w:pPr>
    </w:lvl>
    <w:lvl w:ilvl="7" w:tplc="FE92C734" w:tentative="1">
      <w:start w:val="1"/>
      <w:numFmt w:val="lowerLetter"/>
      <w:lvlText w:val="%8."/>
      <w:lvlJc w:val="left"/>
      <w:pPr>
        <w:ind w:left="5760" w:hanging="360"/>
      </w:pPr>
    </w:lvl>
    <w:lvl w:ilvl="8" w:tplc="9C7A85B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1F4B9F6">
      <w:start w:val="1"/>
      <w:numFmt w:val="lowerRoman"/>
      <w:lvlText w:val="(%1)"/>
      <w:lvlJc w:val="left"/>
      <w:pPr>
        <w:ind w:left="1004" w:hanging="720"/>
      </w:pPr>
      <w:rPr>
        <w:rFonts w:hint="default"/>
        <w:b w:val="0"/>
      </w:rPr>
    </w:lvl>
    <w:lvl w:ilvl="1" w:tplc="AA80894E" w:tentative="1">
      <w:start w:val="1"/>
      <w:numFmt w:val="lowerLetter"/>
      <w:lvlText w:val="%2."/>
      <w:lvlJc w:val="left"/>
      <w:pPr>
        <w:ind w:left="1364" w:hanging="360"/>
      </w:pPr>
    </w:lvl>
    <w:lvl w:ilvl="2" w:tplc="ECE25994" w:tentative="1">
      <w:start w:val="1"/>
      <w:numFmt w:val="lowerRoman"/>
      <w:lvlText w:val="%3."/>
      <w:lvlJc w:val="right"/>
      <w:pPr>
        <w:ind w:left="2084" w:hanging="180"/>
      </w:pPr>
    </w:lvl>
    <w:lvl w:ilvl="3" w:tplc="FAD0C1D6" w:tentative="1">
      <w:start w:val="1"/>
      <w:numFmt w:val="decimal"/>
      <w:lvlText w:val="%4."/>
      <w:lvlJc w:val="left"/>
      <w:pPr>
        <w:ind w:left="2804" w:hanging="360"/>
      </w:pPr>
    </w:lvl>
    <w:lvl w:ilvl="4" w:tplc="A14E9A54" w:tentative="1">
      <w:start w:val="1"/>
      <w:numFmt w:val="lowerLetter"/>
      <w:lvlText w:val="%5."/>
      <w:lvlJc w:val="left"/>
      <w:pPr>
        <w:ind w:left="3524" w:hanging="360"/>
      </w:pPr>
    </w:lvl>
    <w:lvl w:ilvl="5" w:tplc="03AEA0D6" w:tentative="1">
      <w:start w:val="1"/>
      <w:numFmt w:val="lowerRoman"/>
      <w:lvlText w:val="%6."/>
      <w:lvlJc w:val="right"/>
      <w:pPr>
        <w:ind w:left="4244" w:hanging="180"/>
      </w:pPr>
    </w:lvl>
    <w:lvl w:ilvl="6" w:tplc="BD34FC40" w:tentative="1">
      <w:start w:val="1"/>
      <w:numFmt w:val="decimal"/>
      <w:lvlText w:val="%7."/>
      <w:lvlJc w:val="left"/>
      <w:pPr>
        <w:ind w:left="4964" w:hanging="360"/>
      </w:pPr>
    </w:lvl>
    <w:lvl w:ilvl="7" w:tplc="AFD64736" w:tentative="1">
      <w:start w:val="1"/>
      <w:numFmt w:val="lowerLetter"/>
      <w:lvlText w:val="%8."/>
      <w:lvlJc w:val="left"/>
      <w:pPr>
        <w:ind w:left="5684" w:hanging="360"/>
      </w:pPr>
    </w:lvl>
    <w:lvl w:ilvl="8" w:tplc="54B4D87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4CC0E0A">
      <w:start w:val="1"/>
      <w:numFmt w:val="decimal"/>
      <w:lvlText w:val="%1."/>
      <w:lvlJc w:val="left"/>
      <w:pPr>
        <w:ind w:left="360" w:hanging="360"/>
      </w:pPr>
      <w:rPr>
        <w:rFonts w:hint="default"/>
      </w:rPr>
    </w:lvl>
    <w:lvl w:ilvl="1" w:tplc="F81630FC" w:tentative="1">
      <w:start w:val="1"/>
      <w:numFmt w:val="lowerLetter"/>
      <w:lvlText w:val="%2."/>
      <w:lvlJc w:val="left"/>
      <w:pPr>
        <w:ind w:left="1080" w:hanging="360"/>
      </w:pPr>
    </w:lvl>
    <w:lvl w:ilvl="2" w:tplc="BF6AE01E" w:tentative="1">
      <w:start w:val="1"/>
      <w:numFmt w:val="lowerRoman"/>
      <w:lvlText w:val="%3."/>
      <w:lvlJc w:val="right"/>
      <w:pPr>
        <w:ind w:left="1800" w:hanging="180"/>
      </w:pPr>
    </w:lvl>
    <w:lvl w:ilvl="3" w:tplc="7E807250" w:tentative="1">
      <w:start w:val="1"/>
      <w:numFmt w:val="decimal"/>
      <w:lvlText w:val="%4."/>
      <w:lvlJc w:val="left"/>
      <w:pPr>
        <w:ind w:left="2520" w:hanging="360"/>
      </w:pPr>
    </w:lvl>
    <w:lvl w:ilvl="4" w:tplc="E2E87E78" w:tentative="1">
      <w:start w:val="1"/>
      <w:numFmt w:val="lowerLetter"/>
      <w:lvlText w:val="%5."/>
      <w:lvlJc w:val="left"/>
      <w:pPr>
        <w:ind w:left="3240" w:hanging="360"/>
      </w:pPr>
    </w:lvl>
    <w:lvl w:ilvl="5" w:tplc="4F3E4EBA" w:tentative="1">
      <w:start w:val="1"/>
      <w:numFmt w:val="lowerRoman"/>
      <w:lvlText w:val="%6."/>
      <w:lvlJc w:val="right"/>
      <w:pPr>
        <w:ind w:left="3960" w:hanging="180"/>
      </w:pPr>
    </w:lvl>
    <w:lvl w:ilvl="6" w:tplc="B85A0090" w:tentative="1">
      <w:start w:val="1"/>
      <w:numFmt w:val="decimal"/>
      <w:lvlText w:val="%7."/>
      <w:lvlJc w:val="left"/>
      <w:pPr>
        <w:ind w:left="4680" w:hanging="360"/>
      </w:pPr>
    </w:lvl>
    <w:lvl w:ilvl="7" w:tplc="F61A0798" w:tentative="1">
      <w:start w:val="1"/>
      <w:numFmt w:val="lowerLetter"/>
      <w:lvlText w:val="%8."/>
      <w:lvlJc w:val="left"/>
      <w:pPr>
        <w:ind w:left="5400" w:hanging="360"/>
      </w:pPr>
    </w:lvl>
    <w:lvl w:ilvl="8" w:tplc="BA4ECE90" w:tentative="1">
      <w:start w:val="1"/>
      <w:numFmt w:val="lowerRoman"/>
      <w:lvlText w:val="%9."/>
      <w:lvlJc w:val="right"/>
      <w:pPr>
        <w:ind w:left="6120" w:hanging="180"/>
      </w:pPr>
    </w:lvl>
  </w:abstractNum>
  <w:abstractNum w:abstractNumId="33" w15:restartNumberingAfterBreak="0">
    <w:nsid w:val="71895EE9"/>
    <w:multiLevelType w:val="hybridMultilevel"/>
    <w:tmpl w:val="BDD87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704C9570">
      <w:start w:val="1"/>
      <w:numFmt w:val="lowerRoman"/>
      <w:lvlText w:val="(%1)"/>
      <w:lvlJc w:val="left"/>
      <w:pPr>
        <w:ind w:left="1080" w:hanging="720"/>
      </w:pPr>
      <w:rPr>
        <w:rFonts w:hint="default"/>
      </w:rPr>
    </w:lvl>
    <w:lvl w:ilvl="1" w:tplc="8D904BF8" w:tentative="1">
      <w:start w:val="1"/>
      <w:numFmt w:val="lowerLetter"/>
      <w:lvlText w:val="%2."/>
      <w:lvlJc w:val="left"/>
      <w:pPr>
        <w:ind w:left="1440" w:hanging="360"/>
      </w:pPr>
    </w:lvl>
    <w:lvl w:ilvl="2" w:tplc="ED7AF046" w:tentative="1">
      <w:start w:val="1"/>
      <w:numFmt w:val="lowerRoman"/>
      <w:lvlText w:val="%3."/>
      <w:lvlJc w:val="right"/>
      <w:pPr>
        <w:ind w:left="2160" w:hanging="180"/>
      </w:pPr>
    </w:lvl>
    <w:lvl w:ilvl="3" w:tplc="74986C7C" w:tentative="1">
      <w:start w:val="1"/>
      <w:numFmt w:val="decimal"/>
      <w:lvlText w:val="%4."/>
      <w:lvlJc w:val="left"/>
      <w:pPr>
        <w:ind w:left="2880" w:hanging="360"/>
      </w:pPr>
    </w:lvl>
    <w:lvl w:ilvl="4" w:tplc="5EB24964" w:tentative="1">
      <w:start w:val="1"/>
      <w:numFmt w:val="lowerLetter"/>
      <w:lvlText w:val="%5."/>
      <w:lvlJc w:val="left"/>
      <w:pPr>
        <w:ind w:left="3600" w:hanging="360"/>
      </w:pPr>
    </w:lvl>
    <w:lvl w:ilvl="5" w:tplc="19AAFC12" w:tentative="1">
      <w:start w:val="1"/>
      <w:numFmt w:val="lowerRoman"/>
      <w:lvlText w:val="%6."/>
      <w:lvlJc w:val="right"/>
      <w:pPr>
        <w:ind w:left="4320" w:hanging="180"/>
      </w:pPr>
    </w:lvl>
    <w:lvl w:ilvl="6" w:tplc="C78AACF8" w:tentative="1">
      <w:start w:val="1"/>
      <w:numFmt w:val="decimal"/>
      <w:lvlText w:val="%7."/>
      <w:lvlJc w:val="left"/>
      <w:pPr>
        <w:ind w:left="5040" w:hanging="360"/>
      </w:pPr>
    </w:lvl>
    <w:lvl w:ilvl="7" w:tplc="45927A82" w:tentative="1">
      <w:start w:val="1"/>
      <w:numFmt w:val="lowerLetter"/>
      <w:lvlText w:val="%8."/>
      <w:lvlJc w:val="left"/>
      <w:pPr>
        <w:ind w:left="5760" w:hanging="360"/>
      </w:pPr>
    </w:lvl>
    <w:lvl w:ilvl="8" w:tplc="5C52475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3C4526C">
      <w:start w:val="1"/>
      <w:numFmt w:val="decimal"/>
      <w:lvlText w:val="%1."/>
      <w:lvlJc w:val="left"/>
      <w:pPr>
        <w:ind w:left="360" w:hanging="360"/>
      </w:pPr>
      <w:rPr>
        <w:rFonts w:hint="default"/>
      </w:rPr>
    </w:lvl>
    <w:lvl w:ilvl="1" w:tplc="575CDFEE" w:tentative="1">
      <w:start w:val="1"/>
      <w:numFmt w:val="lowerLetter"/>
      <w:lvlText w:val="%2."/>
      <w:lvlJc w:val="left"/>
      <w:pPr>
        <w:ind w:left="1080" w:hanging="360"/>
      </w:pPr>
    </w:lvl>
    <w:lvl w:ilvl="2" w:tplc="45901816" w:tentative="1">
      <w:start w:val="1"/>
      <w:numFmt w:val="lowerRoman"/>
      <w:lvlText w:val="%3."/>
      <w:lvlJc w:val="right"/>
      <w:pPr>
        <w:ind w:left="1800" w:hanging="180"/>
      </w:pPr>
    </w:lvl>
    <w:lvl w:ilvl="3" w:tplc="691E3800" w:tentative="1">
      <w:start w:val="1"/>
      <w:numFmt w:val="decimal"/>
      <w:lvlText w:val="%4."/>
      <w:lvlJc w:val="left"/>
      <w:pPr>
        <w:ind w:left="2520" w:hanging="360"/>
      </w:pPr>
    </w:lvl>
    <w:lvl w:ilvl="4" w:tplc="E30E14E8" w:tentative="1">
      <w:start w:val="1"/>
      <w:numFmt w:val="lowerLetter"/>
      <w:lvlText w:val="%5."/>
      <w:lvlJc w:val="left"/>
      <w:pPr>
        <w:ind w:left="3240" w:hanging="360"/>
      </w:pPr>
    </w:lvl>
    <w:lvl w:ilvl="5" w:tplc="64464B30" w:tentative="1">
      <w:start w:val="1"/>
      <w:numFmt w:val="lowerRoman"/>
      <w:lvlText w:val="%6."/>
      <w:lvlJc w:val="right"/>
      <w:pPr>
        <w:ind w:left="3960" w:hanging="180"/>
      </w:pPr>
    </w:lvl>
    <w:lvl w:ilvl="6" w:tplc="E11C9C3E" w:tentative="1">
      <w:start w:val="1"/>
      <w:numFmt w:val="decimal"/>
      <w:lvlText w:val="%7."/>
      <w:lvlJc w:val="left"/>
      <w:pPr>
        <w:ind w:left="4680" w:hanging="360"/>
      </w:pPr>
    </w:lvl>
    <w:lvl w:ilvl="7" w:tplc="5E766402" w:tentative="1">
      <w:start w:val="1"/>
      <w:numFmt w:val="lowerLetter"/>
      <w:lvlText w:val="%8."/>
      <w:lvlJc w:val="left"/>
      <w:pPr>
        <w:ind w:left="5400" w:hanging="360"/>
      </w:pPr>
    </w:lvl>
    <w:lvl w:ilvl="8" w:tplc="FC166C8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6744E60">
      <w:start w:val="1"/>
      <w:numFmt w:val="lowerRoman"/>
      <w:lvlText w:val="(%1)"/>
      <w:lvlJc w:val="left"/>
      <w:pPr>
        <w:ind w:left="1080" w:hanging="720"/>
      </w:pPr>
      <w:rPr>
        <w:rFonts w:hint="default"/>
      </w:rPr>
    </w:lvl>
    <w:lvl w:ilvl="1" w:tplc="0744FD4C" w:tentative="1">
      <w:start w:val="1"/>
      <w:numFmt w:val="lowerLetter"/>
      <w:lvlText w:val="%2."/>
      <w:lvlJc w:val="left"/>
      <w:pPr>
        <w:ind w:left="1440" w:hanging="360"/>
      </w:pPr>
    </w:lvl>
    <w:lvl w:ilvl="2" w:tplc="E1701560" w:tentative="1">
      <w:start w:val="1"/>
      <w:numFmt w:val="lowerRoman"/>
      <w:lvlText w:val="%3."/>
      <w:lvlJc w:val="right"/>
      <w:pPr>
        <w:ind w:left="2160" w:hanging="180"/>
      </w:pPr>
    </w:lvl>
    <w:lvl w:ilvl="3" w:tplc="6C32296E" w:tentative="1">
      <w:start w:val="1"/>
      <w:numFmt w:val="decimal"/>
      <w:lvlText w:val="%4."/>
      <w:lvlJc w:val="left"/>
      <w:pPr>
        <w:ind w:left="2880" w:hanging="360"/>
      </w:pPr>
    </w:lvl>
    <w:lvl w:ilvl="4" w:tplc="B4221084" w:tentative="1">
      <w:start w:val="1"/>
      <w:numFmt w:val="lowerLetter"/>
      <w:lvlText w:val="%5."/>
      <w:lvlJc w:val="left"/>
      <w:pPr>
        <w:ind w:left="3600" w:hanging="360"/>
      </w:pPr>
    </w:lvl>
    <w:lvl w:ilvl="5" w:tplc="F9A4C6BE" w:tentative="1">
      <w:start w:val="1"/>
      <w:numFmt w:val="lowerRoman"/>
      <w:lvlText w:val="%6."/>
      <w:lvlJc w:val="right"/>
      <w:pPr>
        <w:ind w:left="4320" w:hanging="180"/>
      </w:pPr>
    </w:lvl>
    <w:lvl w:ilvl="6" w:tplc="0E36B128" w:tentative="1">
      <w:start w:val="1"/>
      <w:numFmt w:val="decimal"/>
      <w:lvlText w:val="%7."/>
      <w:lvlJc w:val="left"/>
      <w:pPr>
        <w:ind w:left="5040" w:hanging="360"/>
      </w:pPr>
    </w:lvl>
    <w:lvl w:ilvl="7" w:tplc="D5245F6C" w:tentative="1">
      <w:start w:val="1"/>
      <w:numFmt w:val="lowerLetter"/>
      <w:lvlText w:val="%8."/>
      <w:lvlJc w:val="left"/>
      <w:pPr>
        <w:ind w:left="5760" w:hanging="360"/>
      </w:pPr>
    </w:lvl>
    <w:lvl w:ilvl="8" w:tplc="3278A88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C0C48DE">
      <w:start w:val="1"/>
      <w:numFmt w:val="decimal"/>
      <w:lvlText w:val="%1."/>
      <w:lvlJc w:val="left"/>
      <w:pPr>
        <w:ind w:left="360" w:hanging="360"/>
      </w:pPr>
      <w:rPr>
        <w:rFonts w:hint="default"/>
      </w:rPr>
    </w:lvl>
    <w:lvl w:ilvl="1" w:tplc="EF0AD3F6" w:tentative="1">
      <w:start w:val="1"/>
      <w:numFmt w:val="lowerLetter"/>
      <w:lvlText w:val="%2."/>
      <w:lvlJc w:val="left"/>
      <w:pPr>
        <w:ind w:left="1080" w:hanging="360"/>
      </w:pPr>
    </w:lvl>
    <w:lvl w:ilvl="2" w:tplc="2036415A" w:tentative="1">
      <w:start w:val="1"/>
      <w:numFmt w:val="lowerRoman"/>
      <w:lvlText w:val="%3."/>
      <w:lvlJc w:val="right"/>
      <w:pPr>
        <w:ind w:left="1800" w:hanging="180"/>
      </w:pPr>
    </w:lvl>
    <w:lvl w:ilvl="3" w:tplc="7D662FAA" w:tentative="1">
      <w:start w:val="1"/>
      <w:numFmt w:val="decimal"/>
      <w:lvlText w:val="%4."/>
      <w:lvlJc w:val="left"/>
      <w:pPr>
        <w:ind w:left="2520" w:hanging="360"/>
      </w:pPr>
    </w:lvl>
    <w:lvl w:ilvl="4" w:tplc="F26239D8" w:tentative="1">
      <w:start w:val="1"/>
      <w:numFmt w:val="lowerLetter"/>
      <w:lvlText w:val="%5."/>
      <w:lvlJc w:val="left"/>
      <w:pPr>
        <w:ind w:left="3240" w:hanging="360"/>
      </w:pPr>
    </w:lvl>
    <w:lvl w:ilvl="5" w:tplc="95F2F312" w:tentative="1">
      <w:start w:val="1"/>
      <w:numFmt w:val="lowerRoman"/>
      <w:lvlText w:val="%6."/>
      <w:lvlJc w:val="right"/>
      <w:pPr>
        <w:ind w:left="3960" w:hanging="180"/>
      </w:pPr>
    </w:lvl>
    <w:lvl w:ilvl="6" w:tplc="B9DCAAC6" w:tentative="1">
      <w:start w:val="1"/>
      <w:numFmt w:val="decimal"/>
      <w:lvlText w:val="%7."/>
      <w:lvlJc w:val="left"/>
      <w:pPr>
        <w:ind w:left="4680" w:hanging="360"/>
      </w:pPr>
    </w:lvl>
    <w:lvl w:ilvl="7" w:tplc="EC226680" w:tentative="1">
      <w:start w:val="1"/>
      <w:numFmt w:val="lowerLetter"/>
      <w:lvlText w:val="%8."/>
      <w:lvlJc w:val="left"/>
      <w:pPr>
        <w:ind w:left="5400" w:hanging="360"/>
      </w:pPr>
    </w:lvl>
    <w:lvl w:ilvl="8" w:tplc="A8CAE0D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BEAFA78">
      <w:start w:val="1"/>
      <w:numFmt w:val="decimal"/>
      <w:lvlText w:val="%1."/>
      <w:lvlJc w:val="left"/>
      <w:pPr>
        <w:ind w:left="360" w:hanging="360"/>
      </w:pPr>
      <w:rPr>
        <w:rFonts w:hint="default"/>
      </w:rPr>
    </w:lvl>
    <w:lvl w:ilvl="1" w:tplc="907C66D6" w:tentative="1">
      <w:start w:val="1"/>
      <w:numFmt w:val="lowerLetter"/>
      <w:lvlText w:val="%2."/>
      <w:lvlJc w:val="left"/>
      <w:pPr>
        <w:ind w:left="1080" w:hanging="360"/>
      </w:pPr>
    </w:lvl>
    <w:lvl w:ilvl="2" w:tplc="BF42E0B6" w:tentative="1">
      <w:start w:val="1"/>
      <w:numFmt w:val="lowerRoman"/>
      <w:lvlText w:val="%3."/>
      <w:lvlJc w:val="right"/>
      <w:pPr>
        <w:ind w:left="1800" w:hanging="180"/>
      </w:pPr>
    </w:lvl>
    <w:lvl w:ilvl="3" w:tplc="5A2A52EA" w:tentative="1">
      <w:start w:val="1"/>
      <w:numFmt w:val="decimal"/>
      <w:lvlText w:val="%4."/>
      <w:lvlJc w:val="left"/>
      <w:pPr>
        <w:ind w:left="2520" w:hanging="360"/>
      </w:pPr>
    </w:lvl>
    <w:lvl w:ilvl="4" w:tplc="5E66D194" w:tentative="1">
      <w:start w:val="1"/>
      <w:numFmt w:val="lowerLetter"/>
      <w:lvlText w:val="%5."/>
      <w:lvlJc w:val="left"/>
      <w:pPr>
        <w:ind w:left="3240" w:hanging="360"/>
      </w:pPr>
    </w:lvl>
    <w:lvl w:ilvl="5" w:tplc="9B0A3946" w:tentative="1">
      <w:start w:val="1"/>
      <w:numFmt w:val="lowerRoman"/>
      <w:lvlText w:val="%6."/>
      <w:lvlJc w:val="right"/>
      <w:pPr>
        <w:ind w:left="3960" w:hanging="180"/>
      </w:pPr>
    </w:lvl>
    <w:lvl w:ilvl="6" w:tplc="C512FD04" w:tentative="1">
      <w:start w:val="1"/>
      <w:numFmt w:val="decimal"/>
      <w:lvlText w:val="%7."/>
      <w:lvlJc w:val="left"/>
      <w:pPr>
        <w:ind w:left="4680" w:hanging="360"/>
      </w:pPr>
    </w:lvl>
    <w:lvl w:ilvl="7" w:tplc="21806E3E" w:tentative="1">
      <w:start w:val="1"/>
      <w:numFmt w:val="lowerLetter"/>
      <w:lvlText w:val="%8."/>
      <w:lvlJc w:val="left"/>
      <w:pPr>
        <w:ind w:left="5400" w:hanging="360"/>
      </w:pPr>
    </w:lvl>
    <w:lvl w:ilvl="8" w:tplc="BC4E9CA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FA"/>
    <w:rsid w:val="002D4428"/>
    <w:rsid w:val="004106EF"/>
    <w:rsid w:val="00912738"/>
    <w:rsid w:val="00AA5742"/>
    <w:rsid w:val="00E454FA"/>
    <w:rsid w:val="00F03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76FE"/>
  <w15:docId w15:val="{7A17F995-442C-4FDA-B739-D807E532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200508</RACS_x0020_ID>
    <Approved_x0020_Provider xmlns="a8338b6e-77a6-4851-82b6-98166143ffdd">Blue Mountains Aboriginal Culture &amp; Resource Centre Inc (ACRC)</Approved_x0020_Provider>
    <Management_x0020_Company_x0020_ID xmlns="a8338b6e-77a6-4851-82b6-98166143ffdd" xsi:nil="true"/>
    <Home xmlns="a8338b6e-77a6-4851-82b6-98166143ffdd">Blue Mountains Aboriginal Social Support Service</Home>
    <Signed xmlns="a8338b6e-77a6-4851-82b6-98166143ffdd" xsi:nil="true"/>
    <Uploaded xmlns="a8338b6e-77a6-4851-82b6-98166143ffdd">False</Uploaded>
    <Management_x0020_Company xmlns="a8338b6e-77a6-4851-82b6-98166143ffdd" xsi:nil="true"/>
    <Doc_x0020_Date xmlns="a8338b6e-77a6-4851-82b6-98166143ffdd">2020-09-17T04:04:00+00:00</Doc_x0020_Date>
    <CSI_x0020_ID xmlns="a8338b6e-77a6-4851-82b6-98166143ffdd" xsi:nil="true"/>
    <Case_x0020_ID xmlns="a8338b6e-77a6-4851-82b6-98166143ffdd" xsi:nil="true"/>
    <Approved_x0020_Provider_x0020_ID xmlns="a8338b6e-77a6-4851-82b6-98166143ffdd">B2E93EDB-8A82-E411-B1AD-005056922186</Approved_x0020_Provider_x0020_ID>
    <Location xmlns="a8338b6e-77a6-4851-82b6-98166143ffdd" xsi:nil="true"/>
    <Home_x0020_ID xmlns="a8338b6e-77a6-4851-82b6-98166143ffdd">0B7D968F-0385-E411-B1AD-005056922186</Home_x0020_ID>
    <State xmlns="a8338b6e-77a6-4851-82b6-98166143ffdd">NSW</State>
    <Doc_x0020_Sent_Received_x0020_Date xmlns="a8338b6e-77a6-4851-82b6-98166143ffdd">2020-09-17T00:00:00+00:00</Doc_x0020_Sent_Received_x0020_Date>
    <Activity_x0020_ID xmlns="a8338b6e-77a6-4851-82b6-98166143ffdd">B4076D8A-90ED-EA11-AEB4-005056922186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a8338b6e-77a6-4851-82b6-98166143ffdd"/>
  </ds:schemaRefs>
</ds:datastoreItem>
</file>

<file path=customXml/itemProps2.xml><?xml version="1.0" encoding="utf-8"?>
<ds:datastoreItem xmlns:ds="http://schemas.openxmlformats.org/officeDocument/2006/customXml" ds:itemID="{CB44061B-2218-48DD-9822-D5BB1432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C0931AE-C9CB-4845-920B-34B05CE4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2020-10-23T05:21:00Z</cp:lastPrinted>
  <dcterms:created xsi:type="dcterms:W3CDTF">2020-10-25T21:21:00Z</dcterms:created>
  <dcterms:modified xsi:type="dcterms:W3CDTF">2020-10-25T21:22:00Z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