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186FB4" w14:textId="77777777" w:rsidR="0083291D" w:rsidRPr="003217D3" w:rsidRDefault="0083291D"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1EFCD7A3" wp14:editId="64E942BB">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56821AB1" w14:textId="77777777" w:rsidR="0083291D" w:rsidRPr="003217D3" w:rsidRDefault="0083291D"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846CB05" w14:textId="77777777" w:rsidR="0083291D" w:rsidRPr="00A36AA9" w:rsidRDefault="0083291D"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EE76D0A" w14:textId="77777777" w:rsidR="0083291D" w:rsidRPr="00A36AA9" w:rsidRDefault="0083291D"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1B661F" w14:paraId="71826E1B" w14:textId="77777777" w:rsidTr="001B661F">
        <w:tc>
          <w:tcPr>
            <w:cnfStyle w:val="001000000000" w:firstRow="0" w:lastRow="0" w:firstColumn="1" w:lastColumn="0" w:oddVBand="0" w:evenVBand="0" w:oddHBand="0" w:evenHBand="0" w:firstRowFirstColumn="0" w:firstRowLastColumn="0" w:lastRowFirstColumn="0" w:lastRowLastColumn="0"/>
            <w:tcW w:w="3227" w:type="dxa"/>
          </w:tcPr>
          <w:p w14:paraId="7F4ED386" w14:textId="77777777" w:rsidR="0083291D" w:rsidRPr="00A36AA9" w:rsidRDefault="0083291D"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0E15B30B" w14:textId="77777777" w:rsidR="0083291D" w:rsidRDefault="0083291D"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Active Refugee Migrant Home Services</w:t>
            </w:r>
          </w:p>
        </w:tc>
      </w:tr>
      <w:tr w:rsidR="001B661F" w14:paraId="7113AADD" w14:textId="77777777" w:rsidTr="001B66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C6FC18" w14:textId="77777777" w:rsidR="0083291D" w:rsidRPr="00A36AA9" w:rsidRDefault="0083291D"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3C1E8FA" w14:textId="77777777" w:rsidR="0083291D" w:rsidRPr="00C27BE3" w:rsidRDefault="0083291D"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701110</w:t>
            </w:r>
          </w:p>
        </w:tc>
      </w:tr>
      <w:tr w:rsidR="001B661F" w14:paraId="181E13D4" w14:textId="77777777" w:rsidTr="001B661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8EDDCB" w14:textId="77777777" w:rsidR="0083291D" w:rsidRPr="00A36AA9" w:rsidRDefault="0083291D"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75DF71CF" w14:textId="77777777" w:rsidR="0083291D" w:rsidRPr="00540817" w:rsidRDefault="0083291D"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140 Mains</w:t>
            </w:r>
            <w:r>
              <w:rPr>
                <w:rFonts w:ascii="Arial" w:eastAsia="Times New Roman" w:hAnsi="Arial" w:cs="Arial"/>
                <w:lang w:eastAsia="en-AU"/>
              </w:rPr>
              <w:t xml:space="preserve"> Road, Sunnybank, Queensland, 4109</w:t>
            </w:r>
          </w:p>
        </w:tc>
      </w:tr>
      <w:tr w:rsidR="001B661F" w14:paraId="673FD73E" w14:textId="77777777" w:rsidTr="001B66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EB68C8" w14:textId="77777777" w:rsidR="0083291D" w:rsidRPr="00A36AA9" w:rsidRDefault="0083291D"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61FA668" w14:textId="77777777" w:rsidR="0083291D" w:rsidRPr="00A36AA9" w:rsidRDefault="0083291D"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1B661F" w14:paraId="4C904D0D" w14:textId="77777777" w:rsidTr="001B661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7316235" w14:textId="77777777" w:rsidR="0083291D" w:rsidRPr="00A36AA9" w:rsidRDefault="0083291D"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C914852" w14:textId="77777777" w:rsidR="0083291D" w:rsidRPr="00A36AA9" w:rsidRDefault="0083291D"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24 July 2024 to 25 July 2024</w:t>
            </w:r>
          </w:p>
        </w:tc>
      </w:tr>
      <w:tr w:rsidR="001B661F" w14:paraId="30717199" w14:textId="77777777" w:rsidTr="001B66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6E8CEB4" w14:textId="77777777" w:rsidR="0083291D" w:rsidRPr="00A36AA9" w:rsidRDefault="0083291D"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802099866"/>
            <w:placeholder>
              <w:docPart w:val="A7F4949C78414813B67B25D37262F9D8"/>
            </w:placeholder>
            <w:date w:fullDate="2024-09-03T00:00:00Z">
              <w:dateFormat w:val="d MMMM yyyy"/>
              <w:lid w:val="en-AU"/>
              <w:storeMappedDataAs w:val="dateTime"/>
              <w:calendar w:val="gregorian"/>
            </w:date>
          </w:sdtPr>
          <w:sdtEndPr/>
          <w:sdtContent>
            <w:tc>
              <w:tcPr>
                <w:tcW w:w="7114" w:type="dxa"/>
                <w:shd w:val="clear" w:color="auto" w:fill="auto"/>
              </w:tcPr>
              <w:p w14:paraId="3C4EA735" w14:textId="744A9695" w:rsidR="0083291D" w:rsidRPr="00A36AA9" w:rsidRDefault="00636B45"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3 September 2024</w:t>
                </w:r>
              </w:p>
            </w:tc>
          </w:sdtContent>
        </w:sdt>
      </w:tr>
    </w:tbl>
    <w:bookmarkEnd w:id="0"/>
    <w:p w14:paraId="0B1FD027" w14:textId="77777777" w:rsidR="0083291D" w:rsidRPr="00A36AA9" w:rsidRDefault="0083291D"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E812C47" w14:textId="77777777" w:rsidR="0083291D" w:rsidRDefault="0083291D" w:rsidP="00DE2222">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1C8C7DE8" w14:textId="126E2C92" w:rsidR="0083291D" w:rsidRPr="00214549" w:rsidRDefault="0083291D"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9358 Active Refugee Migrant Integration of Australia</w:t>
      </w:r>
      <w:r>
        <w:rPr>
          <w:rFonts w:ascii="Arial" w:eastAsia="Arial" w:hAnsi="Arial" w:cs="Arial"/>
        </w:rPr>
        <w:br/>
        <w:t>Service: 28282 Active Refugee and Migrant Integration in Australia</w:t>
      </w:r>
      <w:bookmarkEnd w:id="1"/>
    </w:p>
    <w:p w14:paraId="54C6E627" w14:textId="77777777" w:rsidR="0083291D" w:rsidRPr="00A36AA9" w:rsidRDefault="0083291D" w:rsidP="00DE2222">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6D783AD6" w14:textId="0AF15441" w:rsidR="0083291D" w:rsidRPr="00A36AA9" w:rsidRDefault="0083291D" w:rsidP="00F87E39">
      <w:pPr>
        <w:pStyle w:val="NormalArial"/>
      </w:pPr>
      <w:r w:rsidRPr="00A36AA9">
        <w:t xml:space="preserve">This performance report for </w:t>
      </w:r>
      <w:r w:rsidRPr="00C27BE3">
        <w:rPr>
          <w:color w:val="auto"/>
        </w:rPr>
        <w:t>Active Refugee Migrant Home Services</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T Wurf</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38760753" w14:textId="77777777" w:rsidR="0083291D" w:rsidRPr="00A36AA9" w:rsidRDefault="0083291D"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303BE11" w14:textId="77777777" w:rsidR="0083291D" w:rsidRDefault="0083291D" w:rsidP="00F87E39">
      <w:pPr>
        <w:pStyle w:val="NormalArial"/>
      </w:pPr>
      <w:r w:rsidRPr="00A36AA9">
        <w:t>The report also specifies any areas in which improvements must be made to ensure the Quality Standards are complied with.</w:t>
      </w:r>
    </w:p>
    <w:p w14:paraId="619F4D84" w14:textId="77777777" w:rsidR="0083291D" w:rsidRPr="00A36AA9" w:rsidRDefault="0083291D" w:rsidP="00DE2222">
      <w:pPr>
        <w:pStyle w:val="Heading1"/>
        <w:spacing w:before="240" w:after="120" w:line="22" w:lineRule="atLeast"/>
        <w:rPr>
          <w:rFonts w:ascii="Arial" w:hAnsi="Arial" w:cs="Arial"/>
        </w:rPr>
      </w:pPr>
      <w:r w:rsidRPr="00A36AA9">
        <w:rPr>
          <w:rFonts w:ascii="Arial" w:hAnsi="Arial" w:cs="Arial"/>
        </w:rPr>
        <w:t>Material relied on</w:t>
      </w:r>
    </w:p>
    <w:p w14:paraId="376DBBC3" w14:textId="77777777" w:rsidR="0083291D" w:rsidRPr="00A36AA9" w:rsidRDefault="0083291D" w:rsidP="00F87E39">
      <w:pPr>
        <w:pStyle w:val="NormalArial"/>
      </w:pPr>
      <w:r w:rsidRPr="00A36AA9">
        <w:t>The following information has been considered in preparing the performance report:</w:t>
      </w:r>
    </w:p>
    <w:p w14:paraId="07C8F685" w14:textId="75BD8295" w:rsidR="0083291D" w:rsidRPr="003D10D2" w:rsidRDefault="003D10D2" w:rsidP="00DF37F2">
      <w:pPr>
        <w:pStyle w:val="ListParagraph"/>
        <w:numPr>
          <w:ilvl w:val="0"/>
          <w:numId w:val="2"/>
        </w:numPr>
        <w:spacing w:line="22" w:lineRule="atLeast"/>
        <w:ind w:left="714" w:hanging="357"/>
        <w:contextualSpacing w:val="0"/>
        <w:rPr>
          <w:rFonts w:ascii="Arial" w:hAnsi="Arial" w:cs="Arial"/>
          <w:color w:val="auto"/>
        </w:rPr>
      </w:pPr>
      <w:r w:rsidRPr="003D10D2">
        <w:rPr>
          <w:rFonts w:ascii="Arial" w:hAnsi="Arial" w:cs="Arial"/>
          <w:color w:val="auto"/>
        </w:rPr>
        <w:t>T</w:t>
      </w:r>
      <w:r w:rsidR="0083291D" w:rsidRPr="003D10D2">
        <w:rPr>
          <w:rFonts w:ascii="Arial" w:hAnsi="Arial" w:cs="Arial"/>
          <w:color w:val="auto"/>
        </w:rPr>
        <w:t>he assessment team’s report for the Quality Audit report was informed by a site assessment, observations at the service, review of documents and interviews with staff, consumers/representatives and others</w:t>
      </w:r>
      <w:r w:rsidRPr="003D10D2">
        <w:rPr>
          <w:rFonts w:ascii="Arial" w:hAnsi="Arial" w:cs="Arial"/>
          <w:color w:val="auto"/>
        </w:rPr>
        <w:t>.</w:t>
      </w:r>
    </w:p>
    <w:p w14:paraId="5C3E55C5" w14:textId="4854CA3B" w:rsidR="0083291D" w:rsidRPr="00636B45" w:rsidRDefault="00432AD2" w:rsidP="00636B45">
      <w:pPr>
        <w:pStyle w:val="ListParagraph"/>
        <w:numPr>
          <w:ilvl w:val="0"/>
          <w:numId w:val="2"/>
        </w:numPr>
        <w:spacing w:line="22" w:lineRule="atLeast"/>
        <w:ind w:left="714" w:hanging="357"/>
        <w:contextualSpacing w:val="0"/>
        <w:rPr>
          <w:rFonts w:ascii="Arial" w:hAnsi="Arial" w:cs="Arial"/>
          <w:color w:val="FF0000"/>
        </w:rPr>
      </w:pPr>
      <w:r>
        <w:rPr>
          <w:rFonts w:ascii="Arial" w:hAnsi="Arial" w:cs="Arial"/>
        </w:rPr>
        <w:t>T</w:t>
      </w:r>
      <w:r w:rsidR="0083291D" w:rsidRPr="00A36AA9">
        <w:rPr>
          <w:rFonts w:ascii="Arial" w:hAnsi="Arial" w:cs="Arial"/>
        </w:rPr>
        <w:t>he provider’s response to the assessment team’s report received</w:t>
      </w:r>
      <w:r w:rsidR="00D00FB3">
        <w:rPr>
          <w:rFonts w:ascii="Arial" w:hAnsi="Arial" w:cs="Arial"/>
        </w:rPr>
        <w:t xml:space="preserve"> 28 August 2024. </w:t>
      </w:r>
    </w:p>
    <w:p w14:paraId="5E6D5A08" w14:textId="77777777" w:rsidR="0083291D" w:rsidRPr="00D76BC8" w:rsidRDefault="0083291D"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2423BB3A" w14:textId="738B9758" w:rsidR="0083291D" w:rsidRPr="00244176" w:rsidRDefault="0083291D"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B661F" w14:paraId="084F73CE" w14:textId="77777777" w:rsidTr="001B661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D25D24" w14:textId="77777777" w:rsidR="0083291D" w:rsidRPr="00A36AA9" w:rsidRDefault="0083291D"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664BE2FA" w14:textId="66E88CA4" w:rsidR="0083291D" w:rsidRPr="00053FF2" w:rsidRDefault="00F165DB"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020612080"/>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711BD3" w:rsidRPr="00053FF2">
                  <w:rPr>
                    <w:rFonts w:ascii="Arial" w:hAnsi="Arial" w:cs="Arial"/>
                  </w:rPr>
                  <w:t>Not Compliant</w:t>
                </w:r>
              </w:sdtContent>
            </w:sdt>
          </w:p>
        </w:tc>
      </w:tr>
      <w:tr w:rsidR="001B661F" w14:paraId="72B791B6" w14:textId="77777777" w:rsidTr="001B661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B1A5749" w14:textId="77777777" w:rsidR="0083291D" w:rsidRPr="00A36AA9" w:rsidRDefault="0083291D"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6C938739" w14:textId="6CF0AE21" w:rsidR="0083291D" w:rsidRPr="00053FF2" w:rsidRDefault="00F165D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31188195"/>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A9330C" w:rsidRPr="00053FF2">
                  <w:rPr>
                    <w:rFonts w:ascii="Arial" w:hAnsi="Arial" w:cs="Arial"/>
                    <w:b/>
                    <w:bCs/>
                  </w:rPr>
                  <w:t>Not Compliant</w:t>
                </w:r>
              </w:sdtContent>
            </w:sdt>
          </w:p>
        </w:tc>
      </w:tr>
      <w:tr w:rsidR="001B661F" w14:paraId="3183EF8F" w14:textId="77777777" w:rsidTr="001B661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75DE4A3" w14:textId="77777777" w:rsidR="0083291D" w:rsidRPr="00A36AA9" w:rsidRDefault="0083291D"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3818FBE2" w14:textId="22675A6B" w:rsidR="0083291D" w:rsidRPr="00053FF2" w:rsidRDefault="00F165D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14913397"/>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A9330C" w:rsidRPr="00053FF2">
                  <w:rPr>
                    <w:rFonts w:ascii="Arial" w:hAnsi="Arial" w:cs="Arial"/>
                    <w:b/>
                    <w:bCs/>
                  </w:rPr>
                  <w:t>Not Compliant</w:t>
                </w:r>
              </w:sdtContent>
            </w:sdt>
          </w:p>
        </w:tc>
      </w:tr>
      <w:tr w:rsidR="001B661F" w14:paraId="7A180D9F" w14:textId="77777777" w:rsidTr="001B661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D8A0E5A" w14:textId="77777777" w:rsidR="0083291D" w:rsidRPr="00A36AA9" w:rsidRDefault="0083291D"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24555E86" w14:textId="328CDD37" w:rsidR="0083291D" w:rsidRPr="00053FF2" w:rsidRDefault="00F165D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51357524"/>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B87CFB">
                  <w:rPr>
                    <w:rFonts w:ascii="Arial" w:hAnsi="Arial" w:cs="Arial"/>
                    <w:b/>
                    <w:bCs/>
                  </w:rPr>
                  <w:t>Compliant</w:t>
                </w:r>
              </w:sdtContent>
            </w:sdt>
          </w:p>
        </w:tc>
      </w:tr>
      <w:tr w:rsidR="001B661F" w14:paraId="1FC199A2" w14:textId="77777777" w:rsidTr="001B661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41E001D" w14:textId="77777777" w:rsidR="0083291D" w:rsidRPr="00A36AA9" w:rsidRDefault="0083291D"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4DF73539" w14:textId="77777777" w:rsidR="0083291D" w:rsidRPr="00053FF2" w:rsidRDefault="00F165D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19403339"/>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83291D" w:rsidRPr="00053FF2">
                  <w:rPr>
                    <w:rFonts w:ascii="Arial" w:hAnsi="Arial" w:cs="Arial"/>
                    <w:b/>
                    <w:bCs/>
                  </w:rPr>
                  <w:t>Compliant</w:t>
                </w:r>
              </w:sdtContent>
            </w:sdt>
          </w:p>
        </w:tc>
      </w:tr>
      <w:tr w:rsidR="001B661F" w14:paraId="34490718" w14:textId="77777777" w:rsidTr="001B661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12FB218" w14:textId="77777777" w:rsidR="0083291D" w:rsidRPr="00A36AA9" w:rsidRDefault="0083291D"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7DD01F2D" w14:textId="686D472C" w:rsidR="0083291D" w:rsidRPr="00053FF2" w:rsidRDefault="00F165D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69148260"/>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A9330C" w:rsidRPr="00053FF2">
                  <w:rPr>
                    <w:rFonts w:ascii="Arial" w:hAnsi="Arial" w:cs="Arial"/>
                    <w:b/>
                    <w:bCs/>
                  </w:rPr>
                  <w:t>Not Compliant</w:t>
                </w:r>
              </w:sdtContent>
            </w:sdt>
          </w:p>
        </w:tc>
      </w:tr>
      <w:tr w:rsidR="001B661F" w14:paraId="2A5D0440" w14:textId="77777777" w:rsidTr="001B661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0A20666" w14:textId="77777777" w:rsidR="0083291D" w:rsidRPr="00A36AA9" w:rsidRDefault="0083291D"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12DC595D" w14:textId="78DB3514" w:rsidR="0083291D" w:rsidRPr="00053FF2" w:rsidRDefault="00F165D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4819169"/>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A9330C" w:rsidRPr="00053FF2">
                  <w:rPr>
                    <w:rFonts w:ascii="Arial" w:hAnsi="Arial" w:cs="Arial"/>
                    <w:b/>
                    <w:bCs/>
                  </w:rPr>
                  <w:t>Not Compliant</w:t>
                </w:r>
              </w:sdtContent>
            </w:sdt>
          </w:p>
        </w:tc>
      </w:tr>
    </w:tbl>
    <w:p w14:paraId="42123A08" w14:textId="77777777" w:rsidR="0083291D" w:rsidRPr="00A36AA9" w:rsidRDefault="0083291D" w:rsidP="00F87E39">
      <w:pPr>
        <w:pStyle w:val="NormalArial"/>
        <w:spacing w:before="120"/>
      </w:pPr>
      <w:r w:rsidRPr="00A36AA9">
        <w:t>A detailed assessment is provided later in this report for each assessed Standard.</w:t>
      </w:r>
    </w:p>
    <w:p w14:paraId="50492BC8" w14:textId="77777777" w:rsidR="0083291D" w:rsidRPr="00A36AA9" w:rsidRDefault="0083291D" w:rsidP="00DE2222">
      <w:pPr>
        <w:pStyle w:val="Heading1"/>
        <w:spacing w:before="240" w:after="120" w:line="22" w:lineRule="atLeast"/>
        <w:rPr>
          <w:rFonts w:ascii="Arial" w:hAnsi="Arial" w:cs="Arial"/>
        </w:rPr>
      </w:pPr>
      <w:r w:rsidRPr="00A36AA9">
        <w:rPr>
          <w:rFonts w:ascii="Arial" w:hAnsi="Arial" w:cs="Arial"/>
        </w:rPr>
        <w:t>Areas for improvement</w:t>
      </w:r>
    </w:p>
    <w:p w14:paraId="3817A3FD" w14:textId="77777777" w:rsidR="0083291D" w:rsidRPr="00A36AA9" w:rsidRDefault="0083291D"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67ED3BA1" w14:textId="22E22A72" w:rsidR="00485EA5" w:rsidRDefault="00485EA5" w:rsidP="00992A40">
      <w:pPr>
        <w:pStyle w:val="NormalArial"/>
        <w:numPr>
          <w:ilvl w:val="0"/>
          <w:numId w:val="12"/>
        </w:numPr>
      </w:pPr>
      <w:r w:rsidRPr="00B83D3B">
        <w:t>1(3)(d) – ensure consumers are supported to take risks to enable them to live their best lives</w:t>
      </w:r>
      <w:r w:rsidR="00AC25F8" w:rsidRPr="00B83D3B">
        <w:t xml:space="preserve">. </w:t>
      </w:r>
    </w:p>
    <w:p w14:paraId="5EA3183C" w14:textId="00C9B3F1" w:rsidR="00C0525A" w:rsidRPr="007C43BC" w:rsidRDefault="00C0525A" w:rsidP="00992A40">
      <w:pPr>
        <w:pStyle w:val="NormalArial"/>
        <w:numPr>
          <w:ilvl w:val="0"/>
          <w:numId w:val="12"/>
        </w:numPr>
        <w:rPr>
          <w:color w:val="auto"/>
        </w:rPr>
      </w:pPr>
      <w:r w:rsidRPr="007C43BC">
        <w:rPr>
          <w:color w:val="auto"/>
        </w:rPr>
        <w:t xml:space="preserve">2(3)(a) – ensure </w:t>
      </w:r>
      <w:r>
        <w:rPr>
          <w:color w:val="auto"/>
        </w:rPr>
        <w:t xml:space="preserve">initial and ongoing </w:t>
      </w:r>
      <w:r w:rsidRPr="007C43BC">
        <w:rPr>
          <w:color w:val="auto"/>
        </w:rPr>
        <w:t>assessment and planning processes</w:t>
      </w:r>
      <w:r>
        <w:rPr>
          <w:color w:val="auto"/>
        </w:rPr>
        <w:t xml:space="preserve"> are completed and c</w:t>
      </w:r>
      <w:r w:rsidRPr="007C43BC">
        <w:rPr>
          <w:color w:val="auto"/>
        </w:rPr>
        <w:t>onsider risks to consumers’ health and well-being.</w:t>
      </w:r>
    </w:p>
    <w:p w14:paraId="31E5AFB5" w14:textId="648D5248" w:rsidR="00C0525A" w:rsidRPr="00F148E1" w:rsidRDefault="00C0525A" w:rsidP="00992A40">
      <w:pPr>
        <w:pStyle w:val="NormalArial"/>
        <w:numPr>
          <w:ilvl w:val="0"/>
          <w:numId w:val="12"/>
        </w:numPr>
        <w:rPr>
          <w:color w:val="auto"/>
        </w:rPr>
      </w:pPr>
      <w:r w:rsidRPr="00F148E1">
        <w:rPr>
          <w:color w:val="auto"/>
        </w:rPr>
        <w:t xml:space="preserve">2(3)(b) – ensure assessment and planning </w:t>
      </w:r>
      <w:r w:rsidR="00CA6C60">
        <w:rPr>
          <w:color w:val="auto"/>
        </w:rPr>
        <w:t>processes are</w:t>
      </w:r>
      <w:r w:rsidR="00F40150">
        <w:rPr>
          <w:color w:val="auto"/>
        </w:rPr>
        <w:t xml:space="preserve"> completed</w:t>
      </w:r>
      <w:r>
        <w:rPr>
          <w:color w:val="auto"/>
        </w:rPr>
        <w:t xml:space="preserve"> and </w:t>
      </w:r>
      <w:r w:rsidRPr="00F148E1">
        <w:rPr>
          <w:color w:val="auto"/>
        </w:rPr>
        <w:t>identifies and addresses consumers’ current needs, goals and preferences</w:t>
      </w:r>
      <w:r w:rsidR="00F40150">
        <w:rPr>
          <w:color w:val="auto"/>
        </w:rPr>
        <w:t>, including relevant to end of life</w:t>
      </w:r>
      <w:r w:rsidRPr="00F148E1">
        <w:rPr>
          <w:color w:val="auto"/>
        </w:rPr>
        <w:t>.</w:t>
      </w:r>
    </w:p>
    <w:p w14:paraId="53927A89" w14:textId="239765C5" w:rsidR="00C0525A" w:rsidRDefault="00C0525A" w:rsidP="00992A40">
      <w:pPr>
        <w:pStyle w:val="NormalArial"/>
        <w:numPr>
          <w:ilvl w:val="0"/>
          <w:numId w:val="12"/>
        </w:numPr>
        <w:rPr>
          <w:color w:val="auto"/>
        </w:rPr>
      </w:pPr>
      <w:r w:rsidRPr="001E4086">
        <w:rPr>
          <w:color w:val="auto"/>
        </w:rPr>
        <w:t xml:space="preserve">2(3)(c) – </w:t>
      </w:r>
      <w:r w:rsidR="00CA6C60">
        <w:rPr>
          <w:color w:val="auto"/>
        </w:rPr>
        <w:t>e</w:t>
      </w:r>
      <w:r w:rsidR="00CA6C60" w:rsidRPr="00F148E1">
        <w:rPr>
          <w:color w:val="auto"/>
        </w:rPr>
        <w:t xml:space="preserve">nsure assessment and planning </w:t>
      </w:r>
      <w:r w:rsidR="00CA6C60">
        <w:rPr>
          <w:color w:val="auto"/>
        </w:rPr>
        <w:t>processes are completed and</w:t>
      </w:r>
      <w:r w:rsidRPr="001E4086">
        <w:rPr>
          <w:color w:val="auto"/>
        </w:rPr>
        <w:t xml:space="preserve"> </w:t>
      </w:r>
      <w:r>
        <w:rPr>
          <w:color w:val="auto"/>
        </w:rPr>
        <w:t>consumers and others they wish to include are</w:t>
      </w:r>
      <w:r w:rsidRPr="001E4086">
        <w:rPr>
          <w:color w:val="auto"/>
        </w:rPr>
        <w:t xml:space="preserve"> involved. </w:t>
      </w:r>
    </w:p>
    <w:p w14:paraId="3573B40F" w14:textId="2406A1EC" w:rsidR="00C0525A" w:rsidRPr="0011618D" w:rsidRDefault="00C0525A" w:rsidP="00992A40">
      <w:pPr>
        <w:pStyle w:val="NormalArial"/>
        <w:numPr>
          <w:ilvl w:val="0"/>
          <w:numId w:val="12"/>
        </w:numPr>
        <w:rPr>
          <w:color w:val="auto"/>
        </w:rPr>
      </w:pPr>
      <w:r w:rsidRPr="00602E24">
        <w:rPr>
          <w:color w:val="auto"/>
        </w:rPr>
        <w:t>2(3)(d)</w:t>
      </w:r>
      <w:r w:rsidR="00C646E5">
        <w:rPr>
          <w:color w:val="auto"/>
        </w:rPr>
        <w:t xml:space="preserve"> –</w:t>
      </w:r>
      <w:r>
        <w:rPr>
          <w:color w:val="auto"/>
        </w:rPr>
        <w:t xml:space="preserve"> </w:t>
      </w:r>
      <w:r w:rsidRPr="00602E24">
        <w:t xml:space="preserve">ensure </w:t>
      </w:r>
      <w:r>
        <w:t xml:space="preserve">detailed and current information from </w:t>
      </w:r>
      <w:r w:rsidRPr="00602E24">
        <w:t xml:space="preserve">assessment and planning processes </w:t>
      </w:r>
      <w:r w:rsidR="00F83C61">
        <w:t>is</w:t>
      </w:r>
      <w:r>
        <w:t xml:space="preserve"> communicated, documented and </w:t>
      </w:r>
      <w:r w:rsidRPr="00602E24">
        <w:t>available to the consumer</w:t>
      </w:r>
      <w:r w:rsidR="000F4487">
        <w:t xml:space="preserve"> and others involved in their care and services</w:t>
      </w:r>
      <w:r w:rsidR="00AC25F8">
        <w:t xml:space="preserve">. </w:t>
      </w:r>
    </w:p>
    <w:p w14:paraId="32CF7892" w14:textId="549D4BB7" w:rsidR="00C0525A" w:rsidRDefault="00C0525A" w:rsidP="00992A40">
      <w:pPr>
        <w:pStyle w:val="NormalArial"/>
        <w:numPr>
          <w:ilvl w:val="0"/>
          <w:numId w:val="12"/>
        </w:numPr>
        <w:rPr>
          <w:color w:val="auto"/>
        </w:rPr>
      </w:pPr>
      <w:r w:rsidRPr="00384B12">
        <w:rPr>
          <w:color w:val="auto"/>
        </w:rPr>
        <w:t xml:space="preserve">2(3)(e) – develop and embed a structured process to review </w:t>
      </w:r>
      <w:r w:rsidR="00987A09">
        <w:rPr>
          <w:color w:val="auto"/>
        </w:rPr>
        <w:t xml:space="preserve">each </w:t>
      </w:r>
      <w:r w:rsidRPr="00384B12">
        <w:rPr>
          <w:color w:val="auto"/>
        </w:rPr>
        <w:t>consumer</w:t>
      </w:r>
      <w:r w:rsidR="00987A09">
        <w:rPr>
          <w:color w:val="auto"/>
        </w:rPr>
        <w:t>’s</w:t>
      </w:r>
      <w:r w:rsidR="00167C79">
        <w:rPr>
          <w:color w:val="auto"/>
        </w:rPr>
        <w:t xml:space="preserve"> care and services </w:t>
      </w:r>
      <w:r w:rsidRPr="00384B12">
        <w:rPr>
          <w:color w:val="auto"/>
        </w:rPr>
        <w:t xml:space="preserve">regularly and following a change in a consumer’s condition or when an incident occurs. </w:t>
      </w:r>
    </w:p>
    <w:p w14:paraId="59772230" w14:textId="259A51E1" w:rsidR="00D41F07" w:rsidRPr="00A04CC6" w:rsidRDefault="00D962CA" w:rsidP="00992A40">
      <w:pPr>
        <w:pStyle w:val="NormalArial"/>
        <w:numPr>
          <w:ilvl w:val="0"/>
          <w:numId w:val="12"/>
        </w:numPr>
        <w:rPr>
          <w:color w:val="auto"/>
        </w:rPr>
      </w:pPr>
      <w:r w:rsidRPr="00544B35">
        <w:rPr>
          <w:color w:val="auto"/>
        </w:rPr>
        <w:t xml:space="preserve">3(3)(a) – </w:t>
      </w:r>
      <w:r w:rsidR="009F50C9" w:rsidRPr="00544B35">
        <w:rPr>
          <w:color w:val="auto"/>
        </w:rPr>
        <w:t>implement and embed systems, policies and procedures to ensure</w:t>
      </w:r>
      <w:r w:rsidRPr="00544B35">
        <w:rPr>
          <w:color w:val="auto"/>
        </w:rPr>
        <w:t xml:space="preserve"> consumers’ personal and clinical care is documented, safe</w:t>
      </w:r>
      <w:r w:rsidR="00FA7CFD">
        <w:rPr>
          <w:color w:val="auto"/>
        </w:rPr>
        <w:t xml:space="preserve">, </w:t>
      </w:r>
      <w:r w:rsidRPr="00544B35">
        <w:rPr>
          <w:color w:val="auto"/>
        </w:rPr>
        <w:t>effective</w:t>
      </w:r>
      <w:r w:rsidR="009F50C9" w:rsidRPr="00544B35">
        <w:rPr>
          <w:color w:val="auto"/>
        </w:rPr>
        <w:t xml:space="preserve"> and best practice</w:t>
      </w:r>
      <w:r w:rsidRPr="00544B35">
        <w:rPr>
          <w:color w:val="auto"/>
        </w:rPr>
        <w:t xml:space="preserve">. </w:t>
      </w:r>
    </w:p>
    <w:p w14:paraId="5FE6591A" w14:textId="093215D5" w:rsidR="00A04CC6" w:rsidRPr="00A04CC6" w:rsidRDefault="00D962CA" w:rsidP="00992A40">
      <w:pPr>
        <w:pStyle w:val="NormalArial"/>
        <w:numPr>
          <w:ilvl w:val="0"/>
          <w:numId w:val="12"/>
        </w:numPr>
        <w:rPr>
          <w:color w:val="auto"/>
        </w:rPr>
      </w:pPr>
      <w:r w:rsidRPr="00A04CC6">
        <w:rPr>
          <w:color w:val="auto"/>
        </w:rPr>
        <w:t xml:space="preserve">3(3)(b) – </w:t>
      </w:r>
      <w:r w:rsidR="00A04CC6">
        <w:rPr>
          <w:color w:val="auto"/>
        </w:rPr>
        <w:t>ensure</w:t>
      </w:r>
      <w:r w:rsidR="00A04CC6" w:rsidRPr="00A04CC6">
        <w:rPr>
          <w:color w:val="auto"/>
        </w:rPr>
        <w:t xml:space="preserve"> high-impact and high-prevalence risks to consumers are effectively managed. </w:t>
      </w:r>
    </w:p>
    <w:p w14:paraId="6EDDD7A8" w14:textId="3D3460A0" w:rsidR="00D962CA" w:rsidRPr="00E73E20" w:rsidRDefault="00D962CA" w:rsidP="00992A40">
      <w:pPr>
        <w:pStyle w:val="NormalArial"/>
        <w:numPr>
          <w:ilvl w:val="0"/>
          <w:numId w:val="12"/>
        </w:numPr>
        <w:rPr>
          <w:color w:val="auto"/>
        </w:rPr>
      </w:pPr>
      <w:r w:rsidRPr="00E73E20">
        <w:rPr>
          <w:color w:val="auto"/>
        </w:rPr>
        <w:t xml:space="preserve">3(3)(c) – implement </w:t>
      </w:r>
      <w:r w:rsidR="009120CE" w:rsidRPr="00E73E20">
        <w:rPr>
          <w:color w:val="auto"/>
        </w:rPr>
        <w:t xml:space="preserve">and embed </w:t>
      </w:r>
      <w:r w:rsidRPr="00E73E20">
        <w:rPr>
          <w:color w:val="auto"/>
        </w:rPr>
        <w:t xml:space="preserve">a process to ensure the needs, goals and preferences of consumers nearing end of life are recognised and addressed. </w:t>
      </w:r>
    </w:p>
    <w:p w14:paraId="4FA72A30" w14:textId="768AEF3B" w:rsidR="00D962CA" w:rsidRPr="00EE4ED9" w:rsidRDefault="00D962CA" w:rsidP="00992A40">
      <w:pPr>
        <w:pStyle w:val="NormalArial"/>
        <w:numPr>
          <w:ilvl w:val="0"/>
          <w:numId w:val="12"/>
        </w:numPr>
        <w:rPr>
          <w:color w:val="auto"/>
        </w:rPr>
      </w:pPr>
      <w:r w:rsidRPr="00EE4ED9">
        <w:rPr>
          <w:color w:val="auto"/>
        </w:rPr>
        <w:t xml:space="preserve">3(3)(d) – </w:t>
      </w:r>
      <w:r w:rsidR="00EE4ED9" w:rsidRPr="00EE4ED9">
        <w:rPr>
          <w:color w:val="auto"/>
        </w:rPr>
        <w:t>implement and embed systems, policies and procedures to identify and respond in a timely manner to changes or deterioration in a consumer’s condition</w:t>
      </w:r>
      <w:r w:rsidR="00AC25F8" w:rsidRPr="00EE4ED9">
        <w:rPr>
          <w:color w:val="auto"/>
        </w:rPr>
        <w:t xml:space="preserve">. </w:t>
      </w:r>
    </w:p>
    <w:p w14:paraId="54B3FC58" w14:textId="76EC3DA9" w:rsidR="00A04CC6" w:rsidRPr="00066753" w:rsidRDefault="00D962CA" w:rsidP="00992A40">
      <w:pPr>
        <w:pStyle w:val="NormalArial"/>
        <w:numPr>
          <w:ilvl w:val="0"/>
          <w:numId w:val="12"/>
        </w:numPr>
        <w:rPr>
          <w:color w:val="auto"/>
        </w:rPr>
      </w:pPr>
      <w:r w:rsidRPr="00066753">
        <w:rPr>
          <w:color w:val="auto"/>
        </w:rPr>
        <w:t>3(3)(e)</w:t>
      </w:r>
      <w:r w:rsidR="006F5B52" w:rsidRPr="00066753">
        <w:rPr>
          <w:color w:val="auto"/>
        </w:rPr>
        <w:t xml:space="preserve"> </w:t>
      </w:r>
      <w:r w:rsidR="00C556F9">
        <w:rPr>
          <w:color w:val="auto"/>
        </w:rPr>
        <w:t>–</w:t>
      </w:r>
      <w:r w:rsidR="006F5B52" w:rsidRPr="00066753">
        <w:rPr>
          <w:color w:val="auto"/>
        </w:rPr>
        <w:t xml:space="preserve"> </w:t>
      </w:r>
      <w:r w:rsidR="00C556F9">
        <w:rPr>
          <w:color w:val="auto"/>
        </w:rPr>
        <w:t>e</w:t>
      </w:r>
      <w:r w:rsidRPr="00066753">
        <w:rPr>
          <w:color w:val="auto"/>
        </w:rPr>
        <w:t xml:space="preserve">nsure information about consumers is documented and communicated in a systematic and consistent way with </w:t>
      </w:r>
      <w:r w:rsidR="006F5B52" w:rsidRPr="00066753">
        <w:rPr>
          <w:color w:val="auto"/>
        </w:rPr>
        <w:t>the workforce</w:t>
      </w:r>
      <w:r w:rsidRPr="00066753">
        <w:rPr>
          <w:color w:val="auto"/>
        </w:rPr>
        <w:t xml:space="preserve"> </w:t>
      </w:r>
      <w:r w:rsidR="003D5C72">
        <w:rPr>
          <w:color w:val="auto"/>
        </w:rPr>
        <w:t xml:space="preserve">and </w:t>
      </w:r>
      <w:r w:rsidRPr="00066753">
        <w:rPr>
          <w:color w:val="auto"/>
        </w:rPr>
        <w:t xml:space="preserve">others involved in the care of consumers. </w:t>
      </w:r>
    </w:p>
    <w:p w14:paraId="373FE7AA" w14:textId="00ED1DA8" w:rsidR="00A608B6" w:rsidRPr="004B3E9F" w:rsidRDefault="00A608B6" w:rsidP="00992A40">
      <w:pPr>
        <w:pStyle w:val="NormalArial"/>
        <w:numPr>
          <w:ilvl w:val="0"/>
          <w:numId w:val="12"/>
        </w:numPr>
        <w:rPr>
          <w:color w:val="auto"/>
        </w:rPr>
      </w:pPr>
      <w:r w:rsidRPr="004B3E9F">
        <w:rPr>
          <w:color w:val="auto"/>
        </w:rPr>
        <w:lastRenderedPageBreak/>
        <w:t xml:space="preserve">7(3)(c) – ensure </w:t>
      </w:r>
      <w:r>
        <w:rPr>
          <w:color w:val="auto"/>
        </w:rPr>
        <w:t xml:space="preserve">the workforce </w:t>
      </w:r>
      <w:r w:rsidR="000A5B6E">
        <w:rPr>
          <w:color w:val="auto"/>
        </w:rPr>
        <w:t>has the</w:t>
      </w:r>
      <w:r w:rsidRPr="004B3E9F">
        <w:rPr>
          <w:color w:val="auto"/>
        </w:rPr>
        <w:t xml:space="preserve"> knowledge to effectively perform their roles</w:t>
      </w:r>
      <w:r w:rsidR="000A5B6E">
        <w:rPr>
          <w:color w:val="auto"/>
        </w:rPr>
        <w:t xml:space="preserve">, including but not limited to, knowledge of the Quality Standards and organisational policies and procedures. </w:t>
      </w:r>
    </w:p>
    <w:p w14:paraId="29A73D1A" w14:textId="64B6330C" w:rsidR="00A608B6" w:rsidRPr="002B6C11" w:rsidRDefault="00A608B6" w:rsidP="00992A40">
      <w:pPr>
        <w:pStyle w:val="NormalArial"/>
        <w:numPr>
          <w:ilvl w:val="0"/>
          <w:numId w:val="12"/>
        </w:numPr>
        <w:rPr>
          <w:color w:val="auto"/>
        </w:rPr>
      </w:pPr>
      <w:r w:rsidRPr="002B6C11">
        <w:rPr>
          <w:color w:val="auto"/>
        </w:rPr>
        <w:t>7(3)(d) – provide</w:t>
      </w:r>
      <w:r w:rsidR="00FD4F13">
        <w:rPr>
          <w:color w:val="auto"/>
        </w:rPr>
        <w:t xml:space="preserve"> relevant</w:t>
      </w:r>
      <w:r w:rsidRPr="002B6C11">
        <w:rPr>
          <w:color w:val="auto"/>
        </w:rPr>
        <w:t xml:space="preserve"> training to </w:t>
      </w:r>
      <w:r w:rsidR="00FD4F13">
        <w:rPr>
          <w:color w:val="auto"/>
        </w:rPr>
        <w:t>the workforce</w:t>
      </w:r>
      <w:r w:rsidRPr="002B6C11">
        <w:rPr>
          <w:color w:val="auto"/>
        </w:rPr>
        <w:t xml:space="preserve"> to support them to deliver care and services and outcomes required by the Quality Standards.</w:t>
      </w:r>
    </w:p>
    <w:p w14:paraId="47EF5D01" w14:textId="249E56F3" w:rsidR="00746824" w:rsidRPr="00CB54C9" w:rsidRDefault="00A608B6" w:rsidP="00992A40">
      <w:pPr>
        <w:pStyle w:val="NormalArial"/>
        <w:numPr>
          <w:ilvl w:val="0"/>
          <w:numId w:val="12"/>
        </w:numPr>
        <w:rPr>
          <w:color w:val="auto"/>
        </w:rPr>
      </w:pPr>
      <w:r w:rsidRPr="009F7B17">
        <w:rPr>
          <w:color w:val="auto"/>
        </w:rPr>
        <w:t xml:space="preserve">7(3)(e) – </w:t>
      </w:r>
      <w:r w:rsidR="004928A4">
        <w:rPr>
          <w:color w:val="auto"/>
        </w:rPr>
        <w:t>develop and embed</w:t>
      </w:r>
      <w:r w:rsidRPr="009F7B17">
        <w:rPr>
          <w:color w:val="auto"/>
        </w:rPr>
        <w:t xml:space="preserve"> processes to assess, monitor and review the performance of </w:t>
      </w:r>
      <w:r w:rsidR="00713C6D">
        <w:rPr>
          <w:color w:val="auto"/>
        </w:rPr>
        <w:t>each member of the workforce</w:t>
      </w:r>
      <w:r w:rsidR="00AC25F8" w:rsidRPr="009F7B17">
        <w:rPr>
          <w:color w:val="auto"/>
        </w:rPr>
        <w:t xml:space="preserve">. </w:t>
      </w:r>
    </w:p>
    <w:p w14:paraId="387054DB" w14:textId="7BECA83F" w:rsidR="00F10CA0" w:rsidRPr="00DF5A2F" w:rsidRDefault="004927FC" w:rsidP="00992A40">
      <w:pPr>
        <w:pStyle w:val="NormalArial"/>
        <w:numPr>
          <w:ilvl w:val="0"/>
          <w:numId w:val="12"/>
        </w:numPr>
      </w:pPr>
      <w:r w:rsidRPr="00DF5A2F">
        <w:rPr>
          <w:color w:val="auto"/>
          <w:szCs w:val="22"/>
        </w:rPr>
        <w:t>8(3)(b)</w:t>
      </w:r>
      <w:r w:rsidR="00F10CA0" w:rsidRPr="00DF5A2F">
        <w:rPr>
          <w:color w:val="auto"/>
          <w:szCs w:val="22"/>
        </w:rPr>
        <w:t>:</w:t>
      </w:r>
    </w:p>
    <w:p w14:paraId="6044A4DF" w14:textId="77777777" w:rsidR="00F10CA0" w:rsidRPr="00DF5A2F" w:rsidRDefault="00F10CA0" w:rsidP="00992A40">
      <w:pPr>
        <w:pStyle w:val="NormalArial"/>
        <w:numPr>
          <w:ilvl w:val="0"/>
          <w:numId w:val="12"/>
        </w:numPr>
        <w:rPr>
          <w:color w:val="auto"/>
        </w:rPr>
      </w:pPr>
      <w:r w:rsidRPr="00DF5A2F">
        <w:rPr>
          <w:color w:val="auto"/>
        </w:rPr>
        <w:t xml:space="preserve">Ensure the governing body provides effective stewardship in returning the service to full compliance with the Quality Standards. </w:t>
      </w:r>
    </w:p>
    <w:p w14:paraId="42B04BCB" w14:textId="40001772" w:rsidR="004927FC" w:rsidRPr="00DF5A2F" w:rsidRDefault="00F10CA0" w:rsidP="00992A40">
      <w:pPr>
        <w:pStyle w:val="NormalArial"/>
        <w:numPr>
          <w:ilvl w:val="0"/>
          <w:numId w:val="12"/>
        </w:numPr>
      </w:pPr>
      <w:r w:rsidRPr="00DF5A2F">
        <w:t xml:space="preserve">Establish processes to ensure the governing body promotes and is accountable </w:t>
      </w:r>
      <w:r w:rsidR="00DF5A2F" w:rsidRPr="00DF5A2F">
        <w:t>for safe</w:t>
      </w:r>
      <w:r w:rsidR="004927FC" w:rsidRPr="00DF5A2F">
        <w:t xml:space="preserve">, inclusive, and quality care </w:t>
      </w:r>
      <w:r w:rsidR="004927FC" w:rsidRPr="00DF5A2F">
        <w:rPr>
          <w:color w:val="auto"/>
        </w:rPr>
        <w:t xml:space="preserve">and services. </w:t>
      </w:r>
    </w:p>
    <w:p w14:paraId="00587F0B" w14:textId="1079C79A" w:rsidR="004927FC" w:rsidRPr="00322FC1" w:rsidRDefault="004927FC" w:rsidP="00992A40">
      <w:pPr>
        <w:pStyle w:val="NormalArial"/>
        <w:numPr>
          <w:ilvl w:val="0"/>
          <w:numId w:val="12"/>
        </w:numPr>
      </w:pPr>
      <w:r w:rsidRPr="00DC346D">
        <w:rPr>
          <w:color w:val="auto"/>
          <w:szCs w:val="22"/>
        </w:rPr>
        <w:t xml:space="preserve">8(3)(c) </w:t>
      </w:r>
      <w:r w:rsidR="006D774D">
        <w:rPr>
          <w:color w:val="auto"/>
          <w:szCs w:val="22"/>
        </w:rPr>
        <w:t>– e</w:t>
      </w:r>
      <w:r w:rsidR="00DF5A2F" w:rsidRPr="00DC346D">
        <w:rPr>
          <w:color w:val="auto"/>
          <w:szCs w:val="22"/>
        </w:rPr>
        <w:t xml:space="preserve">stablish and embed </w:t>
      </w:r>
      <w:r w:rsidR="00DC346D" w:rsidRPr="00DC346D">
        <w:rPr>
          <w:color w:val="auto"/>
          <w:szCs w:val="22"/>
        </w:rPr>
        <w:t>effective organisation-wide</w:t>
      </w:r>
      <w:r w:rsidRPr="00DC346D">
        <w:rPr>
          <w:color w:val="auto"/>
          <w:szCs w:val="22"/>
        </w:rPr>
        <w:t xml:space="preserve"> </w:t>
      </w:r>
      <w:r w:rsidRPr="00DC346D">
        <w:t xml:space="preserve">governance systems relating to </w:t>
      </w:r>
      <w:r w:rsidRPr="00322FC1">
        <w:t xml:space="preserve">information management, continuous improvement, workforce </w:t>
      </w:r>
      <w:r w:rsidRPr="00322FC1">
        <w:rPr>
          <w:color w:val="auto"/>
        </w:rPr>
        <w:t>governance</w:t>
      </w:r>
      <w:r w:rsidRPr="00322FC1">
        <w:rPr>
          <w:rFonts w:eastAsia="Arial"/>
        </w:rPr>
        <w:t xml:space="preserve"> and regulatory compliance</w:t>
      </w:r>
      <w:r w:rsidRPr="00322FC1">
        <w:rPr>
          <w:color w:val="auto"/>
        </w:rPr>
        <w:t xml:space="preserve">. </w:t>
      </w:r>
    </w:p>
    <w:p w14:paraId="5E0E89BC" w14:textId="5168BBB1" w:rsidR="004927FC" w:rsidRPr="00322FC1" w:rsidRDefault="004927FC" w:rsidP="00992A40">
      <w:pPr>
        <w:pStyle w:val="NormalArial"/>
        <w:numPr>
          <w:ilvl w:val="0"/>
          <w:numId w:val="12"/>
        </w:numPr>
        <w:rPr>
          <w:rFonts w:eastAsia="Arial"/>
        </w:rPr>
      </w:pPr>
      <w:r w:rsidRPr="00322FC1">
        <w:t xml:space="preserve">8(3)(d) </w:t>
      </w:r>
      <w:r w:rsidR="006D774D">
        <w:t>– d</w:t>
      </w:r>
      <w:r w:rsidR="00DC346D" w:rsidRPr="00322FC1">
        <w:t xml:space="preserve">evelop and embed effective </w:t>
      </w:r>
      <w:r w:rsidRPr="00322FC1">
        <w:rPr>
          <w:rFonts w:eastAsia="Arial"/>
        </w:rPr>
        <w:t xml:space="preserve">risk management systems and practices. </w:t>
      </w:r>
    </w:p>
    <w:p w14:paraId="6EC6C8BD" w14:textId="20C4CC83" w:rsidR="004927FC" w:rsidRPr="00322FC1" w:rsidRDefault="004927FC" w:rsidP="00992A40">
      <w:pPr>
        <w:pStyle w:val="NormalArial"/>
        <w:numPr>
          <w:ilvl w:val="0"/>
          <w:numId w:val="12"/>
        </w:numPr>
        <w:rPr>
          <w:color w:val="auto"/>
        </w:rPr>
      </w:pPr>
      <w:r w:rsidRPr="00322FC1">
        <w:rPr>
          <w:color w:val="auto"/>
          <w:szCs w:val="22"/>
        </w:rPr>
        <w:t xml:space="preserve">8(3)(e) </w:t>
      </w:r>
      <w:r w:rsidR="006D774D">
        <w:t>– d</w:t>
      </w:r>
      <w:r w:rsidR="00322FC1" w:rsidRPr="00322FC1">
        <w:t>evelop and embed a</w:t>
      </w:r>
      <w:r w:rsidRPr="00322FC1">
        <w:t xml:space="preserve"> documented clinical governance framework. </w:t>
      </w:r>
    </w:p>
    <w:p w14:paraId="1DD4A78F" w14:textId="34DA7DAA" w:rsidR="0083291D" w:rsidRPr="00A36AA9" w:rsidRDefault="0083291D" w:rsidP="00DE2222">
      <w:pPr>
        <w:pStyle w:val="Heading1"/>
        <w:spacing w:before="240" w:after="120" w:line="22" w:lineRule="atLeast"/>
        <w:rPr>
          <w:rFonts w:ascii="Arial" w:hAnsi="Arial" w:cs="Arial"/>
        </w:rPr>
      </w:pPr>
      <w:r w:rsidRPr="00AD5BE0">
        <w:rPr>
          <w:rFonts w:ascii="Arial" w:hAnsi="Arial" w:cs="Arial"/>
        </w:rPr>
        <w:t>Other relevant matters:</w:t>
      </w:r>
    </w:p>
    <w:p w14:paraId="4FBD7D15" w14:textId="461DC631" w:rsidR="00F042FB" w:rsidRPr="00F042FB" w:rsidRDefault="00F042FB" w:rsidP="009E6020">
      <w:pPr>
        <w:rPr>
          <w:rFonts w:ascii="Arial" w:hAnsi="Arial" w:cs="Arial"/>
        </w:rPr>
      </w:pPr>
      <w:r w:rsidRPr="00F042FB">
        <w:rPr>
          <w:rFonts w:ascii="Arial" w:hAnsi="Arial" w:cs="Arial"/>
        </w:rPr>
        <w:t>Active Refugee Migrant Home Services provide Home Care Package</w:t>
      </w:r>
      <w:r w:rsidR="009F1900">
        <w:rPr>
          <w:rFonts w:ascii="Arial" w:hAnsi="Arial" w:cs="Arial"/>
        </w:rPr>
        <w:t>s</w:t>
      </w:r>
      <w:r w:rsidRPr="00F042FB">
        <w:rPr>
          <w:rFonts w:ascii="Arial" w:hAnsi="Arial" w:cs="Arial"/>
        </w:rPr>
        <w:t xml:space="preserve"> to consumers in Brisbane, Queensland. </w:t>
      </w:r>
      <w:r w:rsidR="000A34EB">
        <w:rPr>
          <w:rFonts w:ascii="Arial" w:hAnsi="Arial" w:cs="Arial"/>
        </w:rPr>
        <w:t>Services includ</w:t>
      </w:r>
      <w:r w:rsidR="009E6020">
        <w:rPr>
          <w:rFonts w:ascii="Arial" w:hAnsi="Arial" w:cs="Arial"/>
        </w:rPr>
        <w:t xml:space="preserve">e </w:t>
      </w:r>
      <w:r w:rsidR="00126504">
        <w:rPr>
          <w:rFonts w:ascii="Arial" w:hAnsi="Arial" w:cs="Arial"/>
        </w:rPr>
        <w:t>h</w:t>
      </w:r>
      <w:r w:rsidRPr="00F042FB">
        <w:rPr>
          <w:rFonts w:ascii="Arial" w:hAnsi="Arial" w:cs="Arial"/>
        </w:rPr>
        <w:t>ome maintenance and modifications</w:t>
      </w:r>
      <w:r w:rsidR="009E6020">
        <w:rPr>
          <w:rFonts w:ascii="Arial" w:hAnsi="Arial" w:cs="Arial"/>
        </w:rPr>
        <w:t xml:space="preserve">, </w:t>
      </w:r>
      <w:r w:rsidR="00126504">
        <w:rPr>
          <w:rFonts w:ascii="Arial" w:hAnsi="Arial" w:cs="Arial"/>
        </w:rPr>
        <w:t>t</w:t>
      </w:r>
      <w:r w:rsidRPr="00F042FB">
        <w:rPr>
          <w:rFonts w:ascii="Arial" w:hAnsi="Arial" w:cs="Arial"/>
        </w:rPr>
        <w:t>ransport</w:t>
      </w:r>
      <w:r w:rsidR="009E6020">
        <w:rPr>
          <w:rFonts w:ascii="Arial" w:hAnsi="Arial" w:cs="Arial"/>
        </w:rPr>
        <w:t xml:space="preserve">, </w:t>
      </w:r>
      <w:r w:rsidR="00126504">
        <w:rPr>
          <w:rFonts w:ascii="Arial" w:hAnsi="Arial" w:cs="Arial"/>
        </w:rPr>
        <w:t>m</w:t>
      </w:r>
      <w:r w:rsidRPr="00F042FB">
        <w:rPr>
          <w:rFonts w:ascii="Arial" w:hAnsi="Arial" w:cs="Arial"/>
        </w:rPr>
        <w:t>eal preparation</w:t>
      </w:r>
      <w:r w:rsidR="009E6020">
        <w:rPr>
          <w:rFonts w:ascii="Arial" w:hAnsi="Arial" w:cs="Arial"/>
        </w:rPr>
        <w:t xml:space="preserve">, </w:t>
      </w:r>
      <w:r w:rsidR="00126504">
        <w:rPr>
          <w:rFonts w:ascii="Arial" w:hAnsi="Arial" w:cs="Arial"/>
        </w:rPr>
        <w:t>p</w:t>
      </w:r>
      <w:r w:rsidRPr="00F042FB">
        <w:rPr>
          <w:rFonts w:ascii="Arial" w:hAnsi="Arial" w:cs="Arial"/>
        </w:rPr>
        <w:t>ersonal care</w:t>
      </w:r>
      <w:r w:rsidR="00126504">
        <w:rPr>
          <w:rFonts w:ascii="Arial" w:hAnsi="Arial" w:cs="Arial"/>
        </w:rPr>
        <w:t>, and</w:t>
      </w:r>
      <w:r w:rsidR="009E6020">
        <w:rPr>
          <w:rFonts w:ascii="Arial" w:hAnsi="Arial" w:cs="Arial"/>
        </w:rPr>
        <w:t xml:space="preserve"> </w:t>
      </w:r>
      <w:r w:rsidR="00126504">
        <w:rPr>
          <w:rFonts w:ascii="Arial" w:hAnsi="Arial" w:cs="Arial"/>
        </w:rPr>
        <w:t>s</w:t>
      </w:r>
      <w:r w:rsidRPr="00F042FB">
        <w:rPr>
          <w:rFonts w:ascii="Arial" w:hAnsi="Arial" w:cs="Arial"/>
        </w:rPr>
        <w:t>ocial support</w:t>
      </w:r>
      <w:r w:rsidR="00126504">
        <w:rPr>
          <w:rFonts w:ascii="Arial" w:hAnsi="Arial" w:cs="Arial"/>
        </w:rPr>
        <w:t>.</w:t>
      </w:r>
    </w:p>
    <w:p w14:paraId="1A62141C" w14:textId="35B49098" w:rsidR="007C2DBB" w:rsidRPr="00F042FB" w:rsidRDefault="00F042FB" w:rsidP="00F042FB">
      <w:pPr>
        <w:rPr>
          <w:rFonts w:ascii="Arial" w:hAnsi="Arial" w:cs="Arial"/>
          <w:color w:val="auto"/>
        </w:rPr>
      </w:pPr>
      <w:r w:rsidRPr="00F042FB">
        <w:rPr>
          <w:rFonts w:ascii="Arial" w:hAnsi="Arial" w:cs="Arial"/>
          <w:color w:val="auto"/>
        </w:rPr>
        <w:t xml:space="preserve">The provider delivers care and services in the consumers’ home and other community environments. As the provider does not deliver care or services to consumers in a physical service environment, Standard 5 of the Quality Standards was not </w:t>
      </w:r>
      <w:r w:rsidR="004412C2">
        <w:rPr>
          <w:rFonts w:ascii="Arial" w:hAnsi="Arial" w:cs="Arial"/>
          <w:color w:val="auto"/>
        </w:rPr>
        <w:t>applicable</w:t>
      </w:r>
      <w:r w:rsidRPr="00F042FB">
        <w:rPr>
          <w:rFonts w:ascii="Arial" w:hAnsi="Arial" w:cs="Arial"/>
          <w:color w:val="auto"/>
        </w:rPr>
        <w:t xml:space="preserve"> and was not assessed in this Quality Audit</w:t>
      </w:r>
      <w:r w:rsidR="00AC25F8" w:rsidRPr="00F042FB">
        <w:rPr>
          <w:rFonts w:ascii="Arial" w:hAnsi="Arial" w:cs="Arial"/>
          <w:color w:val="auto"/>
        </w:rPr>
        <w:t xml:space="preserve">. </w:t>
      </w:r>
    </w:p>
    <w:p w14:paraId="022CCD2E" w14:textId="010566D4" w:rsidR="0083291D" w:rsidRPr="00A36AA9" w:rsidRDefault="0083291D" w:rsidP="00F87E39">
      <w:pPr>
        <w:pStyle w:val="NormalArial"/>
      </w:pPr>
      <w:r w:rsidRPr="00A36AA9">
        <w:br w:type="page"/>
      </w:r>
    </w:p>
    <w:p w14:paraId="0BC801FB" w14:textId="77777777" w:rsidR="0083291D" w:rsidRDefault="0083291D"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5"/>
      </w:tblGrid>
      <w:tr w:rsidR="00C14191" w14:paraId="6AB26A28" w14:textId="77777777" w:rsidTr="00C141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3" w:type="dxa"/>
            <w:gridSpan w:val="2"/>
          </w:tcPr>
          <w:p w14:paraId="1300AA5E" w14:textId="77777777" w:rsidR="00C14191" w:rsidRPr="003217D3" w:rsidRDefault="00C14191"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1B949AC1" w14:textId="77777777" w:rsidR="00C14191" w:rsidRPr="003217D3" w:rsidRDefault="00C1419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C14191" w14:paraId="363B3E81" w14:textId="77777777" w:rsidTr="001B661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9F81E5" w14:textId="77777777" w:rsidR="00C14191" w:rsidRPr="00244176" w:rsidRDefault="00C14191"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57470C00" w14:textId="77777777" w:rsidR="00C14191" w:rsidRPr="00244176" w:rsidRDefault="00C1419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5BA445B9" w14:textId="77777777" w:rsidR="00C14191" w:rsidRPr="00995DB9" w:rsidRDefault="00F165D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2389109"/>
                <w:placeholder>
                  <w:docPart w:val="F48994BEA1664E73BCB05B97137C2EC3"/>
                </w:placeholder>
                <w:dropDownList>
                  <w:listItem w:displayText="choose a rating" w:value="choose a rating"/>
                  <w:listItem w:displayText="Compliant" w:value="Compliant"/>
                  <w:listItem w:displayText="Not Compliant" w:value="Not Compliant"/>
                </w:dropDownList>
              </w:sdtPr>
              <w:sdtEndPr/>
              <w:sdtContent>
                <w:r w:rsidR="00C14191" w:rsidRPr="00995DB9">
                  <w:rPr>
                    <w:rFonts w:ascii="Arial" w:hAnsi="Arial" w:cs="Arial"/>
                  </w:rPr>
                  <w:t>Compliant</w:t>
                </w:r>
              </w:sdtContent>
            </w:sdt>
            <w:r w:rsidR="00C14191" w:rsidRPr="00995DB9">
              <w:rPr>
                <w:rFonts w:ascii="Arial" w:hAnsi="Arial" w:cs="Arial"/>
              </w:rPr>
              <w:t xml:space="preserve"> </w:t>
            </w:r>
          </w:p>
        </w:tc>
      </w:tr>
      <w:tr w:rsidR="00C14191" w14:paraId="0E8124D2" w14:textId="77777777" w:rsidTr="001B66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D9ABCA" w14:textId="77777777" w:rsidR="00C14191" w:rsidRPr="00244176" w:rsidRDefault="00C14191"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4EA01E74" w14:textId="77777777" w:rsidR="00C14191" w:rsidRPr="00244176" w:rsidRDefault="00C1419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6FBD1936" w14:textId="77777777" w:rsidR="00C14191" w:rsidRPr="00995DB9" w:rsidRDefault="00F165D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57982163"/>
                <w:placeholder>
                  <w:docPart w:val="A3CFCB69CEB5402A9E7897CFA584367C"/>
                </w:placeholder>
                <w:dropDownList>
                  <w:listItem w:displayText="choose a rating" w:value="choose a rating"/>
                  <w:listItem w:displayText="Compliant" w:value="Compliant"/>
                  <w:listItem w:displayText="Not Compliant" w:value="Not Compliant"/>
                </w:dropDownList>
              </w:sdtPr>
              <w:sdtEndPr/>
              <w:sdtContent>
                <w:r w:rsidR="00C14191" w:rsidRPr="00995DB9">
                  <w:rPr>
                    <w:rFonts w:ascii="Arial" w:hAnsi="Arial" w:cs="Arial"/>
                  </w:rPr>
                  <w:t>Compliant</w:t>
                </w:r>
              </w:sdtContent>
            </w:sdt>
            <w:r w:rsidR="00C14191" w:rsidRPr="00995DB9">
              <w:rPr>
                <w:rFonts w:ascii="Arial" w:hAnsi="Arial" w:cs="Arial"/>
              </w:rPr>
              <w:t xml:space="preserve"> </w:t>
            </w:r>
          </w:p>
        </w:tc>
      </w:tr>
      <w:tr w:rsidR="00C14191" w14:paraId="38F5E75A" w14:textId="77777777" w:rsidTr="001B661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6E35A7" w14:textId="77777777" w:rsidR="00C14191" w:rsidRPr="00244176" w:rsidRDefault="00C14191"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1E0D0556" w14:textId="77777777" w:rsidR="00C14191" w:rsidRPr="00244176" w:rsidRDefault="00C1419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74927A86" w14:textId="77777777" w:rsidR="00C14191" w:rsidRPr="00244176" w:rsidRDefault="00C14191" w:rsidP="00133039">
            <w:pPr>
              <w:numPr>
                <w:ilvl w:val="0"/>
                <w:numId w:val="3"/>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2734F0E" w14:textId="77777777" w:rsidR="00C14191" w:rsidRPr="00244176" w:rsidRDefault="00C14191" w:rsidP="00133039">
            <w:pPr>
              <w:numPr>
                <w:ilvl w:val="0"/>
                <w:numId w:val="3"/>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0CACA6FA" w14:textId="77777777" w:rsidR="00C14191" w:rsidRPr="00244176" w:rsidRDefault="00C14191" w:rsidP="00133039">
            <w:pPr>
              <w:numPr>
                <w:ilvl w:val="0"/>
                <w:numId w:val="3"/>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568E84F5" w14:textId="77777777" w:rsidR="00C14191" w:rsidRPr="00244176" w:rsidRDefault="00C14191" w:rsidP="00133039">
            <w:pPr>
              <w:numPr>
                <w:ilvl w:val="0"/>
                <w:numId w:val="3"/>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348F976D" w14:textId="77777777" w:rsidR="00C14191" w:rsidRPr="00995DB9" w:rsidRDefault="00F165D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1631707"/>
                <w:placeholder>
                  <w:docPart w:val="6FABC4BEC90D43C88613C73B70CAD772"/>
                </w:placeholder>
                <w:dropDownList>
                  <w:listItem w:displayText="choose a rating" w:value="choose a rating"/>
                  <w:listItem w:displayText="Compliant" w:value="Compliant"/>
                  <w:listItem w:displayText="Not Compliant" w:value="Not Compliant"/>
                </w:dropDownList>
              </w:sdtPr>
              <w:sdtEndPr/>
              <w:sdtContent>
                <w:r w:rsidR="00C14191" w:rsidRPr="00995DB9">
                  <w:rPr>
                    <w:rFonts w:ascii="Arial" w:hAnsi="Arial" w:cs="Arial"/>
                  </w:rPr>
                  <w:t>Compliant</w:t>
                </w:r>
              </w:sdtContent>
            </w:sdt>
            <w:r w:rsidR="00C14191" w:rsidRPr="00995DB9">
              <w:rPr>
                <w:rFonts w:ascii="Arial" w:hAnsi="Arial" w:cs="Arial"/>
              </w:rPr>
              <w:t xml:space="preserve"> </w:t>
            </w:r>
          </w:p>
        </w:tc>
      </w:tr>
      <w:tr w:rsidR="00C14191" w14:paraId="2EE9FFCC" w14:textId="77777777" w:rsidTr="001B66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B9461B" w14:textId="77777777" w:rsidR="00C14191" w:rsidRPr="00244176" w:rsidRDefault="00C14191"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7AC34E8D" w14:textId="77777777" w:rsidR="00C14191" w:rsidRPr="00244176" w:rsidRDefault="00C1419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31A961C6" w14:textId="06E8E4EB" w:rsidR="00C14191" w:rsidRPr="00995DB9" w:rsidRDefault="00F165D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0477106"/>
                <w:placeholder>
                  <w:docPart w:val="420D195DC0BF4302902E42674411C7AF"/>
                </w:placeholder>
                <w:dropDownList>
                  <w:listItem w:displayText="choose a rating" w:value="choose a rating"/>
                  <w:listItem w:displayText="Compliant" w:value="Compliant"/>
                  <w:listItem w:displayText="Not Compliant" w:value="Not Compliant"/>
                </w:dropDownList>
              </w:sdtPr>
              <w:sdtEndPr/>
              <w:sdtContent>
                <w:r w:rsidR="00053FF2" w:rsidRPr="00995DB9">
                  <w:rPr>
                    <w:rFonts w:ascii="Arial" w:hAnsi="Arial" w:cs="Arial"/>
                    <w:color w:val="auto"/>
                  </w:rPr>
                  <w:t>Not Compliant</w:t>
                </w:r>
              </w:sdtContent>
            </w:sdt>
            <w:r w:rsidR="00C14191" w:rsidRPr="00995DB9">
              <w:rPr>
                <w:rFonts w:ascii="Arial" w:hAnsi="Arial" w:cs="Arial"/>
              </w:rPr>
              <w:t xml:space="preserve"> </w:t>
            </w:r>
          </w:p>
        </w:tc>
      </w:tr>
      <w:tr w:rsidR="00C14191" w14:paraId="1DA8E608" w14:textId="77777777" w:rsidTr="001B661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0701E9" w14:textId="77777777" w:rsidR="00C14191" w:rsidRPr="00244176" w:rsidRDefault="00C14191"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41E12874" w14:textId="77777777" w:rsidR="00C14191" w:rsidRPr="00244176" w:rsidRDefault="00C1419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75D9B7B0" w14:textId="5C997140" w:rsidR="00C14191" w:rsidRPr="00995DB9" w:rsidRDefault="00F165D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7330621"/>
                <w:placeholder>
                  <w:docPart w:val="60F5A8B79C7A400591E50013FD3EDD94"/>
                </w:placeholder>
                <w:dropDownList>
                  <w:listItem w:displayText="choose a rating" w:value="choose a rating"/>
                  <w:listItem w:displayText="Compliant" w:value="Compliant"/>
                  <w:listItem w:displayText="Not Compliant" w:value="Not Compliant"/>
                </w:dropDownList>
              </w:sdtPr>
              <w:sdtEndPr/>
              <w:sdtContent>
                <w:r w:rsidR="00B80AB1">
                  <w:rPr>
                    <w:rFonts w:ascii="Arial" w:hAnsi="Arial" w:cs="Arial"/>
                    <w:color w:val="auto"/>
                  </w:rPr>
                  <w:t>Compliant</w:t>
                </w:r>
              </w:sdtContent>
            </w:sdt>
            <w:r w:rsidR="00C14191" w:rsidRPr="00995DB9">
              <w:rPr>
                <w:rFonts w:ascii="Arial" w:hAnsi="Arial" w:cs="Arial"/>
              </w:rPr>
              <w:t xml:space="preserve"> </w:t>
            </w:r>
          </w:p>
        </w:tc>
      </w:tr>
      <w:tr w:rsidR="00C14191" w14:paraId="51CFDE4F" w14:textId="77777777" w:rsidTr="001B66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8D85FD" w14:textId="77777777" w:rsidR="00C14191" w:rsidRPr="00244176" w:rsidRDefault="00C14191"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175A26E2" w14:textId="77777777" w:rsidR="00C14191" w:rsidRPr="00244176" w:rsidRDefault="00C1419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78927C32" w14:textId="77777777" w:rsidR="00C14191" w:rsidRPr="00995DB9" w:rsidRDefault="00F165D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55751149"/>
                <w:placeholder>
                  <w:docPart w:val="23D4FD29C5164E858A8186FB14FEEB81"/>
                </w:placeholder>
                <w:dropDownList>
                  <w:listItem w:displayText="choose a rating" w:value="choose a rating"/>
                  <w:listItem w:displayText="Compliant" w:value="Compliant"/>
                  <w:listItem w:displayText="Not Compliant" w:value="Not Compliant"/>
                </w:dropDownList>
              </w:sdtPr>
              <w:sdtEndPr/>
              <w:sdtContent>
                <w:r w:rsidR="00C14191" w:rsidRPr="00995DB9">
                  <w:rPr>
                    <w:rFonts w:ascii="Arial" w:hAnsi="Arial" w:cs="Arial"/>
                  </w:rPr>
                  <w:t>Compliant</w:t>
                </w:r>
              </w:sdtContent>
            </w:sdt>
            <w:r w:rsidR="00C14191" w:rsidRPr="00995DB9">
              <w:rPr>
                <w:rFonts w:ascii="Arial" w:hAnsi="Arial" w:cs="Arial"/>
              </w:rPr>
              <w:t xml:space="preserve"> </w:t>
            </w:r>
          </w:p>
        </w:tc>
      </w:tr>
    </w:tbl>
    <w:p w14:paraId="2E9066F3" w14:textId="77777777" w:rsidR="0083291D" w:rsidRDefault="0083291D" w:rsidP="007B3959">
      <w:pPr>
        <w:pStyle w:val="Heading20"/>
      </w:pPr>
      <w:r w:rsidRPr="00A36AA9">
        <w:t>Findings</w:t>
      </w:r>
    </w:p>
    <w:p w14:paraId="6A9D125C" w14:textId="59C7A424" w:rsidR="00DB3AC7" w:rsidRPr="00BD5D4D" w:rsidRDefault="00DB3AC7" w:rsidP="001E15CD">
      <w:pPr>
        <w:pStyle w:val="NormalArial"/>
      </w:pPr>
      <w:r>
        <w:t xml:space="preserve">Having considered the Quality Audit Report and approved provider’s response, I have assessed this Quality Standard as non-compliant as I am satisfied requirement </w:t>
      </w:r>
      <w:r w:rsidR="00186C3D">
        <w:t>1</w:t>
      </w:r>
      <w:r w:rsidRPr="00FD0284">
        <w:t>(3)(</w:t>
      </w:r>
      <w:r w:rsidR="00186C3D">
        <w:t>d</w:t>
      </w:r>
      <w:r w:rsidRPr="00FD0284">
        <w:t>)</w:t>
      </w:r>
      <w:r>
        <w:t xml:space="preserve"> </w:t>
      </w:r>
      <w:r w:rsidR="008637B2">
        <w:t>is</w:t>
      </w:r>
      <w:r>
        <w:t xml:space="preserve"> </w:t>
      </w:r>
      <w:r w:rsidRPr="00BD5D4D">
        <w:t>non-compliant</w:t>
      </w:r>
      <w:r w:rsidR="00E6175F">
        <w:t xml:space="preserve"> based on</w:t>
      </w:r>
      <w:r w:rsidRPr="00BD5D4D">
        <w:t xml:space="preserve">:  </w:t>
      </w:r>
    </w:p>
    <w:p w14:paraId="40286C5A" w14:textId="1D7CCF14" w:rsidR="00D16814" w:rsidRPr="00BD5D4D" w:rsidRDefault="001401A4" w:rsidP="00992A40">
      <w:pPr>
        <w:pStyle w:val="NormalArial"/>
        <w:numPr>
          <w:ilvl w:val="0"/>
          <w:numId w:val="13"/>
        </w:numPr>
        <w:rPr>
          <w:rFonts w:eastAsia="Arial"/>
        </w:rPr>
      </w:pPr>
      <w:bookmarkStart w:id="2" w:name="_Hlk126817611"/>
      <w:r w:rsidRPr="00BD5D4D">
        <w:rPr>
          <w:rFonts w:eastAsia="Arial"/>
        </w:rPr>
        <w:t>C</w:t>
      </w:r>
      <w:r w:rsidR="00D16814" w:rsidRPr="00BD5D4D">
        <w:rPr>
          <w:rFonts w:eastAsia="Arial"/>
        </w:rPr>
        <w:t xml:space="preserve">onsumers </w:t>
      </w:r>
      <w:r w:rsidRPr="00BD5D4D">
        <w:rPr>
          <w:rFonts w:eastAsia="Arial"/>
        </w:rPr>
        <w:t xml:space="preserve">are not supported </w:t>
      </w:r>
      <w:r w:rsidR="00D16814" w:rsidRPr="00BD5D4D">
        <w:rPr>
          <w:rFonts w:eastAsia="Arial"/>
        </w:rPr>
        <w:t xml:space="preserve">to take risks </w:t>
      </w:r>
      <w:r w:rsidRPr="00BD5D4D">
        <w:rPr>
          <w:rFonts w:eastAsia="Arial"/>
        </w:rPr>
        <w:t xml:space="preserve">to </w:t>
      </w:r>
      <w:r w:rsidR="00D16814" w:rsidRPr="00BD5D4D">
        <w:rPr>
          <w:rFonts w:eastAsia="Arial"/>
        </w:rPr>
        <w:t xml:space="preserve">live the best life they can. </w:t>
      </w:r>
    </w:p>
    <w:bookmarkEnd w:id="2"/>
    <w:p w14:paraId="58AD1B49" w14:textId="4DC5B7E6" w:rsidR="00CE6B37" w:rsidRPr="00430E46" w:rsidRDefault="00CE6B37" w:rsidP="001E15CD">
      <w:pPr>
        <w:pStyle w:val="NormalArial"/>
      </w:pPr>
      <w:r w:rsidRPr="00430E46">
        <w:t xml:space="preserve">I am satisfied other requirements in this Quality Standard are compliant, based on evidence in the Quality Audit Report. </w:t>
      </w:r>
    </w:p>
    <w:p w14:paraId="254D6BDA" w14:textId="1F94701A" w:rsidR="002E2829" w:rsidRPr="003B5809" w:rsidRDefault="002E2829" w:rsidP="001E15CD">
      <w:pPr>
        <w:pStyle w:val="NormalArial"/>
      </w:pPr>
      <w:r w:rsidRPr="009A7D38">
        <w:t>I have made this decision based on the following analysis.</w:t>
      </w:r>
    </w:p>
    <w:p w14:paraId="493551BB" w14:textId="52188020" w:rsidR="0063292F" w:rsidRPr="000F280C" w:rsidRDefault="0063292F" w:rsidP="00F87E39">
      <w:pPr>
        <w:pStyle w:val="NormalArial"/>
        <w:rPr>
          <w:i/>
          <w:iCs/>
          <w:u w:val="single"/>
        </w:rPr>
      </w:pPr>
      <w:r w:rsidRPr="000F280C">
        <w:rPr>
          <w:i/>
          <w:iCs/>
          <w:u w:val="single"/>
        </w:rPr>
        <w:t xml:space="preserve">Requirement </w:t>
      </w:r>
      <w:r w:rsidR="006230A5" w:rsidRPr="000F280C">
        <w:rPr>
          <w:i/>
          <w:iCs/>
          <w:u w:val="single"/>
        </w:rPr>
        <w:t>1(3)(d)</w:t>
      </w:r>
      <w:r w:rsidR="000F280C" w:rsidRPr="000F280C">
        <w:rPr>
          <w:i/>
          <w:iCs/>
          <w:u w:val="single"/>
        </w:rPr>
        <w:t xml:space="preserve"> – non-compliant</w:t>
      </w:r>
    </w:p>
    <w:p w14:paraId="14B4580D" w14:textId="0D221ADE" w:rsidR="00DC69EC" w:rsidRPr="006C2C57" w:rsidRDefault="00964781" w:rsidP="001E15CD">
      <w:pPr>
        <w:pStyle w:val="NormalArial"/>
      </w:pPr>
      <w:r>
        <w:t>The Quality Audit Report included evidence</w:t>
      </w:r>
      <w:r w:rsidR="001D5278">
        <w:t xml:space="preserve"> t</w:t>
      </w:r>
      <w:r w:rsidR="00DC69EC">
        <w:t>he service did not have s</w:t>
      </w:r>
      <w:r w:rsidR="00DC69EC" w:rsidRPr="00EA3CB2">
        <w:t>ystems and processes to support consumers to take risks</w:t>
      </w:r>
      <w:r w:rsidR="00DC69EC">
        <w:t>. Whilst m</w:t>
      </w:r>
      <w:r w:rsidR="00DC69EC" w:rsidRPr="00EA3CB2">
        <w:t xml:space="preserve">anagement </w:t>
      </w:r>
      <w:r w:rsidR="00DC69EC">
        <w:t>were</w:t>
      </w:r>
      <w:r w:rsidR="00DC69EC" w:rsidRPr="00EA3CB2">
        <w:t xml:space="preserve"> aware of risk</w:t>
      </w:r>
      <w:r w:rsidR="00DC69EC">
        <w:t>s</w:t>
      </w:r>
      <w:r w:rsidR="00DC69EC" w:rsidRPr="00EA3CB2">
        <w:t xml:space="preserve"> to consumers</w:t>
      </w:r>
      <w:r w:rsidR="00DC69EC">
        <w:t xml:space="preserve">, these </w:t>
      </w:r>
      <w:r w:rsidR="00DC69EC">
        <w:lastRenderedPageBreak/>
        <w:t>were not managed to support the consumers to live their best life and continue doing things they enjoy. For example:</w:t>
      </w:r>
    </w:p>
    <w:p w14:paraId="4080CDC9" w14:textId="02340B2F" w:rsidR="006F1213" w:rsidRDefault="006F1213" w:rsidP="00992A40">
      <w:pPr>
        <w:pStyle w:val="NormalArial"/>
        <w:numPr>
          <w:ilvl w:val="0"/>
          <w:numId w:val="13"/>
        </w:numPr>
      </w:pPr>
      <w:r>
        <w:t>There were examples of consumers no longer engaging in activities they enjoy due to risks associated with those activities</w:t>
      </w:r>
      <w:r w:rsidR="00AC25F8">
        <w:t xml:space="preserve">. </w:t>
      </w:r>
    </w:p>
    <w:p w14:paraId="65A2AA56" w14:textId="0356F32D" w:rsidR="00DC69EC" w:rsidRDefault="00DC69EC" w:rsidP="00992A40">
      <w:pPr>
        <w:pStyle w:val="NormalArial"/>
        <w:numPr>
          <w:ilvl w:val="0"/>
          <w:numId w:val="13"/>
        </w:numPr>
      </w:pPr>
      <w:r w:rsidRPr="00EA3CB2">
        <w:t xml:space="preserve">Consumers </w:t>
      </w:r>
      <w:r>
        <w:t>were</w:t>
      </w:r>
      <w:r w:rsidRPr="00EA3CB2">
        <w:t xml:space="preserve"> not assessed for risk, and where risk</w:t>
      </w:r>
      <w:r>
        <w:t xml:space="preserve">s </w:t>
      </w:r>
      <w:r w:rsidR="002B6EC6">
        <w:t>were</w:t>
      </w:r>
      <w:r w:rsidRPr="00EA3CB2">
        <w:t xml:space="preserve"> known to management and support workers, there </w:t>
      </w:r>
      <w:r w:rsidR="0099503E">
        <w:t>was</w:t>
      </w:r>
      <w:r w:rsidRPr="00EA3CB2">
        <w:t xml:space="preserve"> no documented strategies to guide </w:t>
      </w:r>
      <w:r w:rsidR="00DA5E71">
        <w:t xml:space="preserve">support workers </w:t>
      </w:r>
      <w:r w:rsidRPr="00EA3CB2">
        <w:t xml:space="preserve">in supporting consumers to safely take risks. </w:t>
      </w:r>
    </w:p>
    <w:p w14:paraId="00EA6C35" w14:textId="08B954A6" w:rsidR="00DC69EC" w:rsidRPr="00DD226C" w:rsidRDefault="00DC69EC" w:rsidP="00992A40">
      <w:pPr>
        <w:pStyle w:val="NormalArial"/>
        <w:numPr>
          <w:ilvl w:val="0"/>
          <w:numId w:val="13"/>
        </w:numPr>
      </w:pPr>
      <w:r w:rsidRPr="005978E2">
        <w:t xml:space="preserve">Management and support workers were not aware of the </w:t>
      </w:r>
      <w:r w:rsidR="007B14A1">
        <w:t>organisation’s</w:t>
      </w:r>
      <w:r w:rsidRPr="005978E2">
        <w:t xml:space="preserve"> policies and procedures, including those related to risk</w:t>
      </w:r>
      <w:r w:rsidR="00AC25F8" w:rsidRPr="005978E2">
        <w:t xml:space="preserve">. </w:t>
      </w:r>
    </w:p>
    <w:p w14:paraId="3C45EB72" w14:textId="38E86D7F" w:rsidR="00DC69EC" w:rsidRDefault="00DC69EC" w:rsidP="00ED1D97">
      <w:pPr>
        <w:rPr>
          <w:rFonts w:ascii="Arial" w:hAnsi="Arial" w:cs="Arial"/>
        </w:rPr>
      </w:pPr>
      <w:r>
        <w:rPr>
          <w:rFonts w:ascii="Arial" w:hAnsi="Arial" w:cs="Arial"/>
        </w:rPr>
        <w:t>The Quality Audit Report also identified risks to consumers including</w:t>
      </w:r>
      <w:r w:rsidR="00BA65CE">
        <w:rPr>
          <w:rFonts w:ascii="Arial" w:hAnsi="Arial" w:cs="Arial"/>
        </w:rPr>
        <w:t xml:space="preserve"> incidents </w:t>
      </w:r>
      <w:r w:rsidR="008C4711">
        <w:rPr>
          <w:rFonts w:ascii="Arial" w:hAnsi="Arial" w:cs="Arial"/>
        </w:rPr>
        <w:t xml:space="preserve">related to </w:t>
      </w:r>
      <w:r>
        <w:rPr>
          <w:rFonts w:ascii="Arial" w:hAnsi="Arial" w:cs="Arial"/>
        </w:rPr>
        <w:t xml:space="preserve">falls and episodes of dizziness that were not managed. I have considered this information under requirement 2(3)(a). </w:t>
      </w:r>
    </w:p>
    <w:p w14:paraId="65EB1D62" w14:textId="5BB0A570" w:rsidR="00592478" w:rsidRDefault="004D58B4" w:rsidP="00ED1D97">
      <w:pPr>
        <w:rPr>
          <w:rFonts w:ascii="Arial" w:hAnsi="Arial" w:cs="Arial"/>
          <w:color w:val="auto"/>
        </w:rPr>
      </w:pPr>
      <w:r w:rsidRPr="00586F22">
        <w:rPr>
          <w:rFonts w:ascii="Arial" w:hAnsi="Arial" w:cs="Arial"/>
          <w:color w:val="auto"/>
        </w:rPr>
        <w:t xml:space="preserve">The provider’s response states the </w:t>
      </w:r>
      <w:r w:rsidR="00E54029" w:rsidRPr="00586F22">
        <w:rPr>
          <w:rFonts w:ascii="Arial" w:hAnsi="Arial" w:cs="Arial"/>
          <w:color w:val="auto"/>
        </w:rPr>
        <w:t>organisation</w:t>
      </w:r>
      <w:r w:rsidRPr="00586F22">
        <w:rPr>
          <w:rFonts w:ascii="Arial" w:hAnsi="Arial" w:cs="Arial"/>
          <w:color w:val="auto"/>
        </w:rPr>
        <w:t xml:space="preserve"> has a policy that </w:t>
      </w:r>
      <w:r w:rsidR="001E361F" w:rsidRPr="00586F22">
        <w:rPr>
          <w:rFonts w:ascii="Arial" w:hAnsi="Arial" w:cs="Arial"/>
          <w:color w:val="auto"/>
        </w:rPr>
        <w:t xml:space="preserve">supports the workforce to manage tension/s between consumers taking risks and </w:t>
      </w:r>
      <w:r w:rsidR="00F60A86" w:rsidRPr="00586F22">
        <w:rPr>
          <w:rFonts w:ascii="Arial" w:hAnsi="Arial" w:cs="Arial"/>
          <w:color w:val="auto"/>
        </w:rPr>
        <w:t>the provider’s</w:t>
      </w:r>
      <w:r w:rsidR="001E361F" w:rsidRPr="00586F22">
        <w:rPr>
          <w:rFonts w:ascii="Arial" w:hAnsi="Arial" w:cs="Arial"/>
          <w:color w:val="auto"/>
        </w:rPr>
        <w:t xml:space="preserve"> professional or legal obligations</w:t>
      </w:r>
      <w:r w:rsidR="00955A6B">
        <w:rPr>
          <w:rFonts w:ascii="Arial" w:hAnsi="Arial" w:cs="Arial"/>
          <w:color w:val="auto"/>
        </w:rPr>
        <w:t xml:space="preserve"> and that staff now have access to this policy.</w:t>
      </w:r>
      <w:r w:rsidR="00D17118">
        <w:rPr>
          <w:rFonts w:ascii="Arial" w:hAnsi="Arial" w:cs="Arial"/>
          <w:color w:val="auto"/>
        </w:rPr>
        <w:t xml:space="preserve"> It also </w:t>
      </w:r>
      <w:r w:rsidR="0056085A" w:rsidRPr="00754522">
        <w:rPr>
          <w:rFonts w:ascii="Arial" w:hAnsi="Arial" w:cs="Arial"/>
          <w:color w:val="auto"/>
        </w:rPr>
        <w:t xml:space="preserve">states staff </w:t>
      </w:r>
      <w:r w:rsidR="001E361F" w:rsidRPr="00754522">
        <w:rPr>
          <w:rFonts w:ascii="Arial" w:hAnsi="Arial" w:cs="Arial"/>
          <w:color w:val="auto"/>
        </w:rPr>
        <w:t xml:space="preserve">are aware of their responsibilities in supporting consumers to exercise choice and control, including when that choice involves risk. </w:t>
      </w:r>
    </w:p>
    <w:p w14:paraId="46A3F35D" w14:textId="35CF51FA" w:rsidR="006E30C2" w:rsidRPr="00754522" w:rsidRDefault="006E30C2" w:rsidP="00ED1D97">
      <w:pPr>
        <w:rPr>
          <w:rFonts w:ascii="Arial" w:hAnsi="Arial" w:cs="Arial"/>
          <w:color w:val="auto"/>
        </w:rPr>
      </w:pPr>
      <w:r>
        <w:rPr>
          <w:rFonts w:ascii="Arial" w:hAnsi="Arial" w:cs="Arial"/>
          <w:color w:val="auto"/>
        </w:rPr>
        <w:t xml:space="preserve">The response </w:t>
      </w:r>
      <w:r w:rsidR="006C4B2E">
        <w:rPr>
          <w:rFonts w:ascii="Arial" w:hAnsi="Arial" w:cs="Arial"/>
          <w:color w:val="auto"/>
        </w:rPr>
        <w:t>advises</w:t>
      </w:r>
      <w:r>
        <w:rPr>
          <w:rFonts w:ascii="Arial" w:hAnsi="Arial" w:cs="Arial"/>
          <w:color w:val="auto"/>
        </w:rPr>
        <w:t xml:space="preserve"> the provider has now understood the need to assess and </w:t>
      </w:r>
      <w:r w:rsidR="00584303">
        <w:rPr>
          <w:rFonts w:ascii="Arial" w:hAnsi="Arial" w:cs="Arial"/>
          <w:color w:val="auto"/>
        </w:rPr>
        <w:t>document</w:t>
      </w:r>
      <w:r>
        <w:rPr>
          <w:rFonts w:ascii="Arial" w:hAnsi="Arial" w:cs="Arial"/>
          <w:color w:val="auto"/>
        </w:rPr>
        <w:t xml:space="preserve"> risks to consumers</w:t>
      </w:r>
      <w:r w:rsidR="00584303">
        <w:rPr>
          <w:rFonts w:ascii="Arial" w:hAnsi="Arial" w:cs="Arial"/>
          <w:color w:val="auto"/>
        </w:rPr>
        <w:t xml:space="preserve"> and w</w:t>
      </w:r>
      <w:r>
        <w:rPr>
          <w:rFonts w:ascii="Arial" w:hAnsi="Arial" w:cs="Arial"/>
          <w:color w:val="auto"/>
        </w:rPr>
        <w:t>orkforce training</w:t>
      </w:r>
      <w:r w:rsidR="00DF55FA">
        <w:rPr>
          <w:rFonts w:ascii="Arial" w:hAnsi="Arial" w:cs="Arial"/>
          <w:color w:val="auto"/>
        </w:rPr>
        <w:t xml:space="preserve"> has been scheduled on this topic. </w:t>
      </w:r>
    </w:p>
    <w:p w14:paraId="6746D1A3" w14:textId="19947072" w:rsidR="002C1F24" w:rsidRPr="00430E46" w:rsidRDefault="002C1F24" w:rsidP="002C1F24">
      <w:pPr>
        <w:spacing w:after="160"/>
        <w:rPr>
          <w:rFonts w:ascii="Arial" w:hAnsi="Arial" w:cs="Arial"/>
          <w:color w:val="auto"/>
        </w:rPr>
      </w:pPr>
      <w:r w:rsidRPr="00430E46">
        <w:rPr>
          <w:rFonts w:ascii="Arial" w:hAnsi="Arial" w:cs="Arial"/>
          <w:color w:val="auto"/>
        </w:rPr>
        <w:t xml:space="preserve">The </w:t>
      </w:r>
      <w:r w:rsidR="00DF55FA">
        <w:rPr>
          <w:rFonts w:ascii="Arial" w:hAnsi="Arial" w:cs="Arial"/>
          <w:color w:val="auto"/>
        </w:rPr>
        <w:t xml:space="preserve">improvement </w:t>
      </w:r>
      <w:r w:rsidRPr="00430E46">
        <w:rPr>
          <w:rFonts w:ascii="Arial" w:hAnsi="Arial" w:cs="Arial"/>
          <w:color w:val="auto"/>
        </w:rPr>
        <w:t xml:space="preserve">actions </w:t>
      </w:r>
      <w:r w:rsidR="00DF55FA">
        <w:rPr>
          <w:rFonts w:ascii="Arial" w:hAnsi="Arial" w:cs="Arial"/>
          <w:color w:val="auto"/>
        </w:rPr>
        <w:t>to asses</w:t>
      </w:r>
      <w:r w:rsidR="00B104E2">
        <w:rPr>
          <w:rFonts w:ascii="Arial" w:hAnsi="Arial" w:cs="Arial"/>
          <w:color w:val="auto"/>
        </w:rPr>
        <w:t xml:space="preserve">s, manage and document risks </w:t>
      </w:r>
      <w:r w:rsidR="00A61951">
        <w:rPr>
          <w:rFonts w:ascii="Arial" w:hAnsi="Arial" w:cs="Arial"/>
          <w:color w:val="auto"/>
        </w:rPr>
        <w:t xml:space="preserve">to consumers </w:t>
      </w:r>
      <w:r w:rsidR="00B104E2">
        <w:rPr>
          <w:rFonts w:ascii="Arial" w:hAnsi="Arial" w:cs="Arial"/>
          <w:color w:val="auto"/>
        </w:rPr>
        <w:t xml:space="preserve">and train staff </w:t>
      </w:r>
      <w:r w:rsidRPr="00430E46">
        <w:rPr>
          <w:rFonts w:ascii="Arial" w:hAnsi="Arial" w:cs="Arial"/>
          <w:color w:val="auto"/>
        </w:rPr>
        <w:t xml:space="preserve">will take some time to </w:t>
      </w:r>
      <w:r>
        <w:rPr>
          <w:rFonts w:ascii="Arial" w:hAnsi="Arial" w:cs="Arial"/>
          <w:color w:val="auto"/>
        </w:rPr>
        <w:t xml:space="preserve">implement, </w:t>
      </w:r>
      <w:r w:rsidRPr="00430E46">
        <w:rPr>
          <w:rFonts w:ascii="Arial" w:hAnsi="Arial" w:cs="Arial"/>
          <w:color w:val="auto"/>
        </w:rPr>
        <w:t xml:space="preserve">embed in practice and be tested for effectiveness and sustainability. Therefore, this requirement is non-compliant. </w:t>
      </w:r>
    </w:p>
    <w:p w14:paraId="0123A79E" w14:textId="351F605F" w:rsidR="006230A5" w:rsidRPr="000F280C" w:rsidRDefault="006230A5" w:rsidP="00F87E39">
      <w:pPr>
        <w:pStyle w:val="NormalArial"/>
        <w:rPr>
          <w:i/>
          <w:iCs/>
          <w:u w:val="single"/>
        </w:rPr>
      </w:pPr>
      <w:r w:rsidRPr="000F280C">
        <w:rPr>
          <w:i/>
          <w:iCs/>
          <w:u w:val="single"/>
        </w:rPr>
        <w:t>Requirement 1(3)(e)</w:t>
      </w:r>
      <w:r w:rsidR="000F280C">
        <w:rPr>
          <w:i/>
          <w:iCs/>
          <w:u w:val="single"/>
        </w:rPr>
        <w:t xml:space="preserve"> –</w:t>
      </w:r>
      <w:r w:rsidR="007A5AB4">
        <w:rPr>
          <w:i/>
          <w:iCs/>
          <w:u w:val="single"/>
        </w:rPr>
        <w:t xml:space="preserve"> </w:t>
      </w:r>
      <w:r w:rsidR="000F280C">
        <w:rPr>
          <w:i/>
          <w:iCs/>
          <w:u w:val="single"/>
        </w:rPr>
        <w:t>compliant</w:t>
      </w:r>
    </w:p>
    <w:p w14:paraId="0F799999" w14:textId="521BA208" w:rsidR="00B64916" w:rsidRPr="00B64916" w:rsidRDefault="00473976" w:rsidP="00473976">
      <w:pPr>
        <w:rPr>
          <w:rFonts w:ascii="Arial" w:hAnsi="Arial" w:cs="Arial"/>
          <w:color w:val="auto"/>
        </w:rPr>
      </w:pPr>
      <w:r w:rsidRPr="00B64916">
        <w:rPr>
          <w:rFonts w:ascii="Arial" w:hAnsi="Arial" w:cs="Arial"/>
          <w:color w:val="auto"/>
        </w:rPr>
        <w:t>The Quality Audit Report found requirement 1(3)(e) not met, however</w:t>
      </w:r>
      <w:r w:rsidR="00B64916">
        <w:rPr>
          <w:rFonts w:ascii="Arial" w:hAnsi="Arial" w:cs="Arial"/>
          <w:color w:val="auto"/>
        </w:rPr>
        <w:t xml:space="preserve">, </w:t>
      </w:r>
      <w:r w:rsidRPr="00B64916">
        <w:rPr>
          <w:rFonts w:ascii="Arial" w:hAnsi="Arial" w:cs="Arial"/>
          <w:color w:val="auto"/>
        </w:rPr>
        <w:t>I have decided it is compliant</w:t>
      </w:r>
      <w:r w:rsidR="00B64916" w:rsidRPr="00B64916">
        <w:rPr>
          <w:rFonts w:ascii="Arial" w:hAnsi="Arial" w:cs="Arial"/>
          <w:color w:val="auto"/>
        </w:rPr>
        <w:t xml:space="preserve">. </w:t>
      </w:r>
    </w:p>
    <w:p w14:paraId="07E1D76E" w14:textId="712BFF62" w:rsidR="00003979" w:rsidRDefault="001D5278" w:rsidP="00574D65">
      <w:pPr>
        <w:rPr>
          <w:rFonts w:ascii="Arial" w:hAnsi="Arial" w:cs="Arial"/>
        </w:rPr>
      </w:pPr>
      <w:r>
        <w:rPr>
          <w:rFonts w:ascii="Arial" w:hAnsi="Arial" w:cs="Arial"/>
        </w:rPr>
        <w:t xml:space="preserve">The Quality Audit Report identified </w:t>
      </w:r>
      <w:r w:rsidR="0090443E">
        <w:rPr>
          <w:rFonts w:ascii="Arial" w:hAnsi="Arial" w:cs="Arial"/>
        </w:rPr>
        <w:t xml:space="preserve">feedback from a representative that </w:t>
      </w:r>
      <w:r w:rsidR="001C7EC3">
        <w:rPr>
          <w:rFonts w:ascii="Arial" w:hAnsi="Arial" w:cs="Arial"/>
        </w:rPr>
        <w:t xml:space="preserve">whilst the </w:t>
      </w:r>
      <w:r w:rsidR="005271E7">
        <w:rPr>
          <w:rFonts w:ascii="Arial" w:hAnsi="Arial" w:cs="Arial"/>
        </w:rPr>
        <w:t>provider</w:t>
      </w:r>
      <w:r w:rsidR="001C7EC3">
        <w:rPr>
          <w:rFonts w:ascii="Arial" w:hAnsi="Arial" w:cs="Arial"/>
        </w:rPr>
        <w:t xml:space="preserve"> ha</w:t>
      </w:r>
      <w:r w:rsidR="00FE6955">
        <w:rPr>
          <w:rFonts w:ascii="Arial" w:hAnsi="Arial" w:cs="Arial"/>
        </w:rPr>
        <w:t>d</w:t>
      </w:r>
      <w:r w:rsidR="001C7EC3">
        <w:rPr>
          <w:rFonts w:ascii="Arial" w:hAnsi="Arial" w:cs="Arial"/>
        </w:rPr>
        <w:t xml:space="preserve"> made a referral for additional services</w:t>
      </w:r>
      <w:r w:rsidR="002963B9">
        <w:rPr>
          <w:rFonts w:ascii="Arial" w:hAnsi="Arial" w:cs="Arial"/>
        </w:rPr>
        <w:t xml:space="preserve"> for the consumer</w:t>
      </w:r>
      <w:r w:rsidR="00944586">
        <w:rPr>
          <w:rFonts w:ascii="Arial" w:hAnsi="Arial" w:cs="Arial"/>
        </w:rPr>
        <w:t xml:space="preserve">, </w:t>
      </w:r>
      <w:r w:rsidR="00964781" w:rsidRPr="00EA3CB2">
        <w:rPr>
          <w:rFonts w:ascii="Arial" w:hAnsi="Arial" w:cs="Arial"/>
        </w:rPr>
        <w:t xml:space="preserve">information </w:t>
      </w:r>
      <w:r w:rsidR="00964781">
        <w:rPr>
          <w:rFonts w:ascii="Arial" w:hAnsi="Arial" w:cs="Arial"/>
        </w:rPr>
        <w:t xml:space="preserve">about </w:t>
      </w:r>
      <w:r w:rsidR="00F73A00">
        <w:rPr>
          <w:rFonts w:ascii="Arial" w:hAnsi="Arial" w:cs="Arial"/>
        </w:rPr>
        <w:t xml:space="preserve">additional </w:t>
      </w:r>
      <w:r w:rsidR="00964781" w:rsidRPr="00EA3CB2">
        <w:rPr>
          <w:rFonts w:ascii="Arial" w:hAnsi="Arial" w:cs="Arial"/>
        </w:rPr>
        <w:t xml:space="preserve">services </w:t>
      </w:r>
      <w:r w:rsidR="0090443E">
        <w:rPr>
          <w:rFonts w:ascii="Arial" w:hAnsi="Arial" w:cs="Arial"/>
        </w:rPr>
        <w:t>was</w:t>
      </w:r>
      <w:r w:rsidR="00964781" w:rsidRPr="00EA3CB2">
        <w:rPr>
          <w:rFonts w:ascii="Arial" w:hAnsi="Arial" w:cs="Arial"/>
        </w:rPr>
        <w:t xml:space="preserve"> not sufficient</w:t>
      </w:r>
      <w:r w:rsidR="00964781">
        <w:rPr>
          <w:rFonts w:ascii="Arial" w:hAnsi="Arial" w:cs="Arial"/>
        </w:rPr>
        <w:t>ly</w:t>
      </w:r>
      <w:r w:rsidR="00964781" w:rsidRPr="00EA3CB2">
        <w:rPr>
          <w:rFonts w:ascii="Arial" w:hAnsi="Arial" w:cs="Arial"/>
        </w:rPr>
        <w:t xml:space="preserve"> detail</w:t>
      </w:r>
      <w:r w:rsidR="00964781">
        <w:rPr>
          <w:rFonts w:ascii="Arial" w:hAnsi="Arial" w:cs="Arial"/>
        </w:rPr>
        <w:t>ed</w:t>
      </w:r>
      <w:r w:rsidR="00964781" w:rsidRPr="00EA3CB2">
        <w:rPr>
          <w:rFonts w:ascii="Arial" w:hAnsi="Arial" w:cs="Arial"/>
        </w:rPr>
        <w:t xml:space="preserve"> to </w:t>
      </w:r>
      <w:r w:rsidR="00944586">
        <w:rPr>
          <w:rFonts w:ascii="Arial" w:hAnsi="Arial" w:cs="Arial"/>
        </w:rPr>
        <w:t>support</w:t>
      </w:r>
      <w:r w:rsidR="00964781" w:rsidRPr="00EA3CB2">
        <w:rPr>
          <w:rFonts w:ascii="Arial" w:hAnsi="Arial" w:cs="Arial"/>
        </w:rPr>
        <w:t xml:space="preserve"> </w:t>
      </w:r>
      <w:r w:rsidR="00944586">
        <w:rPr>
          <w:rFonts w:ascii="Arial" w:hAnsi="Arial" w:cs="Arial"/>
        </w:rPr>
        <w:t xml:space="preserve">the </w:t>
      </w:r>
      <w:r w:rsidR="00964781">
        <w:rPr>
          <w:rFonts w:ascii="Arial" w:hAnsi="Arial" w:cs="Arial"/>
        </w:rPr>
        <w:t xml:space="preserve">consumers to make </w:t>
      </w:r>
      <w:r w:rsidR="00964781" w:rsidRPr="00EA3CB2">
        <w:rPr>
          <w:rFonts w:ascii="Arial" w:hAnsi="Arial" w:cs="Arial"/>
        </w:rPr>
        <w:t>choices</w:t>
      </w:r>
      <w:r w:rsidR="00964781">
        <w:rPr>
          <w:rFonts w:ascii="Arial" w:hAnsi="Arial" w:cs="Arial"/>
        </w:rPr>
        <w:t xml:space="preserve">. </w:t>
      </w:r>
    </w:p>
    <w:p w14:paraId="6952EEB3" w14:textId="3BE40F46" w:rsidR="00003979" w:rsidRDefault="00003979" w:rsidP="00574D65">
      <w:pPr>
        <w:rPr>
          <w:rFonts w:ascii="Arial" w:hAnsi="Arial" w:cs="Arial"/>
        </w:rPr>
      </w:pPr>
      <w:r>
        <w:rPr>
          <w:rFonts w:ascii="Arial" w:hAnsi="Arial" w:cs="Arial"/>
        </w:rPr>
        <w:t xml:space="preserve">The provider’s response stated that </w:t>
      </w:r>
      <w:r w:rsidR="00C21B2E">
        <w:rPr>
          <w:rFonts w:ascii="Arial" w:hAnsi="Arial" w:cs="Arial"/>
        </w:rPr>
        <w:t xml:space="preserve">the service </w:t>
      </w:r>
      <w:r w:rsidR="001D011F">
        <w:rPr>
          <w:rFonts w:ascii="Arial" w:hAnsi="Arial" w:cs="Arial"/>
        </w:rPr>
        <w:t xml:space="preserve">has </w:t>
      </w:r>
      <w:r w:rsidR="00C21B2E">
        <w:rPr>
          <w:rFonts w:ascii="Arial" w:hAnsi="Arial" w:cs="Arial"/>
        </w:rPr>
        <w:t xml:space="preserve">met with the representative and </w:t>
      </w:r>
      <w:r w:rsidR="0064109A">
        <w:rPr>
          <w:rFonts w:ascii="Arial" w:hAnsi="Arial" w:cs="Arial"/>
        </w:rPr>
        <w:t xml:space="preserve">provided </w:t>
      </w:r>
      <w:r w:rsidR="0064109A" w:rsidRPr="00257845">
        <w:rPr>
          <w:rFonts w:ascii="Arial" w:hAnsi="Arial" w:cs="Arial"/>
        </w:rPr>
        <w:t>information</w:t>
      </w:r>
      <w:r w:rsidRPr="00257845">
        <w:rPr>
          <w:rFonts w:ascii="Arial" w:hAnsi="Arial" w:cs="Arial"/>
        </w:rPr>
        <w:t xml:space="preserve"> </w:t>
      </w:r>
      <w:r w:rsidR="00E03008">
        <w:rPr>
          <w:rFonts w:ascii="Arial" w:hAnsi="Arial" w:cs="Arial"/>
        </w:rPr>
        <w:t xml:space="preserve">and is </w:t>
      </w:r>
      <w:r w:rsidR="004C7A29">
        <w:rPr>
          <w:rFonts w:ascii="Arial" w:hAnsi="Arial" w:cs="Arial"/>
        </w:rPr>
        <w:t>develop</w:t>
      </w:r>
      <w:r w:rsidR="00EB3465">
        <w:rPr>
          <w:rFonts w:ascii="Arial" w:hAnsi="Arial" w:cs="Arial"/>
        </w:rPr>
        <w:t xml:space="preserve">ing </w:t>
      </w:r>
      <w:r w:rsidR="004C7A29">
        <w:rPr>
          <w:rFonts w:ascii="Arial" w:hAnsi="Arial" w:cs="Arial"/>
        </w:rPr>
        <w:t>an information kit</w:t>
      </w:r>
      <w:r w:rsidR="000D5567">
        <w:rPr>
          <w:rFonts w:ascii="Arial" w:hAnsi="Arial" w:cs="Arial"/>
        </w:rPr>
        <w:t xml:space="preserve"> for consumers</w:t>
      </w:r>
      <w:r w:rsidR="004C7A29">
        <w:rPr>
          <w:rFonts w:ascii="Arial" w:hAnsi="Arial" w:cs="Arial"/>
        </w:rPr>
        <w:t xml:space="preserve">. </w:t>
      </w:r>
    </w:p>
    <w:p w14:paraId="50AAE7DB" w14:textId="2877F8F6" w:rsidR="00B64916" w:rsidRPr="00251BDD" w:rsidRDefault="00C457D3" w:rsidP="00251BDD">
      <w:pPr>
        <w:rPr>
          <w:rFonts w:ascii="Arial" w:hAnsi="Arial" w:cs="Arial"/>
          <w:color w:val="auto"/>
        </w:rPr>
      </w:pPr>
      <w:r w:rsidRPr="00251BDD">
        <w:rPr>
          <w:rFonts w:ascii="Arial" w:hAnsi="Arial" w:cs="Arial"/>
          <w:color w:val="auto"/>
        </w:rPr>
        <w:t xml:space="preserve">I am of the view </w:t>
      </w:r>
      <w:r w:rsidR="004C7A29" w:rsidRPr="00251BDD">
        <w:rPr>
          <w:rFonts w:ascii="Arial" w:hAnsi="Arial" w:cs="Arial"/>
          <w:color w:val="auto"/>
        </w:rPr>
        <w:t>the representative’s</w:t>
      </w:r>
      <w:r w:rsidRPr="00251BDD">
        <w:rPr>
          <w:rFonts w:ascii="Arial" w:hAnsi="Arial" w:cs="Arial"/>
          <w:color w:val="auto"/>
        </w:rPr>
        <w:t xml:space="preserve"> feedback relate</w:t>
      </w:r>
      <w:r w:rsidR="004C7A29" w:rsidRPr="00251BDD">
        <w:rPr>
          <w:rFonts w:ascii="Arial" w:hAnsi="Arial" w:cs="Arial"/>
          <w:color w:val="auto"/>
        </w:rPr>
        <w:t xml:space="preserve">d </w:t>
      </w:r>
      <w:r w:rsidRPr="00251BDD">
        <w:rPr>
          <w:rFonts w:ascii="Arial" w:hAnsi="Arial" w:cs="Arial"/>
          <w:color w:val="auto"/>
        </w:rPr>
        <w:t>to</w:t>
      </w:r>
      <w:r w:rsidR="00EC37CB" w:rsidRPr="00251BDD">
        <w:rPr>
          <w:rFonts w:ascii="Arial" w:hAnsi="Arial" w:cs="Arial"/>
          <w:color w:val="auto"/>
        </w:rPr>
        <w:t xml:space="preserve"> their perceived role of the service in identifying additional services</w:t>
      </w:r>
      <w:r w:rsidR="00FC77AA" w:rsidRPr="00251BDD">
        <w:rPr>
          <w:rFonts w:ascii="Arial" w:hAnsi="Arial" w:cs="Arial"/>
          <w:color w:val="auto"/>
        </w:rPr>
        <w:t xml:space="preserve"> and I note the provider has since met with the representative to discuss this. </w:t>
      </w:r>
      <w:r w:rsidR="005577A2" w:rsidRPr="00251BDD">
        <w:rPr>
          <w:rFonts w:ascii="Arial" w:hAnsi="Arial" w:cs="Arial"/>
          <w:color w:val="auto"/>
        </w:rPr>
        <w:t xml:space="preserve">The Quality Audit Report </w:t>
      </w:r>
      <w:r w:rsidR="00B71C66">
        <w:rPr>
          <w:rFonts w:ascii="Arial" w:hAnsi="Arial" w:cs="Arial"/>
          <w:color w:val="auto"/>
        </w:rPr>
        <w:t xml:space="preserve">identified </w:t>
      </w:r>
      <w:r w:rsidR="00251BDD" w:rsidRPr="00251BDD">
        <w:rPr>
          <w:rFonts w:ascii="Arial" w:hAnsi="Arial" w:cs="Arial"/>
          <w:color w:val="auto"/>
        </w:rPr>
        <w:t>o</w:t>
      </w:r>
      <w:r w:rsidR="00574D65" w:rsidRPr="00251BDD">
        <w:rPr>
          <w:rFonts w:ascii="Arial" w:hAnsi="Arial" w:cs="Arial"/>
          <w:color w:val="auto"/>
        </w:rPr>
        <w:t>ther information provided by the service is stated to be accurate</w:t>
      </w:r>
      <w:r w:rsidR="00BE38FB" w:rsidRPr="00251BDD">
        <w:rPr>
          <w:rFonts w:ascii="Arial" w:hAnsi="Arial" w:cs="Arial"/>
          <w:color w:val="auto"/>
        </w:rPr>
        <w:t xml:space="preserve"> and there </w:t>
      </w:r>
      <w:r w:rsidR="00251BDD" w:rsidRPr="00251BDD">
        <w:rPr>
          <w:rFonts w:ascii="Arial" w:hAnsi="Arial" w:cs="Arial"/>
          <w:color w:val="auto"/>
        </w:rPr>
        <w:t>were</w:t>
      </w:r>
      <w:r w:rsidR="00BE38FB" w:rsidRPr="00251BDD">
        <w:rPr>
          <w:rFonts w:ascii="Arial" w:hAnsi="Arial" w:cs="Arial"/>
          <w:color w:val="auto"/>
        </w:rPr>
        <w:t xml:space="preserve"> no</w:t>
      </w:r>
      <w:r w:rsidR="00574D65" w:rsidRPr="00251BDD">
        <w:rPr>
          <w:rFonts w:ascii="Arial" w:hAnsi="Arial" w:cs="Arial"/>
          <w:color w:val="auto"/>
        </w:rPr>
        <w:t xml:space="preserve"> </w:t>
      </w:r>
      <w:r w:rsidR="00BE38FB" w:rsidRPr="00251BDD">
        <w:rPr>
          <w:rFonts w:ascii="Arial" w:hAnsi="Arial" w:cs="Arial"/>
          <w:color w:val="auto"/>
        </w:rPr>
        <w:t>concerns</w:t>
      </w:r>
      <w:r w:rsidR="00574D65" w:rsidRPr="00251BDD">
        <w:rPr>
          <w:rFonts w:ascii="Arial" w:hAnsi="Arial" w:cs="Arial"/>
          <w:color w:val="auto"/>
        </w:rPr>
        <w:t xml:space="preserve"> given in relation to the currency, timeliness, or comprehensibility of the information supplied. </w:t>
      </w:r>
      <w:r w:rsidR="00B64916" w:rsidRPr="00251BDD">
        <w:rPr>
          <w:rFonts w:ascii="Arial" w:hAnsi="Arial" w:cs="Arial"/>
          <w:color w:val="auto"/>
        </w:rPr>
        <w:t xml:space="preserve">Therefore, I have decided this requirement is compliant. </w:t>
      </w:r>
    </w:p>
    <w:p w14:paraId="5C4FB962" w14:textId="0A8C3B74" w:rsidR="00D02E9D" w:rsidRPr="000F280C" w:rsidRDefault="00D02E9D" w:rsidP="00D02E9D">
      <w:pPr>
        <w:rPr>
          <w:rFonts w:ascii="Arial" w:hAnsi="Arial" w:cs="Arial"/>
          <w:i/>
          <w:iCs/>
          <w:color w:val="auto"/>
          <w:u w:val="single"/>
        </w:rPr>
      </w:pPr>
      <w:r w:rsidRPr="000F280C">
        <w:rPr>
          <w:rFonts w:ascii="Arial" w:hAnsi="Arial" w:cs="Arial"/>
          <w:i/>
          <w:iCs/>
          <w:color w:val="auto"/>
          <w:u w:val="single"/>
        </w:rPr>
        <w:t>Requirements 1(3)(a), 1(3)(b), 1(3)(c) and 1(3)(f)</w:t>
      </w:r>
      <w:r w:rsidR="000F280C">
        <w:rPr>
          <w:rFonts w:ascii="Arial" w:hAnsi="Arial" w:cs="Arial"/>
          <w:i/>
          <w:iCs/>
          <w:color w:val="auto"/>
          <w:u w:val="single"/>
        </w:rPr>
        <w:t xml:space="preserve"> – compliant </w:t>
      </w:r>
    </w:p>
    <w:p w14:paraId="7987D178" w14:textId="77777777" w:rsidR="00D02E9D" w:rsidRDefault="00D02E9D" w:rsidP="00D02E9D">
      <w:pPr>
        <w:spacing w:before="60" w:after="60"/>
        <w:rPr>
          <w:rFonts w:ascii="Arial" w:hAnsi="Arial" w:cs="Arial"/>
        </w:rPr>
      </w:pPr>
      <w:r w:rsidRPr="00D02E9D">
        <w:rPr>
          <w:rFonts w:ascii="Arial" w:hAnsi="Arial" w:cs="Arial"/>
        </w:rPr>
        <w:t xml:space="preserve">The Quality Audit Report included evidence (summarised below) that the service is compliant with these requirements. </w:t>
      </w:r>
    </w:p>
    <w:p w14:paraId="57CDF7E5" w14:textId="5562BB78" w:rsidR="006070DF" w:rsidRPr="00BA66E6" w:rsidRDefault="0048537E" w:rsidP="006070DF">
      <w:pPr>
        <w:rPr>
          <w:rFonts w:ascii="Arial" w:hAnsi="Arial" w:cs="Arial"/>
        </w:rPr>
      </w:pPr>
      <w:bookmarkStart w:id="3" w:name="_Hlk126783395"/>
      <w:r>
        <w:rPr>
          <w:rFonts w:ascii="Arial" w:hAnsi="Arial" w:cs="Arial"/>
          <w:color w:val="auto"/>
        </w:rPr>
        <w:t xml:space="preserve">Consumers/representatives </w:t>
      </w:r>
      <w:r w:rsidR="00EA3CB2" w:rsidRPr="00EA3CB2">
        <w:rPr>
          <w:rFonts w:ascii="Arial" w:hAnsi="Arial" w:cs="Arial"/>
          <w:color w:val="auto"/>
        </w:rPr>
        <w:t xml:space="preserve">said </w:t>
      </w:r>
      <w:r w:rsidR="00EA3CB2" w:rsidRPr="00EA3CB2">
        <w:rPr>
          <w:rFonts w:ascii="Arial" w:hAnsi="Arial" w:cs="Arial"/>
        </w:rPr>
        <w:t xml:space="preserve">that staff treat consumers with dignity and respect </w:t>
      </w:r>
      <w:r w:rsidR="003A157D">
        <w:rPr>
          <w:rFonts w:ascii="Arial" w:hAnsi="Arial" w:cs="Arial"/>
        </w:rPr>
        <w:t xml:space="preserve">them and their </w:t>
      </w:r>
      <w:r w:rsidR="00EA3CB2" w:rsidRPr="00EA3CB2">
        <w:rPr>
          <w:rFonts w:ascii="Arial" w:hAnsi="Arial" w:cs="Arial"/>
        </w:rPr>
        <w:t xml:space="preserve">cultural. Staff </w:t>
      </w:r>
      <w:r w:rsidR="00E61C14">
        <w:rPr>
          <w:rFonts w:ascii="Arial" w:hAnsi="Arial" w:cs="Arial"/>
        </w:rPr>
        <w:t>knew</w:t>
      </w:r>
      <w:r w:rsidR="00EA3CB2" w:rsidRPr="00EA3CB2">
        <w:rPr>
          <w:rFonts w:ascii="Arial" w:hAnsi="Arial" w:cs="Arial"/>
        </w:rPr>
        <w:t xml:space="preserve"> consumers’ </w:t>
      </w:r>
      <w:r w:rsidR="00AD6FC2">
        <w:rPr>
          <w:rFonts w:ascii="Arial" w:hAnsi="Arial" w:cs="Arial"/>
        </w:rPr>
        <w:t>well</w:t>
      </w:r>
      <w:r w:rsidR="00E12535">
        <w:rPr>
          <w:rFonts w:ascii="Arial" w:hAnsi="Arial" w:cs="Arial"/>
        </w:rPr>
        <w:t>, what was important to them</w:t>
      </w:r>
      <w:r w:rsidR="00BB6467">
        <w:rPr>
          <w:rFonts w:ascii="Arial" w:hAnsi="Arial" w:cs="Arial"/>
        </w:rPr>
        <w:t>,</w:t>
      </w:r>
      <w:r w:rsidR="00AD6FC2">
        <w:rPr>
          <w:rFonts w:ascii="Arial" w:hAnsi="Arial" w:cs="Arial"/>
        </w:rPr>
        <w:t xml:space="preserve"> and their </w:t>
      </w:r>
      <w:r w:rsidR="00EA3CB2" w:rsidRPr="00EA3CB2">
        <w:rPr>
          <w:rFonts w:ascii="Arial" w:hAnsi="Arial" w:cs="Arial"/>
        </w:rPr>
        <w:t>culture</w:t>
      </w:r>
      <w:r w:rsidR="00AD6FC2">
        <w:rPr>
          <w:rFonts w:ascii="Arial" w:hAnsi="Arial" w:cs="Arial"/>
        </w:rPr>
        <w:t>. T</w:t>
      </w:r>
      <w:r w:rsidR="00E42533">
        <w:rPr>
          <w:rFonts w:ascii="Arial" w:hAnsi="Arial" w:cs="Arial"/>
        </w:rPr>
        <w:t xml:space="preserve">he service engages </w:t>
      </w:r>
      <w:r w:rsidR="00EA3CB2" w:rsidRPr="00EA3CB2">
        <w:rPr>
          <w:rFonts w:ascii="Arial" w:hAnsi="Arial" w:cs="Arial"/>
        </w:rPr>
        <w:t xml:space="preserve">consumers </w:t>
      </w:r>
      <w:r w:rsidR="00AD6FC2">
        <w:rPr>
          <w:rFonts w:ascii="Arial" w:hAnsi="Arial" w:cs="Arial"/>
        </w:rPr>
        <w:t xml:space="preserve">in </w:t>
      </w:r>
      <w:r w:rsidR="00EA3CB2" w:rsidRPr="00EA3CB2">
        <w:rPr>
          <w:rFonts w:ascii="Arial" w:hAnsi="Arial" w:cs="Arial"/>
        </w:rPr>
        <w:t xml:space="preserve">defining </w:t>
      </w:r>
      <w:r w:rsidR="002C2525">
        <w:rPr>
          <w:rFonts w:ascii="Arial" w:hAnsi="Arial" w:cs="Arial"/>
        </w:rPr>
        <w:t xml:space="preserve">what </w:t>
      </w:r>
      <w:r w:rsidR="00EA3CB2" w:rsidRPr="00EA3CB2">
        <w:rPr>
          <w:rFonts w:ascii="Arial" w:hAnsi="Arial" w:cs="Arial"/>
        </w:rPr>
        <w:t xml:space="preserve">dignity and respect </w:t>
      </w:r>
      <w:r w:rsidR="002C2525">
        <w:rPr>
          <w:rFonts w:ascii="Arial" w:hAnsi="Arial" w:cs="Arial"/>
        </w:rPr>
        <w:t xml:space="preserve">are to them. </w:t>
      </w:r>
      <w:r w:rsidR="00EA3CB2" w:rsidRPr="00CC3183">
        <w:rPr>
          <w:rFonts w:ascii="Arial" w:hAnsi="Arial" w:cs="Arial"/>
        </w:rPr>
        <w:t>Staff spoke about consumers in a kind and respectful manner.</w:t>
      </w:r>
      <w:r w:rsidR="006070DF">
        <w:rPr>
          <w:rFonts w:ascii="Arial" w:hAnsi="Arial" w:cs="Arial"/>
        </w:rPr>
        <w:t xml:space="preserve"> </w:t>
      </w:r>
      <w:r w:rsidR="006070DF" w:rsidRPr="00BA66E6">
        <w:rPr>
          <w:rFonts w:ascii="Arial" w:hAnsi="Arial" w:cs="Arial"/>
        </w:rPr>
        <w:t xml:space="preserve">The organisation has a code of ethical conduct </w:t>
      </w:r>
      <w:r w:rsidR="006070DF" w:rsidRPr="00BA66E6">
        <w:rPr>
          <w:rFonts w:ascii="Arial" w:hAnsi="Arial" w:cs="Arial"/>
          <w:color w:val="auto"/>
        </w:rPr>
        <w:t>for staff</w:t>
      </w:r>
      <w:r w:rsidR="006070DF" w:rsidRPr="00BA66E6">
        <w:rPr>
          <w:rFonts w:ascii="Arial" w:hAnsi="Arial" w:cs="Arial"/>
        </w:rPr>
        <w:t xml:space="preserve">. </w:t>
      </w:r>
    </w:p>
    <w:bookmarkEnd w:id="3"/>
    <w:p w14:paraId="62A062C9" w14:textId="2AF663DE" w:rsidR="00EA3CB2" w:rsidRPr="00EA3CB2" w:rsidRDefault="005756C3" w:rsidP="002173BF">
      <w:pPr>
        <w:rPr>
          <w:rFonts w:ascii="Arial" w:hAnsi="Arial" w:cs="Arial"/>
        </w:rPr>
      </w:pPr>
      <w:r>
        <w:rPr>
          <w:rFonts w:ascii="Arial" w:hAnsi="Arial" w:cs="Arial"/>
        </w:rPr>
        <w:lastRenderedPageBreak/>
        <w:t xml:space="preserve">The service provides culturally safe care and services to consumers. </w:t>
      </w:r>
      <w:r w:rsidR="003A1DBA">
        <w:rPr>
          <w:rFonts w:ascii="Arial" w:hAnsi="Arial" w:cs="Arial"/>
        </w:rPr>
        <w:t xml:space="preserve">Support workers from a specific cultural background have been recruited to provide care and services to consumers from </w:t>
      </w:r>
      <w:r w:rsidR="005B2D2E">
        <w:rPr>
          <w:rFonts w:ascii="Arial" w:hAnsi="Arial" w:cs="Arial"/>
        </w:rPr>
        <w:t>a</w:t>
      </w:r>
      <w:r w:rsidR="003A1DBA">
        <w:rPr>
          <w:rFonts w:ascii="Arial" w:hAnsi="Arial" w:cs="Arial"/>
        </w:rPr>
        <w:t xml:space="preserve"> specific culture.</w:t>
      </w:r>
      <w:r w:rsidR="00637A59">
        <w:rPr>
          <w:rFonts w:ascii="Arial" w:hAnsi="Arial" w:cs="Arial"/>
        </w:rPr>
        <w:t xml:space="preserve"> Consumers/representatives </w:t>
      </w:r>
      <w:r w:rsidR="000F3DCE">
        <w:rPr>
          <w:rFonts w:ascii="Arial" w:hAnsi="Arial" w:cs="Arial"/>
        </w:rPr>
        <w:t>reported positively about the culturally safe care consumers receive</w:t>
      </w:r>
      <w:r w:rsidR="00763C22">
        <w:rPr>
          <w:rFonts w:ascii="Arial" w:hAnsi="Arial" w:cs="Arial"/>
        </w:rPr>
        <w:t xml:space="preserve"> and said support workers</w:t>
      </w:r>
      <w:r w:rsidR="00F12E00">
        <w:rPr>
          <w:rFonts w:ascii="Arial" w:hAnsi="Arial" w:cs="Arial"/>
        </w:rPr>
        <w:t xml:space="preserve"> know consumers</w:t>
      </w:r>
      <w:r w:rsidR="005E5390">
        <w:rPr>
          <w:rFonts w:ascii="Arial" w:hAnsi="Arial" w:cs="Arial"/>
        </w:rPr>
        <w:t>’</w:t>
      </w:r>
      <w:r w:rsidR="00F12E00">
        <w:rPr>
          <w:rFonts w:ascii="Arial" w:hAnsi="Arial" w:cs="Arial"/>
        </w:rPr>
        <w:t xml:space="preserve"> cultural backgrounds, needs and preferences and these are valued and met. </w:t>
      </w:r>
      <w:r w:rsidR="00EA3CB2" w:rsidRPr="00EA3CB2">
        <w:rPr>
          <w:rFonts w:ascii="Arial" w:hAnsi="Arial" w:cs="Arial"/>
        </w:rPr>
        <w:t>Staff describe</w:t>
      </w:r>
      <w:r w:rsidR="00365EA7">
        <w:rPr>
          <w:rFonts w:ascii="Arial" w:hAnsi="Arial" w:cs="Arial"/>
        </w:rPr>
        <w:t>d</w:t>
      </w:r>
      <w:r w:rsidR="00EA3CB2" w:rsidRPr="00EA3CB2">
        <w:rPr>
          <w:rFonts w:ascii="Arial" w:hAnsi="Arial" w:cs="Arial"/>
        </w:rPr>
        <w:t xml:space="preserve"> how they provide care and services </w:t>
      </w:r>
      <w:r w:rsidR="00365EA7">
        <w:rPr>
          <w:rFonts w:ascii="Arial" w:hAnsi="Arial" w:cs="Arial"/>
        </w:rPr>
        <w:t>that is</w:t>
      </w:r>
      <w:r w:rsidR="00EA3CB2" w:rsidRPr="00EA3CB2">
        <w:rPr>
          <w:rFonts w:ascii="Arial" w:hAnsi="Arial" w:cs="Arial"/>
        </w:rPr>
        <w:t xml:space="preserve"> culturally safe for each consumer. </w:t>
      </w:r>
    </w:p>
    <w:p w14:paraId="2A2B0028" w14:textId="7CF43A44" w:rsidR="00EA3CB2" w:rsidRPr="00374EEA" w:rsidRDefault="00DA5182" w:rsidP="00374EEA">
      <w:pPr>
        <w:rPr>
          <w:rFonts w:ascii="Arial" w:hAnsi="Arial" w:cs="Arial"/>
        </w:rPr>
      </w:pPr>
      <w:r>
        <w:rPr>
          <w:rFonts w:ascii="Arial" w:hAnsi="Arial" w:cs="Arial"/>
          <w:color w:val="auto"/>
        </w:rPr>
        <w:t xml:space="preserve">Consumers/representatives </w:t>
      </w:r>
      <w:r w:rsidR="00EA3CB2" w:rsidRPr="00EA3CB2">
        <w:rPr>
          <w:rFonts w:ascii="Arial" w:hAnsi="Arial" w:cs="Arial"/>
          <w:color w:val="auto"/>
        </w:rPr>
        <w:t xml:space="preserve">said </w:t>
      </w:r>
      <w:r w:rsidR="00290CE9">
        <w:rPr>
          <w:rFonts w:ascii="Arial" w:hAnsi="Arial" w:cs="Arial"/>
          <w:color w:val="auto"/>
        </w:rPr>
        <w:t xml:space="preserve">consumers </w:t>
      </w:r>
      <w:r w:rsidR="00EA3CB2" w:rsidRPr="00EA3CB2">
        <w:rPr>
          <w:rFonts w:ascii="Arial" w:hAnsi="Arial" w:cs="Arial"/>
          <w:color w:val="auto"/>
        </w:rPr>
        <w:t xml:space="preserve">are supported to make decisions about the care and services </w:t>
      </w:r>
      <w:r w:rsidR="00EA3CB2" w:rsidRPr="00EA3CB2">
        <w:rPr>
          <w:rFonts w:ascii="Arial" w:hAnsi="Arial" w:cs="Arial"/>
        </w:rPr>
        <w:t xml:space="preserve">they receive. </w:t>
      </w:r>
      <w:r w:rsidR="00374EEA">
        <w:rPr>
          <w:rFonts w:ascii="Arial" w:hAnsi="Arial" w:cs="Arial"/>
        </w:rPr>
        <w:t>Consumers’ s</w:t>
      </w:r>
      <w:r w:rsidR="00EA3CB2" w:rsidRPr="00374EEA">
        <w:rPr>
          <w:rFonts w:ascii="Arial" w:hAnsi="Arial" w:cs="Arial"/>
        </w:rPr>
        <w:t xml:space="preserve">upport </w:t>
      </w:r>
      <w:r w:rsidR="00374EEA">
        <w:rPr>
          <w:rFonts w:ascii="Arial" w:hAnsi="Arial" w:cs="Arial"/>
        </w:rPr>
        <w:t>p</w:t>
      </w:r>
      <w:r w:rsidR="00EA3CB2" w:rsidRPr="00374EEA">
        <w:rPr>
          <w:rFonts w:ascii="Arial" w:hAnsi="Arial" w:cs="Arial"/>
        </w:rPr>
        <w:t xml:space="preserve">lan </w:t>
      </w:r>
      <w:r w:rsidR="00374EEA">
        <w:rPr>
          <w:rFonts w:ascii="Arial" w:hAnsi="Arial" w:cs="Arial"/>
        </w:rPr>
        <w:t xml:space="preserve">records </w:t>
      </w:r>
      <w:r w:rsidR="00EA3CB2" w:rsidRPr="00374EEA">
        <w:rPr>
          <w:rFonts w:ascii="Arial" w:hAnsi="Arial" w:cs="Arial"/>
        </w:rPr>
        <w:t xml:space="preserve">information about who is to be </w:t>
      </w:r>
      <w:r w:rsidR="00EA3CB2" w:rsidRPr="00374EEA">
        <w:rPr>
          <w:rFonts w:ascii="Arial" w:hAnsi="Arial" w:cs="Arial"/>
          <w:color w:val="auto"/>
        </w:rPr>
        <w:t xml:space="preserve">involved in the consumers’ care </w:t>
      </w:r>
      <w:r w:rsidR="00EA3CB2" w:rsidRPr="00374EEA">
        <w:rPr>
          <w:rFonts w:ascii="Arial" w:hAnsi="Arial" w:cs="Arial"/>
        </w:rPr>
        <w:t>and service</w:t>
      </w:r>
      <w:r w:rsidR="005A1AFC">
        <w:rPr>
          <w:rFonts w:ascii="Arial" w:hAnsi="Arial" w:cs="Arial"/>
        </w:rPr>
        <w:t xml:space="preserve"> and support</w:t>
      </w:r>
      <w:r w:rsidR="00EA3CB2" w:rsidRPr="00374EEA">
        <w:rPr>
          <w:rFonts w:ascii="Arial" w:hAnsi="Arial" w:cs="Arial"/>
        </w:rPr>
        <w:t xml:space="preserve"> decision</w:t>
      </w:r>
      <w:r w:rsidR="005A1AFC">
        <w:rPr>
          <w:rFonts w:ascii="Arial" w:hAnsi="Arial" w:cs="Arial"/>
        </w:rPr>
        <w:t>-making</w:t>
      </w:r>
      <w:r w:rsidR="00E27D54">
        <w:rPr>
          <w:rFonts w:ascii="Arial" w:hAnsi="Arial" w:cs="Arial"/>
        </w:rPr>
        <w:t>.</w:t>
      </w:r>
    </w:p>
    <w:p w14:paraId="169E91E5" w14:textId="44E264EE" w:rsidR="00D02E9D" w:rsidRPr="001E15CD" w:rsidRDefault="001A24F5" w:rsidP="001E15CD">
      <w:pPr>
        <w:rPr>
          <w:rFonts w:ascii="Arial" w:hAnsi="Arial" w:cs="Arial"/>
          <w:color w:val="auto"/>
        </w:rPr>
      </w:pPr>
      <w:r>
        <w:rPr>
          <w:rFonts w:ascii="Arial" w:hAnsi="Arial" w:cs="Arial"/>
          <w:color w:val="auto"/>
        </w:rPr>
        <w:t>C</w:t>
      </w:r>
      <w:r w:rsidR="00EA3CB2" w:rsidRPr="00EA3CB2">
        <w:rPr>
          <w:rFonts w:ascii="Arial" w:hAnsi="Arial" w:cs="Arial"/>
          <w:color w:val="auto"/>
        </w:rPr>
        <w:t xml:space="preserve">onsumers’ privacy </w:t>
      </w:r>
      <w:r w:rsidR="00B26828">
        <w:rPr>
          <w:rFonts w:ascii="Arial" w:hAnsi="Arial" w:cs="Arial"/>
          <w:color w:val="auto"/>
        </w:rPr>
        <w:t xml:space="preserve">is </w:t>
      </w:r>
      <w:r w:rsidR="003D07E2">
        <w:rPr>
          <w:rFonts w:ascii="Arial" w:hAnsi="Arial" w:cs="Arial"/>
          <w:color w:val="auto"/>
        </w:rPr>
        <w:t>respected,</w:t>
      </w:r>
      <w:r w:rsidR="00B26828">
        <w:rPr>
          <w:rFonts w:ascii="Arial" w:hAnsi="Arial" w:cs="Arial"/>
          <w:color w:val="auto"/>
        </w:rPr>
        <w:t xml:space="preserve"> </w:t>
      </w:r>
      <w:r w:rsidR="008F2336">
        <w:rPr>
          <w:rFonts w:ascii="Arial" w:hAnsi="Arial" w:cs="Arial"/>
          <w:color w:val="auto"/>
        </w:rPr>
        <w:t xml:space="preserve">and personal information kept confidential. </w:t>
      </w:r>
      <w:r w:rsidR="003E1387">
        <w:rPr>
          <w:rFonts w:ascii="Arial" w:hAnsi="Arial" w:cs="Arial"/>
          <w:color w:val="auto"/>
        </w:rPr>
        <w:t xml:space="preserve">Support </w:t>
      </w:r>
      <w:r w:rsidR="00A15722">
        <w:rPr>
          <w:rFonts w:ascii="Arial" w:hAnsi="Arial" w:cs="Arial"/>
          <w:color w:val="auto"/>
        </w:rPr>
        <w:t xml:space="preserve">workers </w:t>
      </w:r>
      <w:r w:rsidR="00C57D2B">
        <w:rPr>
          <w:rFonts w:ascii="Arial" w:hAnsi="Arial" w:cs="Arial"/>
          <w:color w:val="auto"/>
        </w:rPr>
        <w:t>described how</w:t>
      </w:r>
      <w:r w:rsidR="002324A5">
        <w:rPr>
          <w:rFonts w:ascii="Arial" w:hAnsi="Arial" w:cs="Arial"/>
          <w:color w:val="auto"/>
        </w:rPr>
        <w:t xml:space="preserve"> they</w:t>
      </w:r>
      <w:r w:rsidR="00C57D2B">
        <w:rPr>
          <w:rFonts w:ascii="Arial" w:hAnsi="Arial" w:cs="Arial"/>
          <w:color w:val="auto"/>
        </w:rPr>
        <w:t xml:space="preserve"> </w:t>
      </w:r>
      <w:r w:rsidR="003E1387">
        <w:rPr>
          <w:rFonts w:ascii="Arial" w:hAnsi="Arial" w:cs="Arial"/>
          <w:color w:val="auto"/>
        </w:rPr>
        <w:t>maintain consumer privacy whilst</w:t>
      </w:r>
      <w:r w:rsidR="00C57D2B">
        <w:rPr>
          <w:rFonts w:ascii="Arial" w:hAnsi="Arial" w:cs="Arial"/>
          <w:color w:val="auto"/>
        </w:rPr>
        <w:t xml:space="preserve"> </w:t>
      </w:r>
      <w:r w:rsidR="00A15722">
        <w:rPr>
          <w:rFonts w:ascii="Arial" w:hAnsi="Arial" w:cs="Arial"/>
          <w:color w:val="auto"/>
        </w:rPr>
        <w:t>delivering care and services</w:t>
      </w:r>
      <w:r w:rsidR="003E1387">
        <w:rPr>
          <w:rFonts w:ascii="Arial" w:hAnsi="Arial" w:cs="Arial"/>
          <w:color w:val="auto"/>
        </w:rPr>
        <w:t xml:space="preserve"> and the service has systems to ke</w:t>
      </w:r>
      <w:r w:rsidR="00885181">
        <w:rPr>
          <w:rFonts w:ascii="Arial" w:hAnsi="Arial" w:cs="Arial"/>
          <w:color w:val="auto"/>
        </w:rPr>
        <w:t xml:space="preserve">ep consumer information </w:t>
      </w:r>
      <w:r w:rsidR="00B545A5">
        <w:rPr>
          <w:rFonts w:ascii="Arial" w:hAnsi="Arial" w:cs="Arial"/>
          <w:color w:val="auto"/>
        </w:rPr>
        <w:t xml:space="preserve">confidential and secure in locked cabinets and </w:t>
      </w:r>
      <w:r w:rsidR="00DC69EC">
        <w:rPr>
          <w:rFonts w:ascii="Arial" w:hAnsi="Arial" w:cs="Arial"/>
          <w:color w:val="auto"/>
        </w:rPr>
        <w:t xml:space="preserve">password-protected computers. </w:t>
      </w:r>
    </w:p>
    <w:p w14:paraId="74CA417B" w14:textId="3E93DA95" w:rsidR="0083291D" w:rsidRPr="006B4042" w:rsidRDefault="0083291D" w:rsidP="00F87E39">
      <w:pPr>
        <w:pStyle w:val="NormalArial"/>
      </w:pPr>
      <w:r w:rsidRPr="00A36AA9">
        <w:br w:type="page"/>
      </w:r>
    </w:p>
    <w:p w14:paraId="0E3EF749" w14:textId="77777777" w:rsidR="0083291D" w:rsidRDefault="0083291D"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1985"/>
      </w:tblGrid>
      <w:tr w:rsidR="00956E18" w14:paraId="36ADFD8D" w14:textId="77777777" w:rsidTr="00956E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8" w:type="dxa"/>
            <w:gridSpan w:val="2"/>
            <w:tcBorders>
              <w:bottom w:val="single" w:sz="4" w:space="0" w:color="BFBFBF" w:themeColor="background1" w:themeShade="BF"/>
            </w:tcBorders>
          </w:tcPr>
          <w:p w14:paraId="20A158B4" w14:textId="77777777" w:rsidR="00956E18" w:rsidRPr="003217D3" w:rsidRDefault="00956E18" w:rsidP="001F455A">
            <w:pPr>
              <w:spacing w:before="0" w:line="22" w:lineRule="atLeast"/>
              <w:rPr>
                <w:rFonts w:ascii="Arial" w:hAnsi="Arial" w:cs="Arial"/>
                <w:b w:val="0"/>
                <w:color w:val="FFFFFF" w:themeColor="background1"/>
              </w:rPr>
            </w:pPr>
            <w:bookmarkStart w:id="4"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68D4B92B" w14:textId="77777777" w:rsidR="00956E18" w:rsidRPr="003217D3" w:rsidRDefault="00956E18"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956E18" w14:paraId="04DA43C8" w14:textId="77777777" w:rsidTr="001B661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E4CAE3" w14:textId="77777777" w:rsidR="00956E18" w:rsidRPr="00244176" w:rsidRDefault="00956E1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234836F1" w14:textId="77777777" w:rsidR="00956E18" w:rsidRPr="00244176" w:rsidRDefault="00956E1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2470722D" w14:textId="0B9433AF" w:rsidR="00956E18" w:rsidRPr="00CC646C" w:rsidRDefault="00F165D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2939928"/>
                <w:placeholder>
                  <w:docPart w:val="22D8FFF8E4FA4F96B3B98C903113FA74"/>
                </w:placeholder>
                <w:dropDownList>
                  <w:listItem w:displayText="choose a rating" w:value="choose a rating"/>
                  <w:listItem w:displayText="Compliant" w:value="Compliant"/>
                  <w:listItem w:displayText="Not Compliant" w:value="Not Compliant"/>
                </w:dropDownList>
              </w:sdtPr>
              <w:sdtEndPr/>
              <w:sdtContent>
                <w:r w:rsidR="00D94C80">
                  <w:rPr>
                    <w:rFonts w:ascii="Arial" w:hAnsi="Arial" w:cs="Arial"/>
                    <w:color w:val="auto"/>
                  </w:rPr>
                  <w:t>Not Compliant</w:t>
                </w:r>
              </w:sdtContent>
            </w:sdt>
            <w:r w:rsidR="00956E18" w:rsidRPr="00501C01">
              <w:rPr>
                <w:rFonts w:ascii="Arial" w:hAnsi="Arial" w:cs="Arial"/>
              </w:rPr>
              <w:t xml:space="preserve"> </w:t>
            </w:r>
          </w:p>
        </w:tc>
      </w:tr>
      <w:tr w:rsidR="00956E18" w14:paraId="7C7ED0BF" w14:textId="77777777" w:rsidTr="001B66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670741" w14:textId="77777777" w:rsidR="00956E18" w:rsidRPr="00244176" w:rsidRDefault="00956E1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3F8E19E9" w14:textId="77777777" w:rsidR="00956E18" w:rsidRPr="00244176" w:rsidRDefault="00956E1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4984DC8E" w14:textId="4C4D14F0" w:rsidR="00956E18" w:rsidRPr="00CC646C" w:rsidRDefault="00F165D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9681972"/>
                <w:placeholder>
                  <w:docPart w:val="C162FCEA51B349E6B73D22713ACC8253"/>
                </w:placeholder>
                <w:dropDownList>
                  <w:listItem w:displayText="choose a rating" w:value="choose a rating"/>
                  <w:listItem w:displayText="Compliant" w:value="Compliant"/>
                  <w:listItem w:displayText="Not Compliant" w:value="Not Compliant"/>
                </w:dropDownList>
              </w:sdtPr>
              <w:sdtEndPr/>
              <w:sdtContent>
                <w:r w:rsidR="00D94C80">
                  <w:rPr>
                    <w:rFonts w:ascii="Arial" w:hAnsi="Arial" w:cs="Arial"/>
                    <w:color w:val="auto"/>
                  </w:rPr>
                  <w:t>Not Compliant</w:t>
                </w:r>
              </w:sdtContent>
            </w:sdt>
            <w:r w:rsidR="00956E18" w:rsidRPr="00501C01">
              <w:rPr>
                <w:rFonts w:ascii="Arial" w:hAnsi="Arial" w:cs="Arial"/>
              </w:rPr>
              <w:t xml:space="preserve"> </w:t>
            </w:r>
          </w:p>
        </w:tc>
      </w:tr>
      <w:tr w:rsidR="00956E18" w14:paraId="0D0C28A0" w14:textId="77777777" w:rsidTr="001B661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1B3356" w14:textId="77777777" w:rsidR="00956E18" w:rsidRPr="00244176" w:rsidRDefault="00956E1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368D3F23" w14:textId="77777777" w:rsidR="00956E18" w:rsidRPr="00244176" w:rsidRDefault="00956E1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63BBF3D6" w14:textId="77777777" w:rsidR="00956E18" w:rsidRPr="00244176" w:rsidRDefault="00956E18" w:rsidP="00133039">
            <w:pPr>
              <w:numPr>
                <w:ilvl w:val="0"/>
                <w:numId w:val="4"/>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3C863594" w14:textId="77777777" w:rsidR="00956E18" w:rsidRPr="00244176" w:rsidRDefault="00956E18" w:rsidP="00133039">
            <w:pPr>
              <w:numPr>
                <w:ilvl w:val="0"/>
                <w:numId w:val="4"/>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03C24AA2" w14:textId="7971442F" w:rsidR="00956E18" w:rsidRPr="00CC646C" w:rsidRDefault="00F165D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7059070"/>
                <w:placeholder>
                  <w:docPart w:val="CDCCF2F718754CEF99C90F53F669FD12"/>
                </w:placeholder>
                <w:dropDownList>
                  <w:listItem w:displayText="choose a rating" w:value="choose a rating"/>
                  <w:listItem w:displayText="Compliant" w:value="Compliant"/>
                  <w:listItem w:displayText="Not Compliant" w:value="Not Compliant"/>
                </w:dropDownList>
              </w:sdtPr>
              <w:sdtEndPr/>
              <w:sdtContent>
                <w:r w:rsidR="00D94C80">
                  <w:rPr>
                    <w:rFonts w:ascii="Arial" w:hAnsi="Arial" w:cs="Arial"/>
                    <w:color w:val="auto"/>
                  </w:rPr>
                  <w:t>Not Compliant</w:t>
                </w:r>
              </w:sdtContent>
            </w:sdt>
            <w:r w:rsidR="00956E18" w:rsidRPr="00501C01">
              <w:rPr>
                <w:rFonts w:ascii="Arial" w:hAnsi="Arial" w:cs="Arial"/>
              </w:rPr>
              <w:t xml:space="preserve"> </w:t>
            </w:r>
          </w:p>
        </w:tc>
      </w:tr>
      <w:tr w:rsidR="00956E18" w14:paraId="287213EB" w14:textId="77777777" w:rsidTr="001B66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7F341B" w14:textId="77777777" w:rsidR="00956E18" w:rsidRPr="00244176" w:rsidRDefault="00956E1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78FEA933" w14:textId="77777777" w:rsidR="00956E18" w:rsidRPr="00244176" w:rsidRDefault="00956E1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5CAE0EF9" w14:textId="1D7A9744" w:rsidR="00956E18" w:rsidRPr="00CC646C" w:rsidRDefault="00F165D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7323567"/>
                <w:placeholder>
                  <w:docPart w:val="BF2B969D3F954B0DADCAE47431C3C641"/>
                </w:placeholder>
                <w:dropDownList>
                  <w:listItem w:displayText="choose a rating" w:value="choose a rating"/>
                  <w:listItem w:displayText="Compliant" w:value="Compliant"/>
                  <w:listItem w:displayText="Not Compliant" w:value="Not Compliant"/>
                </w:dropDownList>
              </w:sdtPr>
              <w:sdtEndPr/>
              <w:sdtContent>
                <w:r w:rsidR="00D94C80">
                  <w:rPr>
                    <w:rFonts w:ascii="Arial" w:hAnsi="Arial" w:cs="Arial"/>
                    <w:color w:val="auto"/>
                  </w:rPr>
                  <w:t>Not Compliant</w:t>
                </w:r>
              </w:sdtContent>
            </w:sdt>
            <w:r w:rsidR="00956E18" w:rsidRPr="00501C01">
              <w:rPr>
                <w:rFonts w:ascii="Arial" w:hAnsi="Arial" w:cs="Arial"/>
              </w:rPr>
              <w:t xml:space="preserve"> </w:t>
            </w:r>
          </w:p>
        </w:tc>
      </w:tr>
      <w:tr w:rsidR="00956E18" w14:paraId="7B15B784" w14:textId="77777777" w:rsidTr="001B661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72DC56" w14:textId="77777777" w:rsidR="00956E18" w:rsidRPr="00244176" w:rsidRDefault="00956E1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407BB166" w14:textId="77777777" w:rsidR="00956E18" w:rsidRPr="00244176" w:rsidRDefault="00956E1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64516DF2" w14:textId="2CA103B7" w:rsidR="00956E18" w:rsidRPr="00CC646C" w:rsidRDefault="00F165D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6003345"/>
                <w:placeholder>
                  <w:docPart w:val="46F2ABF756AC465F8DD417E4334BA4AA"/>
                </w:placeholder>
                <w:dropDownList>
                  <w:listItem w:displayText="choose a rating" w:value="choose a rating"/>
                  <w:listItem w:displayText="Compliant" w:value="Compliant"/>
                  <w:listItem w:displayText="Not Compliant" w:value="Not Compliant"/>
                </w:dropDownList>
              </w:sdtPr>
              <w:sdtEndPr/>
              <w:sdtContent>
                <w:r w:rsidR="00D94C80">
                  <w:rPr>
                    <w:rFonts w:ascii="Arial" w:hAnsi="Arial" w:cs="Arial"/>
                    <w:color w:val="auto"/>
                  </w:rPr>
                  <w:t>Not Compliant</w:t>
                </w:r>
              </w:sdtContent>
            </w:sdt>
            <w:r w:rsidR="00956E18" w:rsidRPr="00501C01">
              <w:rPr>
                <w:rFonts w:ascii="Arial" w:hAnsi="Arial" w:cs="Arial"/>
              </w:rPr>
              <w:t xml:space="preserve"> </w:t>
            </w:r>
          </w:p>
        </w:tc>
      </w:tr>
    </w:tbl>
    <w:bookmarkEnd w:id="4"/>
    <w:p w14:paraId="0B2E2DCE" w14:textId="77777777" w:rsidR="0083291D" w:rsidRDefault="0083291D" w:rsidP="00A63FCF">
      <w:pPr>
        <w:pStyle w:val="Heading20"/>
        <w:tabs>
          <w:tab w:val="left" w:pos="1890"/>
        </w:tabs>
      </w:pPr>
      <w:r w:rsidRPr="00A36AA9">
        <w:t>Findings</w:t>
      </w:r>
    </w:p>
    <w:p w14:paraId="27DD22B7" w14:textId="309E7B38" w:rsidR="008079B0" w:rsidRPr="005C0568" w:rsidRDefault="008079B0" w:rsidP="00F56880">
      <w:pPr>
        <w:pStyle w:val="NormalArial"/>
      </w:pPr>
      <w:r w:rsidRPr="005C0568">
        <w:t xml:space="preserve">Having considered the Quality Audit Report and approved provider’s response, I have assessed this Quality Standard as non-compliant as I am satisfied all associated requirements are non-compliant. Non-compliance </w:t>
      </w:r>
      <w:r w:rsidR="0030250F" w:rsidRPr="005C0568">
        <w:t>is</w:t>
      </w:r>
      <w:r w:rsidRPr="005C0568">
        <w:t xml:space="preserve"> based on:</w:t>
      </w:r>
    </w:p>
    <w:p w14:paraId="3261B7E0" w14:textId="22ABA69B" w:rsidR="00235CAA" w:rsidRPr="005C0568" w:rsidRDefault="00235CAA" w:rsidP="00992A40">
      <w:pPr>
        <w:pStyle w:val="NormalArial"/>
        <w:numPr>
          <w:ilvl w:val="0"/>
          <w:numId w:val="14"/>
        </w:numPr>
      </w:pPr>
      <w:r w:rsidRPr="005C0568">
        <w:t>2(3)(a)</w:t>
      </w:r>
      <w:r w:rsidR="00D1281A">
        <w:t xml:space="preserve"> </w:t>
      </w:r>
      <w:r w:rsidR="00E82255">
        <w:t>T</w:t>
      </w:r>
      <w:r w:rsidR="00E82255" w:rsidRPr="005C0568">
        <w:t xml:space="preserve">he service </w:t>
      </w:r>
      <w:r w:rsidR="00E82255">
        <w:t>did</w:t>
      </w:r>
      <w:r w:rsidR="00E82255" w:rsidRPr="005C0568">
        <w:t xml:space="preserve"> not conduct assessment and planning or consider risks to consumers.</w:t>
      </w:r>
    </w:p>
    <w:p w14:paraId="5929C216" w14:textId="49F3B01E" w:rsidR="00D94C80" w:rsidRPr="005C0568" w:rsidRDefault="00D94C80" w:rsidP="00992A40">
      <w:pPr>
        <w:pStyle w:val="NormalArial"/>
        <w:numPr>
          <w:ilvl w:val="0"/>
          <w:numId w:val="14"/>
        </w:numPr>
      </w:pPr>
      <w:r w:rsidRPr="005C0568">
        <w:t>2(3)(b)</w:t>
      </w:r>
      <w:r w:rsidR="002F34F1">
        <w:t xml:space="preserve"> T</w:t>
      </w:r>
      <w:r w:rsidR="002F34F1" w:rsidRPr="005C0568">
        <w:t xml:space="preserve">he service </w:t>
      </w:r>
      <w:r w:rsidR="002F34F1">
        <w:t>did</w:t>
      </w:r>
      <w:r w:rsidR="002F34F1" w:rsidRPr="005C0568">
        <w:t xml:space="preserve"> not conduct assessment and planning</w:t>
      </w:r>
      <w:r w:rsidR="002F34F1">
        <w:t xml:space="preserve"> to identify consumers’ current needs, goals and preferences, including relevant to end of life</w:t>
      </w:r>
      <w:r w:rsidR="002F34F1" w:rsidRPr="005C0568">
        <w:t>.</w:t>
      </w:r>
    </w:p>
    <w:p w14:paraId="6AB392BA" w14:textId="5F3645A3" w:rsidR="00D94C80" w:rsidRPr="005C0568" w:rsidRDefault="00D94C80" w:rsidP="00992A40">
      <w:pPr>
        <w:pStyle w:val="NormalArial"/>
        <w:numPr>
          <w:ilvl w:val="0"/>
          <w:numId w:val="14"/>
        </w:numPr>
      </w:pPr>
      <w:r w:rsidRPr="005C0568">
        <w:lastRenderedPageBreak/>
        <w:t>2(3)(c)</w:t>
      </w:r>
      <w:r w:rsidR="003D382F">
        <w:t xml:space="preserve"> T</w:t>
      </w:r>
      <w:r w:rsidR="003D382F" w:rsidRPr="005C0568">
        <w:t xml:space="preserve">he service </w:t>
      </w:r>
      <w:r w:rsidR="003D382F">
        <w:t>did</w:t>
      </w:r>
      <w:r w:rsidR="003D382F" w:rsidRPr="005C0568">
        <w:t xml:space="preserve"> not conduct assessment and planning</w:t>
      </w:r>
      <w:r w:rsidR="003D382F">
        <w:t xml:space="preserve"> and, therefore, had not partnered with consumers or others in these processes.</w:t>
      </w:r>
    </w:p>
    <w:p w14:paraId="517507A5" w14:textId="30AC5432" w:rsidR="00D94C80" w:rsidRPr="005C0568" w:rsidRDefault="00D94C80" w:rsidP="00992A40">
      <w:pPr>
        <w:pStyle w:val="NormalArial"/>
        <w:numPr>
          <w:ilvl w:val="0"/>
          <w:numId w:val="14"/>
        </w:numPr>
      </w:pPr>
      <w:r w:rsidRPr="005C0568">
        <w:t>2(3)(d)</w:t>
      </w:r>
      <w:r w:rsidR="003D382F">
        <w:t xml:space="preserve"> T</w:t>
      </w:r>
      <w:r w:rsidR="003D382F" w:rsidRPr="005C0568">
        <w:t xml:space="preserve">he service </w:t>
      </w:r>
      <w:r w:rsidR="003D382F">
        <w:t>did</w:t>
      </w:r>
      <w:r w:rsidR="003D382F" w:rsidRPr="005C0568">
        <w:t xml:space="preserve"> not conduct assessment and planning and consumers did not have a documented care and services plan.</w:t>
      </w:r>
    </w:p>
    <w:p w14:paraId="20B64490" w14:textId="54EE270D" w:rsidR="00D94C80" w:rsidRPr="005C0568" w:rsidRDefault="00D94C80" w:rsidP="00992A40">
      <w:pPr>
        <w:pStyle w:val="NormalArial"/>
        <w:numPr>
          <w:ilvl w:val="0"/>
          <w:numId w:val="14"/>
        </w:numPr>
      </w:pPr>
      <w:r w:rsidRPr="005C0568">
        <w:t>2(3)(e)</w:t>
      </w:r>
      <w:r w:rsidR="00BF33DA" w:rsidRPr="00BF33DA">
        <w:t xml:space="preserve"> </w:t>
      </w:r>
      <w:r w:rsidR="00BF33DA">
        <w:t xml:space="preserve">The service did not regularly or routinely review </w:t>
      </w:r>
      <w:r w:rsidR="00BF33DA" w:rsidRPr="005C0568">
        <w:t>care and services</w:t>
      </w:r>
      <w:r w:rsidR="00BF33DA">
        <w:t>, including</w:t>
      </w:r>
      <w:r w:rsidR="00BF33DA" w:rsidRPr="005C0568">
        <w:t xml:space="preserve"> when </w:t>
      </w:r>
      <w:r w:rsidR="00BF33DA">
        <w:t xml:space="preserve">a </w:t>
      </w:r>
      <w:r w:rsidR="00BF33DA" w:rsidRPr="005C0568">
        <w:t>consumer</w:t>
      </w:r>
      <w:r w:rsidR="00BF33DA">
        <w:t>’s</w:t>
      </w:r>
      <w:r w:rsidR="00BF33DA" w:rsidRPr="005C0568">
        <w:t xml:space="preserve"> circumstances change</w:t>
      </w:r>
      <w:r w:rsidR="00746824">
        <w:t>.</w:t>
      </w:r>
    </w:p>
    <w:p w14:paraId="03124838" w14:textId="54D81B78" w:rsidR="00163D02" w:rsidRPr="00C1530A" w:rsidRDefault="00FC0100" w:rsidP="00FC0100">
      <w:pPr>
        <w:pStyle w:val="NormalArial"/>
      </w:pPr>
      <w:r w:rsidRPr="005C0568">
        <w:t>I have made this decision based on the following analysis.</w:t>
      </w:r>
    </w:p>
    <w:p w14:paraId="00EB5714" w14:textId="77777777" w:rsidR="001F4832" w:rsidRPr="005C0568" w:rsidRDefault="001F4832" w:rsidP="001F4832">
      <w:pPr>
        <w:rPr>
          <w:rFonts w:ascii="Arial" w:hAnsi="Arial" w:cs="Arial"/>
          <w:i/>
          <w:iCs/>
          <w:u w:val="single"/>
        </w:rPr>
      </w:pPr>
      <w:r w:rsidRPr="005C0568">
        <w:rPr>
          <w:rFonts w:ascii="Arial" w:hAnsi="Arial" w:cs="Arial"/>
          <w:i/>
          <w:iCs/>
          <w:u w:val="single"/>
        </w:rPr>
        <w:t>Requirement 2(3)(a) – non-compliant</w:t>
      </w:r>
    </w:p>
    <w:p w14:paraId="1365B551" w14:textId="7BE3E774" w:rsidR="00DF5141" w:rsidRPr="005C0568" w:rsidRDefault="00DA27DE" w:rsidP="00F56880">
      <w:pPr>
        <w:pStyle w:val="NormalArial"/>
      </w:pPr>
      <w:bookmarkStart w:id="5" w:name="_Hlk121490682"/>
      <w:r w:rsidRPr="005C0568">
        <w:t xml:space="preserve">The Quality Audit Report </w:t>
      </w:r>
      <w:r w:rsidR="003C1CC9">
        <w:t>identified</w:t>
      </w:r>
      <w:r w:rsidR="00DF5141" w:rsidRPr="005C0568">
        <w:t xml:space="preserve"> the service </w:t>
      </w:r>
      <w:r w:rsidR="00D1281A">
        <w:t>did</w:t>
      </w:r>
      <w:r w:rsidR="00DF5141" w:rsidRPr="005C0568">
        <w:t xml:space="preserve"> not conduct assessment and </w:t>
      </w:r>
      <w:r w:rsidR="00DF5141" w:rsidRPr="005C0568">
        <w:rPr>
          <w:color w:val="auto"/>
        </w:rPr>
        <w:t>planning</w:t>
      </w:r>
      <w:r w:rsidR="00D82792" w:rsidRPr="005C0568">
        <w:rPr>
          <w:color w:val="auto"/>
        </w:rPr>
        <w:t xml:space="preserve"> or consider risks to consumers. </w:t>
      </w:r>
      <w:r w:rsidR="005D0E3B">
        <w:rPr>
          <w:color w:val="auto"/>
        </w:rPr>
        <w:t>Relevant evidence included:</w:t>
      </w:r>
    </w:p>
    <w:p w14:paraId="24CD8B06" w14:textId="4B163395" w:rsidR="00300E7C" w:rsidRPr="005C0568" w:rsidRDefault="002B0C22" w:rsidP="00992A40">
      <w:pPr>
        <w:pStyle w:val="NormalArial"/>
        <w:numPr>
          <w:ilvl w:val="0"/>
          <w:numId w:val="15"/>
        </w:numPr>
        <w:rPr>
          <w:color w:val="auto"/>
        </w:rPr>
      </w:pPr>
      <w:r w:rsidRPr="005C0568">
        <w:t xml:space="preserve">Consumer documentation did not include evidence of assessment </w:t>
      </w:r>
      <w:r w:rsidR="008B22FF" w:rsidRPr="005C0568">
        <w:t>and planning</w:t>
      </w:r>
      <w:r w:rsidR="0005662F">
        <w:t>, including for two named consumers that experienced risks to their health and well-being</w:t>
      </w:r>
      <w:r w:rsidR="008B22FF" w:rsidRPr="005C0568">
        <w:t xml:space="preserve">. </w:t>
      </w:r>
    </w:p>
    <w:p w14:paraId="6CCC9DD4" w14:textId="5CC5038A" w:rsidR="00FA4E7C" w:rsidRPr="005C0568" w:rsidRDefault="00FA4E7C" w:rsidP="00992A40">
      <w:pPr>
        <w:pStyle w:val="NormalArial"/>
        <w:numPr>
          <w:ilvl w:val="0"/>
          <w:numId w:val="15"/>
        </w:numPr>
        <w:rPr>
          <w:color w:val="auto"/>
        </w:rPr>
      </w:pPr>
      <w:r w:rsidRPr="005C0568">
        <w:t xml:space="preserve">Management and support workers did not understand what was involved in assessment and planning </w:t>
      </w:r>
      <w:r w:rsidR="00C10299" w:rsidRPr="005C0568">
        <w:t xml:space="preserve">and were not aware of </w:t>
      </w:r>
      <w:r w:rsidR="00AB1AC1">
        <w:t xml:space="preserve">organisational </w:t>
      </w:r>
      <w:r w:rsidR="00C10299" w:rsidRPr="005C0568">
        <w:t>policies and procedure</w:t>
      </w:r>
      <w:r w:rsidR="00E56CC0" w:rsidRPr="005C0568">
        <w:t>s</w:t>
      </w:r>
      <w:r w:rsidR="00876DA7" w:rsidRPr="005C0568">
        <w:t xml:space="preserve"> related to </w:t>
      </w:r>
      <w:r w:rsidR="00107E27" w:rsidRPr="005C0568">
        <w:t>assessment and planning</w:t>
      </w:r>
      <w:r w:rsidR="00D417BD">
        <w:t xml:space="preserve"> or risk</w:t>
      </w:r>
      <w:r w:rsidR="00AC25F8" w:rsidRPr="005C0568">
        <w:t xml:space="preserve">. </w:t>
      </w:r>
    </w:p>
    <w:p w14:paraId="73FDA2B9" w14:textId="662CAE2D" w:rsidR="00700C85" w:rsidRDefault="00700C85" w:rsidP="001B4767">
      <w:pPr>
        <w:rPr>
          <w:rFonts w:ascii="Arial" w:hAnsi="Arial" w:cs="Arial"/>
        </w:rPr>
      </w:pPr>
      <w:r w:rsidRPr="005C0568">
        <w:rPr>
          <w:rFonts w:ascii="Arial" w:hAnsi="Arial" w:cs="Arial"/>
        </w:rPr>
        <w:t xml:space="preserve">The provider’s response </w:t>
      </w:r>
      <w:r w:rsidR="0076530D" w:rsidRPr="005C0568">
        <w:rPr>
          <w:rFonts w:ascii="Arial" w:hAnsi="Arial" w:cs="Arial"/>
        </w:rPr>
        <w:t>stated that the service</w:t>
      </w:r>
      <w:r w:rsidR="00E068E3" w:rsidRPr="005C0568">
        <w:rPr>
          <w:rFonts w:ascii="Arial" w:hAnsi="Arial" w:cs="Arial"/>
        </w:rPr>
        <w:t xml:space="preserve"> had been discussing relevant risks to consumers with the consumer</w:t>
      </w:r>
      <w:r w:rsidR="001C592A" w:rsidRPr="005C0568">
        <w:rPr>
          <w:rFonts w:ascii="Arial" w:hAnsi="Arial" w:cs="Arial"/>
        </w:rPr>
        <w:t xml:space="preserve">, representative and staff, however this was not documented in consumers’ care plans. The response stated care plans </w:t>
      </w:r>
      <w:r w:rsidR="00B5300D">
        <w:rPr>
          <w:rFonts w:ascii="Arial" w:hAnsi="Arial" w:cs="Arial"/>
        </w:rPr>
        <w:t>have</w:t>
      </w:r>
      <w:r w:rsidR="001C592A" w:rsidRPr="005C0568">
        <w:rPr>
          <w:rFonts w:ascii="Arial" w:hAnsi="Arial" w:cs="Arial"/>
        </w:rPr>
        <w:t xml:space="preserve"> been </w:t>
      </w:r>
      <w:r w:rsidR="00C370B0" w:rsidRPr="005C0568">
        <w:rPr>
          <w:rFonts w:ascii="Arial" w:hAnsi="Arial" w:cs="Arial"/>
        </w:rPr>
        <w:t xml:space="preserve">re-instated and </w:t>
      </w:r>
      <w:r w:rsidR="001F7154">
        <w:rPr>
          <w:rFonts w:ascii="Arial" w:hAnsi="Arial" w:cs="Arial"/>
        </w:rPr>
        <w:t xml:space="preserve">will </w:t>
      </w:r>
      <w:r w:rsidR="00C370B0" w:rsidRPr="005C0568">
        <w:rPr>
          <w:rFonts w:ascii="Arial" w:hAnsi="Arial" w:cs="Arial"/>
        </w:rPr>
        <w:t>include assessment and planning information, including</w:t>
      </w:r>
      <w:r w:rsidR="003909CA">
        <w:rPr>
          <w:rFonts w:ascii="Arial" w:hAnsi="Arial" w:cs="Arial"/>
        </w:rPr>
        <w:t xml:space="preserve"> related to</w:t>
      </w:r>
      <w:r w:rsidR="00C370B0" w:rsidRPr="005C0568">
        <w:rPr>
          <w:rFonts w:ascii="Arial" w:hAnsi="Arial" w:cs="Arial"/>
        </w:rPr>
        <w:t xml:space="preserve"> risks</w:t>
      </w:r>
      <w:r w:rsidR="00194297">
        <w:rPr>
          <w:rFonts w:ascii="Arial" w:hAnsi="Arial" w:cs="Arial"/>
        </w:rPr>
        <w:t xml:space="preserve"> to consumers</w:t>
      </w:r>
      <w:r w:rsidR="00C370B0" w:rsidRPr="005C0568">
        <w:rPr>
          <w:rFonts w:ascii="Arial" w:hAnsi="Arial" w:cs="Arial"/>
        </w:rPr>
        <w:t>.</w:t>
      </w:r>
      <w:r w:rsidR="001F7154">
        <w:rPr>
          <w:rFonts w:ascii="Arial" w:hAnsi="Arial" w:cs="Arial"/>
        </w:rPr>
        <w:t xml:space="preserve"> Examples of consumer care plans </w:t>
      </w:r>
      <w:r w:rsidR="005B6849">
        <w:rPr>
          <w:rFonts w:ascii="Arial" w:hAnsi="Arial" w:cs="Arial"/>
        </w:rPr>
        <w:t xml:space="preserve">provided demonstrated this process had commenced but </w:t>
      </w:r>
      <w:r w:rsidR="0003530C">
        <w:rPr>
          <w:rFonts w:ascii="Arial" w:hAnsi="Arial" w:cs="Arial"/>
        </w:rPr>
        <w:t xml:space="preserve">assessment and care plan information </w:t>
      </w:r>
      <w:r w:rsidR="003D07E2">
        <w:rPr>
          <w:rFonts w:ascii="Arial" w:hAnsi="Arial" w:cs="Arial"/>
        </w:rPr>
        <w:t>were</w:t>
      </w:r>
      <w:r w:rsidR="0003530C">
        <w:rPr>
          <w:rFonts w:ascii="Arial" w:hAnsi="Arial" w:cs="Arial"/>
        </w:rPr>
        <w:t xml:space="preserve"> incomplete</w:t>
      </w:r>
      <w:r w:rsidR="00AC25F8">
        <w:rPr>
          <w:rFonts w:ascii="Arial" w:hAnsi="Arial" w:cs="Arial"/>
        </w:rPr>
        <w:t xml:space="preserve">. </w:t>
      </w:r>
    </w:p>
    <w:bookmarkEnd w:id="5"/>
    <w:p w14:paraId="06E63ED0" w14:textId="6F7E1C22" w:rsidR="001F4832" w:rsidRPr="005C0568" w:rsidRDefault="001F4832" w:rsidP="001B4767">
      <w:pPr>
        <w:rPr>
          <w:rFonts w:ascii="Arial" w:hAnsi="Arial" w:cs="Arial"/>
          <w:i/>
          <w:iCs/>
          <w:u w:val="single"/>
        </w:rPr>
      </w:pPr>
      <w:r w:rsidRPr="005C0568">
        <w:rPr>
          <w:rFonts w:ascii="Arial" w:hAnsi="Arial" w:cs="Arial"/>
          <w:i/>
          <w:iCs/>
          <w:u w:val="single"/>
        </w:rPr>
        <w:t>Requirement 2(3)(b) – non-compliant</w:t>
      </w:r>
    </w:p>
    <w:p w14:paraId="45F9521E" w14:textId="1E20E1F3" w:rsidR="00FE1EA5" w:rsidRPr="00511FE1" w:rsidRDefault="00EC7FF4" w:rsidP="00F56880">
      <w:pPr>
        <w:pStyle w:val="NormalArial"/>
      </w:pPr>
      <w:r w:rsidRPr="005C0568">
        <w:t xml:space="preserve">The Quality Audit Report </w:t>
      </w:r>
      <w:r>
        <w:t>identified</w:t>
      </w:r>
      <w:r w:rsidRPr="005C0568">
        <w:t xml:space="preserve"> the service </w:t>
      </w:r>
      <w:r w:rsidR="00E82255">
        <w:t>did</w:t>
      </w:r>
      <w:r w:rsidRPr="005C0568">
        <w:t xml:space="preserve"> not conduct assessment and planning</w:t>
      </w:r>
      <w:r w:rsidR="004A1290">
        <w:t xml:space="preserve"> to identify current needs, goals and preferences, including relevant to end of life</w:t>
      </w:r>
      <w:r w:rsidRPr="005C0568">
        <w:t xml:space="preserve">. </w:t>
      </w:r>
      <w:r w:rsidR="005D0E3B">
        <w:t>Relevant evidence included</w:t>
      </w:r>
      <w:r>
        <w:t xml:space="preserve">: </w:t>
      </w:r>
    </w:p>
    <w:p w14:paraId="35F6FA04" w14:textId="5D5808B6" w:rsidR="006E6AE8" w:rsidRPr="000E2AFA" w:rsidRDefault="000E2AFA" w:rsidP="00992A40">
      <w:pPr>
        <w:pStyle w:val="NormalArial"/>
        <w:numPr>
          <w:ilvl w:val="0"/>
          <w:numId w:val="16"/>
        </w:numPr>
      </w:pPr>
      <w:r w:rsidRPr="000E2AFA">
        <w:t xml:space="preserve">Consumer documentation did not include evidence </w:t>
      </w:r>
      <w:r w:rsidR="008B0D3F" w:rsidRPr="000E2AFA">
        <w:t>that consumers’ needs, goals and preferences had been assessed and informed care planning</w:t>
      </w:r>
      <w:r w:rsidR="00291452">
        <w:t xml:space="preserve">, including </w:t>
      </w:r>
      <w:r w:rsidR="00EA045B">
        <w:t>relevant to</w:t>
      </w:r>
      <w:r w:rsidR="00291452">
        <w:t xml:space="preserve"> advance care and end of life planning</w:t>
      </w:r>
      <w:r w:rsidR="00AC25F8">
        <w:t xml:space="preserve">. </w:t>
      </w:r>
    </w:p>
    <w:p w14:paraId="491D3F2F" w14:textId="1AE58926" w:rsidR="0085072B" w:rsidRPr="00511FE1" w:rsidRDefault="00C21D2C" w:rsidP="00992A40">
      <w:pPr>
        <w:pStyle w:val="NormalArial"/>
        <w:numPr>
          <w:ilvl w:val="0"/>
          <w:numId w:val="16"/>
        </w:numPr>
      </w:pPr>
      <w:r>
        <w:t>T</w:t>
      </w:r>
      <w:r w:rsidR="00CA35B5" w:rsidRPr="005C0568">
        <w:t xml:space="preserve">he service had not discussed </w:t>
      </w:r>
      <w:r w:rsidR="0085072B" w:rsidRPr="005C0568">
        <w:t xml:space="preserve">advance care planning and end of life planning </w:t>
      </w:r>
      <w:r w:rsidR="00CA35B5" w:rsidRPr="005C0568">
        <w:t>with consumers</w:t>
      </w:r>
      <w:r>
        <w:t>. M</w:t>
      </w:r>
      <w:r w:rsidR="00CA35B5" w:rsidRPr="005C0568">
        <w:t xml:space="preserve">anagement said these discussions would occur if the </w:t>
      </w:r>
      <w:r w:rsidR="0085072B" w:rsidRPr="005C0568">
        <w:t xml:space="preserve">consumer wished to </w:t>
      </w:r>
      <w:r w:rsidR="0085072B" w:rsidRPr="00511FE1">
        <w:t xml:space="preserve">raise it. </w:t>
      </w:r>
    </w:p>
    <w:p w14:paraId="0C44FCC5" w14:textId="3189CF6B" w:rsidR="00511FE1" w:rsidRPr="00511FE1" w:rsidRDefault="00511FE1" w:rsidP="00992A40">
      <w:pPr>
        <w:pStyle w:val="NormalArial"/>
        <w:numPr>
          <w:ilvl w:val="0"/>
          <w:numId w:val="16"/>
        </w:numPr>
      </w:pPr>
      <w:r w:rsidRPr="00511FE1">
        <w:t>Management and support workers did not understand what was involved in assessment and planning and were not aware of organisational policies and procedures related to assessment and planning</w:t>
      </w:r>
      <w:r w:rsidR="00AC25F8" w:rsidRPr="00511FE1">
        <w:t xml:space="preserve">. </w:t>
      </w:r>
    </w:p>
    <w:p w14:paraId="0D50968A" w14:textId="77777777" w:rsidR="008D30AC" w:rsidRPr="005C0568" w:rsidRDefault="008D30AC" w:rsidP="00F56880">
      <w:pPr>
        <w:pStyle w:val="NormalArial"/>
      </w:pPr>
      <w:r w:rsidRPr="005C0568">
        <w:t>The provider’s response acknowledged the service did not have a documented and structured approach to assessment and planning and identified the following improvement actions:</w:t>
      </w:r>
    </w:p>
    <w:p w14:paraId="488ED5FF" w14:textId="0BD4FCCC" w:rsidR="00B142D1" w:rsidRPr="005C0568" w:rsidRDefault="00B142D1" w:rsidP="00992A40">
      <w:pPr>
        <w:pStyle w:val="NormalArial"/>
        <w:numPr>
          <w:ilvl w:val="0"/>
          <w:numId w:val="17"/>
        </w:numPr>
      </w:pPr>
      <w:r w:rsidRPr="005C0568">
        <w:t>M</w:t>
      </w:r>
      <w:r w:rsidR="008D30AC" w:rsidRPr="005C0568">
        <w:t xml:space="preserve">anagement received one-day training </w:t>
      </w:r>
      <w:r w:rsidR="00DA7988">
        <w:t>in August 2024</w:t>
      </w:r>
      <w:r w:rsidR="00452CFA">
        <w:t xml:space="preserve"> on assessment and planning which </w:t>
      </w:r>
      <w:r w:rsidR="00C853F9">
        <w:t>reportedly</w:t>
      </w:r>
      <w:r w:rsidR="00452CFA">
        <w:t xml:space="preserve"> improved understanding of </w:t>
      </w:r>
      <w:r w:rsidR="006B4CB5">
        <w:t xml:space="preserve">expectations </w:t>
      </w:r>
      <w:r w:rsidR="000C692A">
        <w:t>about</w:t>
      </w:r>
      <w:r w:rsidR="006B4CB5">
        <w:t xml:space="preserve"> </w:t>
      </w:r>
      <w:r w:rsidR="002F2F9A">
        <w:t xml:space="preserve">assessing, planning and documenting </w:t>
      </w:r>
      <w:r w:rsidR="008D30AC" w:rsidRPr="005C0568">
        <w:t xml:space="preserve">care and services. </w:t>
      </w:r>
      <w:r w:rsidR="00B87CE1">
        <w:t xml:space="preserve">Additional workforce training is planned. </w:t>
      </w:r>
    </w:p>
    <w:p w14:paraId="0EFF7635" w14:textId="77777777" w:rsidR="00A25333" w:rsidRDefault="00EF1FBC" w:rsidP="00992A40">
      <w:pPr>
        <w:pStyle w:val="NormalArial"/>
        <w:numPr>
          <w:ilvl w:val="0"/>
          <w:numId w:val="17"/>
        </w:numPr>
      </w:pPr>
      <w:r>
        <w:t xml:space="preserve">The service provided evidence that it had commenced </w:t>
      </w:r>
      <w:r w:rsidR="00250613">
        <w:t>advanced care plan</w:t>
      </w:r>
      <w:r>
        <w:t xml:space="preserve">ning with consumers/representatives but stated </w:t>
      </w:r>
      <w:r w:rsidR="00773AAA">
        <w:t xml:space="preserve">discussions </w:t>
      </w:r>
      <w:r w:rsidR="000C692A">
        <w:t xml:space="preserve">about </w:t>
      </w:r>
      <w:r w:rsidR="008D30AC" w:rsidRPr="005C0568">
        <w:t xml:space="preserve">end of life planning </w:t>
      </w:r>
      <w:r w:rsidR="00773AAA">
        <w:t xml:space="preserve">would be </w:t>
      </w:r>
      <w:r w:rsidR="008D30AC" w:rsidRPr="005C0568">
        <w:t>progress</w:t>
      </w:r>
      <w:r w:rsidR="00773AAA">
        <w:t>ed</w:t>
      </w:r>
      <w:r w:rsidR="00A72C30">
        <w:t xml:space="preserve"> at a later, culturally safe time</w:t>
      </w:r>
      <w:r w:rsidR="008D30AC" w:rsidRPr="005C0568">
        <w:t>.</w:t>
      </w:r>
    </w:p>
    <w:p w14:paraId="4ECA4B16" w14:textId="63BC7104" w:rsidR="001F4832" w:rsidRPr="00F56880" w:rsidRDefault="001F4832" w:rsidP="00F56880">
      <w:pPr>
        <w:spacing w:before="240"/>
        <w:rPr>
          <w:rFonts w:ascii="Arial" w:hAnsi="Arial" w:cs="Arial"/>
          <w:i/>
          <w:iCs/>
          <w:u w:val="single"/>
        </w:rPr>
      </w:pPr>
      <w:r w:rsidRPr="00F56880">
        <w:rPr>
          <w:rFonts w:ascii="Arial" w:hAnsi="Arial" w:cs="Arial"/>
          <w:i/>
          <w:iCs/>
          <w:u w:val="single"/>
        </w:rPr>
        <w:lastRenderedPageBreak/>
        <w:t>Requirement 2(3)(c) – non-compliant</w:t>
      </w:r>
    </w:p>
    <w:p w14:paraId="051348B0" w14:textId="4A158CED" w:rsidR="00FE1EA5" w:rsidRPr="000E2AFA" w:rsidRDefault="007677BC" w:rsidP="00F56880">
      <w:pPr>
        <w:pStyle w:val="NormalArial"/>
      </w:pPr>
      <w:r w:rsidRPr="005C0568">
        <w:t xml:space="preserve">The Quality Audit Report </w:t>
      </w:r>
      <w:r>
        <w:t>identified</w:t>
      </w:r>
      <w:r w:rsidRPr="005C0568">
        <w:t xml:space="preserve"> the service </w:t>
      </w:r>
      <w:r w:rsidR="003D382F">
        <w:t>did</w:t>
      </w:r>
      <w:r w:rsidRPr="005C0568">
        <w:t xml:space="preserve"> not conduct assessment and planning</w:t>
      </w:r>
      <w:r w:rsidR="00E20FEC">
        <w:t xml:space="preserve"> and</w:t>
      </w:r>
      <w:r w:rsidR="00CA7F3F">
        <w:t>,</w:t>
      </w:r>
      <w:r w:rsidR="00E20FEC">
        <w:t xml:space="preserve"> therefore</w:t>
      </w:r>
      <w:r w:rsidR="00CA7F3F">
        <w:t>,</w:t>
      </w:r>
      <w:r w:rsidR="00E20FEC">
        <w:t xml:space="preserve"> </w:t>
      </w:r>
      <w:r w:rsidR="00083717">
        <w:t xml:space="preserve">had </w:t>
      </w:r>
      <w:r w:rsidR="00E20FEC">
        <w:t xml:space="preserve">not partnered with consumers or others in these processes. </w:t>
      </w:r>
      <w:r>
        <w:t>This was based on the following evidence:</w:t>
      </w:r>
    </w:p>
    <w:p w14:paraId="32A34279" w14:textId="3BE6AC93" w:rsidR="00083717" w:rsidRPr="005C0568" w:rsidRDefault="00083717" w:rsidP="00992A40">
      <w:pPr>
        <w:pStyle w:val="NormalArial"/>
        <w:numPr>
          <w:ilvl w:val="0"/>
          <w:numId w:val="18"/>
        </w:numPr>
        <w:rPr>
          <w:color w:val="auto"/>
        </w:rPr>
      </w:pPr>
      <w:r w:rsidRPr="005C0568">
        <w:t xml:space="preserve">Consumer documentation did not include evidence of assessment and planning. </w:t>
      </w:r>
    </w:p>
    <w:p w14:paraId="2DDCFA01" w14:textId="50DA4AD4" w:rsidR="0085072B" w:rsidRPr="005C0568" w:rsidRDefault="00BB43E8" w:rsidP="00992A40">
      <w:pPr>
        <w:pStyle w:val="NormalArial"/>
        <w:numPr>
          <w:ilvl w:val="0"/>
          <w:numId w:val="18"/>
        </w:numPr>
      </w:pPr>
      <w:r w:rsidRPr="005C0568">
        <w:t xml:space="preserve">Consumers/representatives reported that whilst they </w:t>
      </w:r>
      <w:r w:rsidR="00A34376" w:rsidRPr="005C0568">
        <w:t xml:space="preserve">proactively </w:t>
      </w:r>
      <w:r w:rsidRPr="005C0568">
        <w:t>provide information to the service</w:t>
      </w:r>
      <w:r w:rsidR="00A34376" w:rsidRPr="005C0568">
        <w:t>,</w:t>
      </w:r>
      <w:r w:rsidRPr="005C0568">
        <w:t xml:space="preserve"> </w:t>
      </w:r>
      <w:r w:rsidR="0085072B" w:rsidRPr="005C0568">
        <w:t xml:space="preserve">they </w:t>
      </w:r>
      <w:r w:rsidR="00CA7F3F">
        <w:t>were</w:t>
      </w:r>
      <w:r w:rsidR="0085072B" w:rsidRPr="005C0568">
        <w:t xml:space="preserve"> not actively involved in any assessment or planning processes.</w:t>
      </w:r>
    </w:p>
    <w:p w14:paraId="0A58A122" w14:textId="5784A6D2" w:rsidR="0085072B" w:rsidRPr="005C0568" w:rsidRDefault="001B4918" w:rsidP="00992A40">
      <w:pPr>
        <w:pStyle w:val="NormalArial"/>
        <w:numPr>
          <w:ilvl w:val="0"/>
          <w:numId w:val="18"/>
        </w:numPr>
      </w:pPr>
      <w:r>
        <w:t xml:space="preserve">The </w:t>
      </w:r>
      <w:r w:rsidR="00B66DAE">
        <w:t>workforce</w:t>
      </w:r>
      <w:r w:rsidR="0085072B" w:rsidRPr="005C0568">
        <w:t xml:space="preserve"> did not </w:t>
      </w:r>
      <w:r w:rsidR="009D588F" w:rsidRPr="005C0568">
        <w:t>understand</w:t>
      </w:r>
      <w:r w:rsidR="0085072B" w:rsidRPr="005C0568">
        <w:t xml:space="preserve"> assessment and planning </w:t>
      </w:r>
      <w:r w:rsidR="00CE1DBA">
        <w:t>processes, was not aware of relevant organisational policies and procedures</w:t>
      </w:r>
      <w:r w:rsidR="0085072B" w:rsidRPr="005C0568">
        <w:t xml:space="preserve">, </w:t>
      </w:r>
      <w:r w:rsidR="00674B49">
        <w:t>and</w:t>
      </w:r>
      <w:r w:rsidR="0085072B" w:rsidRPr="005C0568">
        <w:t xml:space="preserve"> </w:t>
      </w:r>
      <w:r w:rsidR="00E7081F">
        <w:t>did not know how</w:t>
      </w:r>
      <w:r w:rsidR="0085072B" w:rsidRPr="005C0568">
        <w:t xml:space="preserve"> to partner with consumers and others to assess, plan and review care and services. </w:t>
      </w:r>
    </w:p>
    <w:p w14:paraId="33F2F634" w14:textId="65AB06CD" w:rsidR="008C5B3E" w:rsidRPr="005C0568" w:rsidRDefault="008C5B3E" w:rsidP="00F56880">
      <w:pPr>
        <w:pStyle w:val="NormalArial"/>
      </w:pPr>
      <w:r w:rsidRPr="005C0568">
        <w:t xml:space="preserve">The provider’s response acknowledged </w:t>
      </w:r>
      <w:r w:rsidR="00653419" w:rsidRPr="005C0568">
        <w:t>the</w:t>
      </w:r>
      <w:r w:rsidR="002C18B2">
        <w:t xml:space="preserve"> findings</w:t>
      </w:r>
      <w:r w:rsidR="00F537A9">
        <w:t xml:space="preserve"> and stated that d</w:t>
      </w:r>
      <w:r w:rsidR="002B735B" w:rsidRPr="005C0568">
        <w:t xml:space="preserve">ocumentation has been developed </w:t>
      </w:r>
      <w:r w:rsidR="00E34B85" w:rsidRPr="005C0568">
        <w:t xml:space="preserve">to guide assessment, planning and review of </w:t>
      </w:r>
      <w:r w:rsidRPr="005C0568">
        <w:t>care and services</w:t>
      </w:r>
      <w:r w:rsidR="00362197">
        <w:t xml:space="preserve"> and the involvement of </w:t>
      </w:r>
      <w:r w:rsidRPr="005C0568">
        <w:t>consumer</w:t>
      </w:r>
      <w:r w:rsidR="00362197">
        <w:t>s</w:t>
      </w:r>
      <w:r w:rsidR="00E34B85" w:rsidRPr="005C0568">
        <w:t>/representative</w:t>
      </w:r>
      <w:r w:rsidR="00362197">
        <w:t>s and others in these processes</w:t>
      </w:r>
      <w:r w:rsidR="00AC25F8">
        <w:t xml:space="preserve">. </w:t>
      </w:r>
    </w:p>
    <w:p w14:paraId="07D74D6D" w14:textId="60A2419D" w:rsidR="001F4832" w:rsidRPr="005C0568" w:rsidRDefault="001F4832" w:rsidP="001B4767">
      <w:pPr>
        <w:rPr>
          <w:rFonts w:ascii="Arial" w:hAnsi="Arial" w:cs="Arial"/>
          <w:i/>
          <w:iCs/>
          <w:u w:val="single"/>
        </w:rPr>
      </w:pPr>
      <w:r w:rsidRPr="005C0568">
        <w:rPr>
          <w:rFonts w:ascii="Arial" w:hAnsi="Arial" w:cs="Arial"/>
          <w:i/>
          <w:iCs/>
          <w:u w:val="single"/>
        </w:rPr>
        <w:t>Requirement 2(3)(d) – non-compliant</w:t>
      </w:r>
    </w:p>
    <w:p w14:paraId="189276FA" w14:textId="26269576" w:rsidR="00F64C92" w:rsidRPr="005C0568" w:rsidRDefault="00855A47" w:rsidP="001B4767">
      <w:pPr>
        <w:rPr>
          <w:rFonts w:ascii="Arial" w:hAnsi="Arial" w:cs="Arial"/>
        </w:rPr>
      </w:pPr>
      <w:r w:rsidRPr="005C0568">
        <w:rPr>
          <w:rFonts w:ascii="Arial" w:hAnsi="Arial" w:cs="Arial"/>
        </w:rPr>
        <w:t xml:space="preserve">The Quality Audit Report identified </w:t>
      </w:r>
      <w:r w:rsidR="00BF33DA">
        <w:rPr>
          <w:rFonts w:ascii="Arial" w:hAnsi="Arial" w:cs="Arial"/>
        </w:rPr>
        <w:t>the service did not conduct assessment and planning</w:t>
      </w:r>
      <w:r w:rsidR="00DD6CA8" w:rsidRPr="005C0568">
        <w:rPr>
          <w:rFonts w:ascii="Arial" w:hAnsi="Arial" w:cs="Arial"/>
        </w:rPr>
        <w:t xml:space="preserve"> and consumers did not have a documented care and services plan. </w:t>
      </w:r>
      <w:r w:rsidR="004F0663" w:rsidRPr="005C0568">
        <w:rPr>
          <w:rFonts w:ascii="Arial" w:hAnsi="Arial" w:cs="Arial"/>
        </w:rPr>
        <w:t>Consumers/r</w:t>
      </w:r>
      <w:r w:rsidR="0085072B" w:rsidRPr="005C0568">
        <w:rPr>
          <w:rFonts w:ascii="Arial" w:hAnsi="Arial" w:cs="Arial"/>
        </w:rPr>
        <w:t xml:space="preserve">epresentatives </w:t>
      </w:r>
      <w:r w:rsidR="00F51BF9" w:rsidRPr="005C0568">
        <w:rPr>
          <w:rFonts w:ascii="Arial" w:hAnsi="Arial" w:cs="Arial"/>
        </w:rPr>
        <w:t xml:space="preserve">were </w:t>
      </w:r>
      <w:r w:rsidR="0085072B" w:rsidRPr="005C0568">
        <w:rPr>
          <w:rFonts w:ascii="Arial" w:hAnsi="Arial" w:cs="Arial"/>
        </w:rPr>
        <w:t xml:space="preserve">not aware that assessment and care planning should occur and </w:t>
      </w:r>
      <w:r w:rsidR="006379AC">
        <w:rPr>
          <w:rFonts w:ascii="Arial" w:hAnsi="Arial" w:cs="Arial"/>
        </w:rPr>
        <w:t>they should have access to</w:t>
      </w:r>
      <w:r w:rsidR="00375B47">
        <w:rPr>
          <w:rFonts w:ascii="Arial" w:hAnsi="Arial" w:cs="Arial"/>
        </w:rPr>
        <w:t xml:space="preserve"> a</w:t>
      </w:r>
      <w:r w:rsidR="0085072B" w:rsidRPr="005C0568">
        <w:rPr>
          <w:rFonts w:ascii="Arial" w:hAnsi="Arial" w:cs="Arial"/>
        </w:rPr>
        <w:t xml:space="preserve"> documented care plan. </w:t>
      </w:r>
    </w:p>
    <w:p w14:paraId="0A8784F2" w14:textId="041F66C2" w:rsidR="00410F75" w:rsidRPr="005C0568" w:rsidRDefault="00410F75" w:rsidP="001B4767">
      <w:pPr>
        <w:rPr>
          <w:rFonts w:ascii="Arial" w:hAnsi="Arial" w:cs="Arial"/>
        </w:rPr>
      </w:pPr>
      <w:r w:rsidRPr="005C0568">
        <w:rPr>
          <w:rFonts w:ascii="Arial" w:hAnsi="Arial" w:cs="Arial"/>
        </w:rPr>
        <w:t xml:space="preserve">The provider’s response acknowledged the findings and stated that the </w:t>
      </w:r>
      <w:r w:rsidR="00375B47">
        <w:rPr>
          <w:rFonts w:ascii="Arial" w:hAnsi="Arial" w:cs="Arial"/>
        </w:rPr>
        <w:t>deficiencies</w:t>
      </w:r>
      <w:r w:rsidRPr="005C0568">
        <w:rPr>
          <w:rFonts w:ascii="Arial" w:hAnsi="Arial" w:cs="Arial"/>
        </w:rPr>
        <w:t xml:space="preserve"> had been resolved</w:t>
      </w:r>
      <w:r w:rsidR="00356490" w:rsidRPr="005C0568">
        <w:rPr>
          <w:rFonts w:ascii="Arial" w:hAnsi="Arial" w:cs="Arial"/>
        </w:rPr>
        <w:t xml:space="preserve"> and documented care plans had been implemented in consultation with the consumers/representatives</w:t>
      </w:r>
      <w:r w:rsidR="00DA2ABF" w:rsidRPr="005C0568">
        <w:rPr>
          <w:rFonts w:ascii="Arial" w:hAnsi="Arial" w:cs="Arial"/>
        </w:rPr>
        <w:t>.</w:t>
      </w:r>
      <w:r w:rsidR="006648E9">
        <w:rPr>
          <w:rFonts w:ascii="Arial" w:hAnsi="Arial" w:cs="Arial"/>
        </w:rPr>
        <w:t xml:space="preserve"> I note, however, that example care plans provided as an element of the provider’s response were incomplete</w:t>
      </w:r>
      <w:r w:rsidR="00AC25F8">
        <w:rPr>
          <w:rFonts w:ascii="Arial" w:hAnsi="Arial" w:cs="Arial"/>
        </w:rPr>
        <w:t xml:space="preserve">. </w:t>
      </w:r>
    </w:p>
    <w:p w14:paraId="7BDBF4DB" w14:textId="3C81FC21" w:rsidR="001F4832" w:rsidRPr="005C0568" w:rsidRDefault="001F4832" w:rsidP="001B4767">
      <w:pPr>
        <w:rPr>
          <w:rFonts w:ascii="Arial" w:hAnsi="Arial" w:cs="Arial"/>
          <w:i/>
          <w:iCs/>
          <w:u w:val="single"/>
        </w:rPr>
      </w:pPr>
      <w:r w:rsidRPr="005C0568">
        <w:rPr>
          <w:rFonts w:ascii="Arial" w:hAnsi="Arial" w:cs="Arial"/>
          <w:i/>
          <w:iCs/>
          <w:u w:val="single"/>
        </w:rPr>
        <w:t>Requirement 2(3)(e) – non-compliant</w:t>
      </w:r>
    </w:p>
    <w:p w14:paraId="53D02BE9" w14:textId="37526CED" w:rsidR="0085072B" w:rsidRPr="005C0568" w:rsidRDefault="007A624A" w:rsidP="00F56880">
      <w:pPr>
        <w:pStyle w:val="NormalArial"/>
      </w:pPr>
      <w:r w:rsidRPr="005C0568">
        <w:t xml:space="preserve">The Quality Audit Report </w:t>
      </w:r>
      <w:r w:rsidR="00F26C0D">
        <w:t>identified</w:t>
      </w:r>
      <w:r w:rsidRPr="005C0568">
        <w:t xml:space="preserve"> c</w:t>
      </w:r>
      <w:r w:rsidR="0085072B" w:rsidRPr="005C0568">
        <w:t xml:space="preserve">are and services </w:t>
      </w:r>
      <w:r w:rsidR="00972497" w:rsidRPr="005C0568">
        <w:t>were</w:t>
      </w:r>
      <w:r w:rsidR="0085072B" w:rsidRPr="005C0568">
        <w:t xml:space="preserve"> </w:t>
      </w:r>
      <w:r w:rsidRPr="005C0568">
        <w:t xml:space="preserve">not </w:t>
      </w:r>
      <w:r w:rsidR="00F26C0D">
        <w:t xml:space="preserve">regularly or routinely </w:t>
      </w:r>
      <w:r w:rsidR="0085072B" w:rsidRPr="005C0568">
        <w:t>reviewed</w:t>
      </w:r>
      <w:r w:rsidR="00F26C0D">
        <w:t>, including</w:t>
      </w:r>
      <w:r w:rsidR="0085072B" w:rsidRPr="005C0568">
        <w:t xml:space="preserve"> when </w:t>
      </w:r>
      <w:r w:rsidR="007879E6">
        <w:t xml:space="preserve">a </w:t>
      </w:r>
      <w:r w:rsidR="0085072B" w:rsidRPr="005C0568">
        <w:t>consumer</w:t>
      </w:r>
      <w:r w:rsidR="007879E6">
        <w:t>’s</w:t>
      </w:r>
      <w:r w:rsidR="0085072B" w:rsidRPr="005C0568">
        <w:t xml:space="preserve"> circumstances change. For example:</w:t>
      </w:r>
    </w:p>
    <w:p w14:paraId="7431594A" w14:textId="31B387C3" w:rsidR="0085072B" w:rsidRPr="005C0568" w:rsidRDefault="004A5DDD" w:rsidP="00992A40">
      <w:pPr>
        <w:pStyle w:val="NormalArial"/>
        <w:numPr>
          <w:ilvl w:val="0"/>
          <w:numId w:val="19"/>
        </w:numPr>
      </w:pPr>
      <w:r w:rsidRPr="005C0568">
        <w:t>Whilst management a</w:t>
      </w:r>
      <w:r w:rsidR="0085072B" w:rsidRPr="005C0568">
        <w:t xml:space="preserve">dvised care plans are reviewed </w:t>
      </w:r>
      <w:r w:rsidR="00380CFB">
        <w:t>six-</w:t>
      </w:r>
      <w:r w:rsidR="0085072B" w:rsidRPr="005C0568">
        <w:t>month</w:t>
      </w:r>
      <w:r w:rsidRPr="005C0568">
        <w:t>ly</w:t>
      </w:r>
      <w:r w:rsidR="0085072B" w:rsidRPr="005C0568">
        <w:t xml:space="preserve"> and </w:t>
      </w:r>
      <w:r w:rsidRPr="005C0568">
        <w:t>following a</w:t>
      </w:r>
      <w:r w:rsidR="0085072B" w:rsidRPr="005C0568">
        <w:t xml:space="preserve"> change</w:t>
      </w:r>
      <w:r w:rsidRPr="005C0568">
        <w:t xml:space="preserve">, consumers did </w:t>
      </w:r>
      <w:r w:rsidR="0085072B" w:rsidRPr="005C0568">
        <w:t>not have care plans</w:t>
      </w:r>
      <w:r w:rsidR="00AC25F8" w:rsidRPr="005C0568">
        <w:t xml:space="preserve">. </w:t>
      </w:r>
    </w:p>
    <w:p w14:paraId="1A5AC2FD" w14:textId="09135CC5" w:rsidR="000A1760" w:rsidRPr="005C0568" w:rsidRDefault="00F43A78" w:rsidP="00992A40">
      <w:pPr>
        <w:pStyle w:val="NormalArial"/>
        <w:numPr>
          <w:ilvl w:val="0"/>
          <w:numId w:val="19"/>
        </w:numPr>
      </w:pPr>
      <w:r w:rsidRPr="005C0568">
        <w:t>The Assessment Team reviewed consumer documentation and found that review</w:t>
      </w:r>
      <w:r w:rsidR="004C52B1">
        <w:t xml:space="preserve"> of care and services</w:t>
      </w:r>
      <w:r w:rsidRPr="005C0568">
        <w:t xml:space="preserve"> did not occur following a </w:t>
      </w:r>
      <w:r w:rsidR="00B54B9F">
        <w:t xml:space="preserve">reported </w:t>
      </w:r>
      <w:r w:rsidR="00972497" w:rsidRPr="005C0568">
        <w:t xml:space="preserve">change. </w:t>
      </w:r>
    </w:p>
    <w:p w14:paraId="2C68485F" w14:textId="5B1800CC" w:rsidR="0085072B" w:rsidRPr="005C0568" w:rsidRDefault="001E579F" w:rsidP="00F56880">
      <w:pPr>
        <w:pStyle w:val="NormalArial"/>
        <w:rPr>
          <w:color w:val="70AD47" w:themeColor="accent6"/>
        </w:rPr>
      </w:pPr>
      <w:r w:rsidRPr="005C0568">
        <w:t>The provider’s response stated that missing information in consumer documents ha</w:t>
      </w:r>
      <w:r w:rsidR="00C731C9">
        <w:t>d</w:t>
      </w:r>
      <w:r w:rsidRPr="005C0568">
        <w:t xml:space="preserve"> been completed</w:t>
      </w:r>
      <w:r w:rsidR="00D12E27" w:rsidRPr="005C0568">
        <w:t xml:space="preserve">, </w:t>
      </w:r>
      <w:r w:rsidRPr="005C0568">
        <w:t>care</w:t>
      </w:r>
      <w:r w:rsidR="00D12E27" w:rsidRPr="005C0568">
        <w:t xml:space="preserve"> and </w:t>
      </w:r>
      <w:r w:rsidRPr="005C0568">
        <w:t>service</w:t>
      </w:r>
      <w:r w:rsidR="00D12E27" w:rsidRPr="005C0568">
        <w:t>s</w:t>
      </w:r>
      <w:r w:rsidRPr="005C0568">
        <w:t xml:space="preserve"> are now reviewed following incidents or near-miss events</w:t>
      </w:r>
      <w:r w:rsidR="00C731C9">
        <w:t xml:space="preserve">, </w:t>
      </w:r>
      <w:r w:rsidR="00D12E27" w:rsidRPr="005C0568">
        <w:t>and the workf</w:t>
      </w:r>
      <w:r w:rsidR="003606D5" w:rsidRPr="005C0568">
        <w:t xml:space="preserve">orce </w:t>
      </w:r>
      <w:r w:rsidR="007612CD" w:rsidRPr="005C0568">
        <w:t>has</w:t>
      </w:r>
      <w:r w:rsidR="003606D5" w:rsidRPr="005C0568">
        <w:t xml:space="preserve"> received </w:t>
      </w:r>
      <w:r w:rsidR="005D0E14">
        <w:t>relevant</w:t>
      </w:r>
      <w:r w:rsidR="00C731C9">
        <w:t xml:space="preserve"> training. </w:t>
      </w:r>
    </w:p>
    <w:p w14:paraId="5D00849A" w14:textId="55C21493" w:rsidR="00654343" w:rsidRPr="00485589" w:rsidRDefault="00654343" w:rsidP="00F56880">
      <w:pPr>
        <w:pStyle w:val="NormalArial"/>
        <w:rPr>
          <w:color w:val="auto"/>
        </w:rPr>
      </w:pPr>
      <w:r w:rsidRPr="00485589">
        <w:rPr>
          <w:color w:val="auto"/>
        </w:rPr>
        <w:t xml:space="preserve">Whilst I am satisfied the provider has </w:t>
      </w:r>
      <w:r w:rsidR="00A149E9">
        <w:rPr>
          <w:color w:val="auto"/>
        </w:rPr>
        <w:t>proposed and commenced</w:t>
      </w:r>
      <w:r>
        <w:rPr>
          <w:color w:val="auto"/>
        </w:rPr>
        <w:t xml:space="preserve"> actions to </w:t>
      </w:r>
      <w:r w:rsidR="00A149E9">
        <w:rPr>
          <w:color w:val="auto"/>
        </w:rPr>
        <w:t xml:space="preserve">improve assessment and planning, including by </w:t>
      </w:r>
      <w:r w:rsidR="00820247">
        <w:rPr>
          <w:color w:val="auto"/>
        </w:rPr>
        <w:t xml:space="preserve">embedding </w:t>
      </w:r>
      <w:r>
        <w:rPr>
          <w:color w:val="auto"/>
        </w:rPr>
        <w:t>policies, procedures, practices</w:t>
      </w:r>
      <w:r w:rsidR="003170B2">
        <w:rPr>
          <w:color w:val="auto"/>
        </w:rPr>
        <w:t>, documentation</w:t>
      </w:r>
      <w:r>
        <w:rPr>
          <w:color w:val="auto"/>
        </w:rPr>
        <w:t xml:space="preserve"> and staff training</w:t>
      </w:r>
      <w:r w:rsidRPr="00485589">
        <w:rPr>
          <w:color w:val="auto"/>
        </w:rPr>
        <w:t xml:space="preserve">, these will take some time to </w:t>
      </w:r>
      <w:r w:rsidR="004427A8">
        <w:rPr>
          <w:color w:val="auto"/>
        </w:rPr>
        <w:t xml:space="preserve">implement, </w:t>
      </w:r>
      <w:r w:rsidRPr="00485589">
        <w:rPr>
          <w:color w:val="auto"/>
        </w:rPr>
        <w:t xml:space="preserve">embed in practice and be tested for effectiveness and sustainability. Therefore, </w:t>
      </w:r>
      <w:r w:rsidR="004427A8">
        <w:rPr>
          <w:color w:val="auto"/>
        </w:rPr>
        <w:t>I have decided all</w:t>
      </w:r>
      <w:r w:rsidRPr="00485589">
        <w:rPr>
          <w:color w:val="auto"/>
        </w:rPr>
        <w:t xml:space="preserve"> requirement</w:t>
      </w:r>
      <w:r w:rsidR="004427A8">
        <w:rPr>
          <w:color w:val="auto"/>
        </w:rPr>
        <w:t xml:space="preserve">s and the overall Quality Standard are </w:t>
      </w:r>
      <w:r w:rsidRPr="00485589">
        <w:rPr>
          <w:color w:val="auto"/>
        </w:rPr>
        <w:t xml:space="preserve">non-compliant. </w:t>
      </w:r>
    </w:p>
    <w:p w14:paraId="059FEC37" w14:textId="64428C80" w:rsidR="0083291D" w:rsidRPr="006B4042" w:rsidRDefault="0083291D" w:rsidP="00F87E39">
      <w:pPr>
        <w:pStyle w:val="NormalArial"/>
      </w:pPr>
      <w:r w:rsidRPr="006B4042">
        <w:br w:type="page"/>
      </w:r>
    </w:p>
    <w:p w14:paraId="6335AC2E" w14:textId="77777777" w:rsidR="0083291D" w:rsidRDefault="0083291D"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5"/>
      </w:tblGrid>
      <w:tr w:rsidR="00956E18" w14:paraId="2862B0F2" w14:textId="77777777" w:rsidTr="00956E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D1B5560" w14:textId="77777777" w:rsidR="00956E18" w:rsidRPr="003217D3" w:rsidRDefault="00956E18" w:rsidP="001F455A">
            <w:pPr>
              <w:spacing w:before="0" w:line="22" w:lineRule="atLeast"/>
              <w:rPr>
                <w:rFonts w:ascii="Arial" w:hAnsi="Arial" w:cs="Arial"/>
                <w:b w:val="0"/>
                <w:color w:val="FFFFFF" w:themeColor="background1"/>
              </w:rPr>
            </w:pPr>
            <w:bookmarkStart w:id="6"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CA71699" w14:textId="77777777" w:rsidR="00956E18" w:rsidRPr="003217D3" w:rsidRDefault="00956E1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956E18" w14:paraId="5D2F71DC" w14:textId="77777777" w:rsidTr="001B661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D2B050F" w14:textId="77777777" w:rsidR="00956E18" w:rsidRPr="00244176" w:rsidRDefault="00956E1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66E05CA" w14:textId="77777777" w:rsidR="00956E18" w:rsidRPr="00244176" w:rsidRDefault="00956E1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65E0DB3D" w14:textId="77777777" w:rsidR="00956E18" w:rsidRPr="00244176" w:rsidRDefault="00956E18" w:rsidP="00133039">
            <w:pPr>
              <w:numPr>
                <w:ilvl w:val="0"/>
                <w:numId w:val="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7E47B096" w14:textId="77777777" w:rsidR="00956E18" w:rsidRPr="00244176" w:rsidRDefault="00956E18" w:rsidP="00133039">
            <w:pPr>
              <w:numPr>
                <w:ilvl w:val="0"/>
                <w:numId w:val="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1F4E6D3F" w14:textId="77777777" w:rsidR="00956E18" w:rsidRPr="00244176" w:rsidRDefault="00956E18" w:rsidP="00133039">
            <w:pPr>
              <w:numPr>
                <w:ilvl w:val="0"/>
                <w:numId w:val="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EC1BC04" w14:textId="17440F5C" w:rsidR="00956E18" w:rsidRPr="00CC646C" w:rsidRDefault="00F165D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8704752"/>
                <w:placeholder>
                  <w:docPart w:val="F435685F73E746058463EAA821CCFCAC"/>
                </w:placeholder>
                <w:dropDownList>
                  <w:listItem w:displayText="choose a rating" w:value="choose a rating"/>
                  <w:listItem w:displayText="Compliant" w:value="Compliant"/>
                  <w:listItem w:displayText="Not Compliant" w:value="Not Compliant"/>
                </w:dropDownList>
              </w:sdtPr>
              <w:sdtEndPr/>
              <w:sdtContent>
                <w:r w:rsidR="004C1050">
                  <w:rPr>
                    <w:rFonts w:ascii="Arial" w:hAnsi="Arial" w:cs="Arial"/>
                    <w:color w:val="auto"/>
                  </w:rPr>
                  <w:t>Not Compliant</w:t>
                </w:r>
              </w:sdtContent>
            </w:sdt>
            <w:r w:rsidR="00956E18" w:rsidRPr="00501C01">
              <w:rPr>
                <w:rFonts w:ascii="Arial" w:hAnsi="Arial" w:cs="Arial"/>
              </w:rPr>
              <w:t xml:space="preserve"> </w:t>
            </w:r>
          </w:p>
        </w:tc>
      </w:tr>
      <w:tr w:rsidR="00956E18" w14:paraId="77D22796" w14:textId="77777777" w:rsidTr="001B66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02FF2C5" w14:textId="77777777" w:rsidR="00956E18" w:rsidRPr="00244176" w:rsidRDefault="00956E1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A812DFB" w14:textId="77777777" w:rsidR="00956E18" w:rsidRPr="00244176" w:rsidRDefault="00956E1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8CDDBC9" w14:textId="171AD7D5" w:rsidR="00956E18" w:rsidRPr="00CC646C" w:rsidRDefault="00F165D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6799708"/>
                <w:placeholder>
                  <w:docPart w:val="FD293AF6844443E0AD65A5532F38CE08"/>
                </w:placeholder>
                <w:dropDownList>
                  <w:listItem w:displayText="choose a rating" w:value="choose a rating"/>
                  <w:listItem w:displayText="Compliant" w:value="Compliant"/>
                  <w:listItem w:displayText="Not Compliant" w:value="Not Compliant"/>
                </w:dropDownList>
              </w:sdtPr>
              <w:sdtEndPr/>
              <w:sdtContent>
                <w:r w:rsidR="004C1050">
                  <w:rPr>
                    <w:rFonts w:ascii="Arial" w:hAnsi="Arial" w:cs="Arial"/>
                    <w:color w:val="auto"/>
                  </w:rPr>
                  <w:t>Not Compliant</w:t>
                </w:r>
              </w:sdtContent>
            </w:sdt>
            <w:r w:rsidR="00956E18" w:rsidRPr="00501C01">
              <w:rPr>
                <w:rFonts w:ascii="Arial" w:hAnsi="Arial" w:cs="Arial"/>
              </w:rPr>
              <w:t xml:space="preserve"> </w:t>
            </w:r>
          </w:p>
        </w:tc>
      </w:tr>
      <w:tr w:rsidR="00956E18" w14:paraId="07BF416D" w14:textId="77777777" w:rsidTr="001B661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44596B5" w14:textId="77777777" w:rsidR="00956E18" w:rsidRPr="00244176" w:rsidRDefault="00956E18"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CB38948" w14:textId="77777777" w:rsidR="00956E18" w:rsidRPr="00244176" w:rsidRDefault="00956E18"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EA6355E" w14:textId="799341FC" w:rsidR="00956E18" w:rsidRPr="00CC646C" w:rsidRDefault="00F165D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1813799"/>
                <w:placeholder>
                  <w:docPart w:val="5D8C40738A6A48398DD498A1A3A95DDC"/>
                </w:placeholder>
                <w:dropDownList>
                  <w:listItem w:displayText="choose a rating" w:value="choose a rating"/>
                  <w:listItem w:displayText="Compliant" w:value="Compliant"/>
                  <w:listItem w:displayText="Not Compliant" w:value="Not Compliant"/>
                </w:dropDownList>
              </w:sdtPr>
              <w:sdtEndPr/>
              <w:sdtContent>
                <w:r w:rsidR="004C1050">
                  <w:rPr>
                    <w:rFonts w:ascii="Arial" w:hAnsi="Arial" w:cs="Arial"/>
                    <w:color w:val="auto"/>
                  </w:rPr>
                  <w:t>Not Compliant</w:t>
                </w:r>
              </w:sdtContent>
            </w:sdt>
            <w:r w:rsidR="00956E18" w:rsidRPr="00501C01">
              <w:rPr>
                <w:rFonts w:ascii="Arial" w:hAnsi="Arial" w:cs="Arial"/>
              </w:rPr>
              <w:t xml:space="preserve"> </w:t>
            </w:r>
          </w:p>
        </w:tc>
      </w:tr>
      <w:tr w:rsidR="00956E18" w14:paraId="494D134E" w14:textId="77777777" w:rsidTr="001B66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F3DA4E0" w14:textId="77777777" w:rsidR="00956E18" w:rsidRPr="00244176" w:rsidRDefault="00956E1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AEAFAA6" w14:textId="77777777" w:rsidR="00956E18" w:rsidRPr="00244176" w:rsidRDefault="00956E1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39E5A8A" w14:textId="2D5E9792" w:rsidR="00956E18" w:rsidRPr="00CC646C" w:rsidRDefault="00F165D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5099960"/>
                <w:placeholder>
                  <w:docPart w:val="7F2D26D6A8EC429FBCD75A86DA4099F0"/>
                </w:placeholder>
                <w:dropDownList>
                  <w:listItem w:displayText="choose a rating" w:value="choose a rating"/>
                  <w:listItem w:displayText="Compliant" w:value="Compliant"/>
                  <w:listItem w:displayText="Not Compliant" w:value="Not Compliant"/>
                </w:dropDownList>
              </w:sdtPr>
              <w:sdtEndPr/>
              <w:sdtContent>
                <w:r w:rsidR="004C1050">
                  <w:rPr>
                    <w:rFonts w:ascii="Arial" w:hAnsi="Arial" w:cs="Arial"/>
                    <w:color w:val="auto"/>
                  </w:rPr>
                  <w:t>Not Compliant</w:t>
                </w:r>
              </w:sdtContent>
            </w:sdt>
            <w:r w:rsidR="00956E18" w:rsidRPr="00501C01">
              <w:rPr>
                <w:rFonts w:ascii="Arial" w:hAnsi="Arial" w:cs="Arial"/>
              </w:rPr>
              <w:t xml:space="preserve"> </w:t>
            </w:r>
          </w:p>
        </w:tc>
      </w:tr>
      <w:tr w:rsidR="00956E18" w14:paraId="2827EC59" w14:textId="77777777" w:rsidTr="001B661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CEA7A18" w14:textId="77777777" w:rsidR="00956E18" w:rsidRPr="00244176" w:rsidRDefault="00956E1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A5AADA1" w14:textId="77777777" w:rsidR="00956E18" w:rsidRPr="00244176" w:rsidRDefault="00956E1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3C3DB32" w14:textId="3B10D6F5" w:rsidR="00956E18" w:rsidRPr="00CC646C" w:rsidRDefault="00F165D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3954002"/>
                <w:placeholder>
                  <w:docPart w:val="C0BE5B752A0A4AB695FD447D3673AFF0"/>
                </w:placeholder>
                <w:dropDownList>
                  <w:listItem w:displayText="choose a rating" w:value="choose a rating"/>
                  <w:listItem w:displayText="Compliant" w:value="Compliant"/>
                  <w:listItem w:displayText="Not Compliant" w:value="Not Compliant"/>
                </w:dropDownList>
              </w:sdtPr>
              <w:sdtEndPr/>
              <w:sdtContent>
                <w:r w:rsidR="004C1050">
                  <w:rPr>
                    <w:rFonts w:ascii="Arial" w:hAnsi="Arial" w:cs="Arial"/>
                    <w:color w:val="auto"/>
                  </w:rPr>
                  <w:t>Not Compliant</w:t>
                </w:r>
              </w:sdtContent>
            </w:sdt>
            <w:r w:rsidR="00956E18" w:rsidRPr="00501C01">
              <w:rPr>
                <w:rFonts w:ascii="Arial" w:hAnsi="Arial" w:cs="Arial"/>
              </w:rPr>
              <w:t xml:space="preserve"> </w:t>
            </w:r>
          </w:p>
        </w:tc>
      </w:tr>
      <w:tr w:rsidR="00956E18" w14:paraId="3EA55C39" w14:textId="77777777" w:rsidTr="001B66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EA2E189" w14:textId="77777777" w:rsidR="00956E18" w:rsidRPr="00244176" w:rsidRDefault="00956E1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9B2F805" w14:textId="77777777" w:rsidR="00956E18" w:rsidRPr="00244176" w:rsidRDefault="00956E1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1E1BAF3" w14:textId="77777777" w:rsidR="00956E18" w:rsidRPr="00CC646C" w:rsidRDefault="00F165D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9382452"/>
                <w:placeholder>
                  <w:docPart w:val="C0EE228F29444524A249CC4902D01EFE"/>
                </w:placeholder>
                <w:dropDownList>
                  <w:listItem w:displayText="choose a rating" w:value="choose a rating"/>
                  <w:listItem w:displayText="Compliant" w:value="Compliant"/>
                  <w:listItem w:displayText="Not Compliant" w:value="Not Compliant"/>
                </w:dropDownList>
              </w:sdtPr>
              <w:sdtEndPr/>
              <w:sdtContent>
                <w:r w:rsidR="00956E18" w:rsidRPr="00501C01">
                  <w:rPr>
                    <w:rFonts w:ascii="Arial" w:hAnsi="Arial" w:cs="Arial"/>
                  </w:rPr>
                  <w:t>Compliant</w:t>
                </w:r>
              </w:sdtContent>
            </w:sdt>
            <w:r w:rsidR="00956E18" w:rsidRPr="00501C01">
              <w:rPr>
                <w:rFonts w:ascii="Arial" w:hAnsi="Arial" w:cs="Arial"/>
              </w:rPr>
              <w:t xml:space="preserve"> </w:t>
            </w:r>
          </w:p>
        </w:tc>
      </w:tr>
      <w:tr w:rsidR="00956E18" w14:paraId="117CDEA9" w14:textId="77777777" w:rsidTr="001B661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8CFCD06" w14:textId="77777777" w:rsidR="00956E18" w:rsidRPr="00244176" w:rsidRDefault="00956E1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6F9429D" w14:textId="77777777" w:rsidR="00956E18" w:rsidRPr="00244176" w:rsidRDefault="00956E1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237D35F0" w14:textId="77777777" w:rsidR="00956E18" w:rsidRPr="00244176" w:rsidRDefault="00956E18" w:rsidP="00133039">
            <w:pPr>
              <w:numPr>
                <w:ilvl w:val="0"/>
                <w:numId w:val="6"/>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158AF4CF" w14:textId="77777777" w:rsidR="00956E18" w:rsidRPr="00244176" w:rsidRDefault="00956E18" w:rsidP="00133039">
            <w:pPr>
              <w:numPr>
                <w:ilvl w:val="0"/>
                <w:numId w:val="6"/>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EDE5AA8" w14:textId="77777777" w:rsidR="00956E18" w:rsidRPr="00CC646C" w:rsidRDefault="00F165D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569925"/>
                <w:placeholder>
                  <w:docPart w:val="55E8DF69E8FD42B498AB7468AFB6846C"/>
                </w:placeholder>
                <w:dropDownList>
                  <w:listItem w:displayText="choose a rating" w:value="choose a rating"/>
                  <w:listItem w:displayText="Compliant" w:value="Compliant"/>
                  <w:listItem w:displayText="Not Compliant" w:value="Not Compliant"/>
                </w:dropDownList>
              </w:sdtPr>
              <w:sdtEndPr/>
              <w:sdtContent>
                <w:r w:rsidR="00956E18" w:rsidRPr="00501C01">
                  <w:rPr>
                    <w:rFonts w:ascii="Arial" w:hAnsi="Arial" w:cs="Arial"/>
                  </w:rPr>
                  <w:t>Compliant</w:t>
                </w:r>
              </w:sdtContent>
            </w:sdt>
            <w:r w:rsidR="00956E18" w:rsidRPr="00501C01">
              <w:rPr>
                <w:rFonts w:ascii="Arial" w:hAnsi="Arial" w:cs="Arial"/>
              </w:rPr>
              <w:t xml:space="preserve"> </w:t>
            </w:r>
          </w:p>
        </w:tc>
      </w:tr>
    </w:tbl>
    <w:bookmarkEnd w:id="6"/>
    <w:p w14:paraId="7E76BD81" w14:textId="77777777" w:rsidR="0083291D" w:rsidRDefault="0083291D" w:rsidP="007B3959">
      <w:pPr>
        <w:pStyle w:val="Heading20"/>
      </w:pPr>
      <w:r w:rsidRPr="00A36AA9">
        <w:t>Findings</w:t>
      </w:r>
    </w:p>
    <w:p w14:paraId="0CB180E1" w14:textId="0FA5287D" w:rsidR="00036BDE" w:rsidRDefault="00036BDE" w:rsidP="00036BDE">
      <w:pPr>
        <w:pStyle w:val="NormalArial"/>
        <w:rPr>
          <w:color w:val="auto"/>
        </w:rPr>
      </w:pPr>
      <w:r>
        <w:rPr>
          <w:color w:val="auto"/>
        </w:rPr>
        <w:t>Having considered the Quality Audit Report and approved provider’s response, I have assessed this Quality Standard as non-compliant as I am satisfied 5 of the 7 requirements are non-compliant. Non-compliance is based on:</w:t>
      </w:r>
    </w:p>
    <w:p w14:paraId="6EF40408" w14:textId="6D90464B" w:rsidR="000938BB" w:rsidRPr="006D2695" w:rsidRDefault="000938BB" w:rsidP="00992A40">
      <w:pPr>
        <w:pStyle w:val="NormalArial"/>
        <w:numPr>
          <w:ilvl w:val="0"/>
          <w:numId w:val="20"/>
        </w:numPr>
      </w:pPr>
      <w:r w:rsidRPr="006D2695">
        <w:lastRenderedPageBreak/>
        <w:t>3(3)(a)</w:t>
      </w:r>
      <w:r w:rsidR="00DC418F" w:rsidRPr="006D2695">
        <w:t xml:space="preserve"> The service did not have systems, policies or procedures relevant to personal and clinical care or best practice</w:t>
      </w:r>
      <w:r w:rsidR="00406E17" w:rsidRPr="006D2695">
        <w:t>.</w:t>
      </w:r>
    </w:p>
    <w:p w14:paraId="10A9E034" w14:textId="52E599C4" w:rsidR="00036BDE" w:rsidRPr="006D2695" w:rsidRDefault="000938BB" w:rsidP="00992A40">
      <w:pPr>
        <w:pStyle w:val="NormalArial"/>
        <w:numPr>
          <w:ilvl w:val="0"/>
          <w:numId w:val="20"/>
        </w:numPr>
      </w:pPr>
      <w:r w:rsidRPr="006D2695">
        <w:t>3</w:t>
      </w:r>
      <w:r w:rsidR="00036BDE" w:rsidRPr="006D2695">
        <w:t xml:space="preserve">(3)(b) </w:t>
      </w:r>
      <w:r w:rsidR="00DC418F" w:rsidRPr="006D2695">
        <w:t>The service was not effectively managing high-impact and high-prevalence risks for consumers</w:t>
      </w:r>
      <w:r w:rsidR="00406E17" w:rsidRPr="006D2695">
        <w:t>.</w:t>
      </w:r>
    </w:p>
    <w:p w14:paraId="600AE1A9" w14:textId="3C6E466B" w:rsidR="00036BDE" w:rsidRPr="006D2695" w:rsidRDefault="000938BB" w:rsidP="00992A40">
      <w:pPr>
        <w:pStyle w:val="NormalArial"/>
        <w:numPr>
          <w:ilvl w:val="0"/>
          <w:numId w:val="20"/>
        </w:numPr>
      </w:pPr>
      <w:r w:rsidRPr="006D2695">
        <w:t>3</w:t>
      </w:r>
      <w:r w:rsidR="00036BDE" w:rsidRPr="006D2695">
        <w:t xml:space="preserve">(3)(c) </w:t>
      </w:r>
      <w:r w:rsidR="00406E17" w:rsidRPr="006D2695">
        <w:t>The service had not identified the needs, goals and preferences of consumers relevant to end of life.</w:t>
      </w:r>
    </w:p>
    <w:p w14:paraId="1C800822" w14:textId="5D5678D5" w:rsidR="00036BDE" w:rsidRPr="006D2695" w:rsidRDefault="000938BB" w:rsidP="00992A40">
      <w:pPr>
        <w:pStyle w:val="NormalArial"/>
        <w:numPr>
          <w:ilvl w:val="0"/>
          <w:numId w:val="20"/>
        </w:numPr>
      </w:pPr>
      <w:r w:rsidRPr="006D2695">
        <w:t>3</w:t>
      </w:r>
      <w:r w:rsidR="00036BDE" w:rsidRPr="006D2695">
        <w:t xml:space="preserve">(3)(d) </w:t>
      </w:r>
      <w:r w:rsidR="000720AB" w:rsidRPr="006D2695">
        <w:t>The service does not have systems, policies or processes to identify and respond in a timely manner to changes or deterioration in a consumer’s condition</w:t>
      </w:r>
    </w:p>
    <w:p w14:paraId="76C4BDDD" w14:textId="397BC9C8" w:rsidR="00036BDE" w:rsidRPr="006D2695" w:rsidRDefault="000938BB" w:rsidP="00992A40">
      <w:pPr>
        <w:pStyle w:val="NormalArial"/>
        <w:numPr>
          <w:ilvl w:val="0"/>
          <w:numId w:val="20"/>
        </w:numPr>
      </w:pPr>
      <w:r w:rsidRPr="006D2695">
        <w:t>3</w:t>
      </w:r>
      <w:r w:rsidR="00036BDE" w:rsidRPr="006D2695">
        <w:t xml:space="preserve">(3)(e) </w:t>
      </w:r>
      <w:r w:rsidR="000720AB" w:rsidRPr="006D2695">
        <w:t>The service did not document comprehensive information about consumers or complete assessment or care planning.</w:t>
      </w:r>
    </w:p>
    <w:p w14:paraId="14C6780E" w14:textId="77777777" w:rsidR="00CE6B37" w:rsidRPr="00430E46" w:rsidRDefault="00CE6B37" w:rsidP="00CE6B37">
      <w:pPr>
        <w:pStyle w:val="NormalArial"/>
        <w:rPr>
          <w:color w:val="auto"/>
        </w:rPr>
      </w:pPr>
      <w:r w:rsidRPr="00430E46">
        <w:rPr>
          <w:color w:val="auto"/>
        </w:rPr>
        <w:t xml:space="preserve">I am satisfied other requirements in this Quality Standard are compliant, based on evidence in the Quality Audit Report. </w:t>
      </w:r>
    </w:p>
    <w:p w14:paraId="74B4CC5B" w14:textId="77777777" w:rsidR="00036BDE" w:rsidRPr="00B35877" w:rsidRDefault="00036BDE" w:rsidP="00036BDE">
      <w:pPr>
        <w:pStyle w:val="NormalArial"/>
        <w:rPr>
          <w:color w:val="auto"/>
        </w:rPr>
      </w:pPr>
      <w:r w:rsidRPr="009A7D38">
        <w:t>I have made this decision based on the following analysis.</w:t>
      </w:r>
    </w:p>
    <w:p w14:paraId="083B94CE" w14:textId="2AAA75CC" w:rsidR="00621514" w:rsidRDefault="00621514" w:rsidP="00621514">
      <w:pPr>
        <w:rPr>
          <w:rFonts w:ascii="Arial" w:hAnsi="Arial" w:cs="Arial"/>
          <w:i/>
          <w:iCs/>
          <w:color w:val="auto"/>
          <w:u w:val="single"/>
        </w:rPr>
      </w:pPr>
      <w:r w:rsidRPr="001C79E6">
        <w:rPr>
          <w:rFonts w:ascii="Arial" w:hAnsi="Arial" w:cs="Arial"/>
          <w:i/>
          <w:iCs/>
          <w:color w:val="auto"/>
          <w:u w:val="single"/>
        </w:rPr>
        <w:t>Requirement 3(3)(</w:t>
      </w:r>
      <w:r>
        <w:rPr>
          <w:rFonts w:ascii="Arial" w:hAnsi="Arial" w:cs="Arial"/>
          <w:i/>
          <w:iCs/>
          <w:color w:val="auto"/>
          <w:u w:val="single"/>
        </w:rPr>
        <w:t>a</w:t>
      </w:r>
      <w:r w:rsidRPr="001C79E6">
        <w:rPr>
          <w:rFonts w:ascii="Arial" w:hAnsi="Arial" w:cs="Arial"/>
          <w:i/>
          <w:iCs/>
          <w:color w:val="auto"/>
          <w:u w:val="single"/>
        </w:rPr>
        <w:t xml:space="preserve">) – </w:t>
      </w:r>
      <w:r>
        <w:rPr>
          <w:rFonts w:ascii="Arial" w:hAnsi="Arial" w:cs="Arial"/>
          <w:i/>
          <w:iCs/>
          <w:color w:val="auto"/>
          <w:u w:val="single"/>
        </w:rPr>
        <w:t>non-</w:t>
      </w:r>
      <w:r w:rsidRPr="001C79E6">
        <w:rPr>
          <w:rFonts w:ascii="Arial" w:hAnsi="Arial" w:cs="Arial"/>
          <w:i/>
          <w:iCs/>
          <w:color w:val="auto"/>
          <w:u w:val="single"/>
        </w:rPr>
        <w:t>compliant</w:t>
      </w:r>
    </w:p>
    <w:p w14:paraId="5C4176B8" w14:textId="6221AEC8" w:rsidR="001C79E6" w:rsidRPr="00422237" w:rsidRDefault="006C13A2" w:rsidP="00D01D9B">
      <w:pPr>
        <w:pStyle w:val="NormalArial"/>
      </w:pPr>
      <w:r>
        <w:t>The Quality Audit Report included evidence tha</w:t>
      </w:r>
      <w:r w:rsidR="001B2E90">
        <w:t>t c</w:t>
      </w:r>
      <w:r>
        <w:t>onsumers/representatives were satisfied with the personal care provided</w:t>
      </w:r>
      <w:r w:rsidR="00422237">
        <w:t xml:space="preserve"> and support workers </w:t>
      </w:r>
      <w:r w:rsidR="001B2E90">
        <w:t xml:space="preserve">said they </w:t>
      </w:r>
      <w:r w:rsidR="00422237">
        <w:t xml:space="preserve">knew how to provide personal care to consumers </w:t>
      </w:r>
      <w:r w:rsidR="00D5324A">
        <w:t>as</w:t>
      </w:r>
      <w:r w:rsidR="00422237">
        <w:t xml:space="preserve"> </w:t>
      </w:r>
      <w:r w:rsidR="001E78DE">
        <w:t>verbally</w:t>
      </w:r>
      <w:r w:rsidR="00422237">
        <w:t xml:space="preserve"> described to them by management, the consumer and </w:t>
      </w:r>
      <w:r w:rsidR="006A7441">
        <w:t>representative</w:t>
      </w:r>
      <w:r w:rsidR="0049746B">
        <w:t xml:space="preserve">. </w:t>
      </w:r>
      <w:r w:rsidR="0049746B" w:rsidRPr="0049746B">
        <w:t>However</w:t>
      </w:r>
      <w:r w:rsidR="0049746B">
        <w:t>:</w:t>
      </w:r>
    </w:p>
    <w:p w14:paraId="3E3297B6" w14:textId="70D0BC62" w:rsidR="00342C0B" w:rsidRDefault="001C79E6" w:rsidP="00992A40">
      <w:pPr>
        <w:pStyle w:val="NormalArial"/>
        <w:numPr>
          <w:ilvl w:val="0"/>
          <w:numId w:val="21"/>
        </w:numPr>
      </w:pPr>
      <w:r w:rsidRPr="001E78DE">
        <w:t xml:space="preserve">The service </w:t>
      </w:r>
      <w:r w:rsidR="00C34097">
        <w:t>did</w:t>
      </w:r>
      <w:r w:rsidRPr="001E78DE">
        <w:t xml:space="preserve"> not </w:t>
      </w:r>
      <w:r w:rsidR="00DD2979">
        <w:t>have</w:t>
      </w:r>
      <w:r w:rsidRPr="001E78DE">
        <w:t xml:space="preserve"> systems, policies or procedures </w:t>
      </w:r>
      <w:r w:rsidR="003A5200">
        <w:t>relevant to personal and clinical care or best practice</w:t>
      </w:r>
      <w:r w:rsidR="00342C0B">
        <w:t>.</w:t>
      </w:r>
    </w:p>
    <w:p w14:paraId="2787D40C" w14:textId="77777777" w:rsidR="00692D7F" w:rsidRDefault="004F17BC" w:rsidP="00992A40">
      <w:pPr>
        <w:pStyle w:val="NormalArial"/>
        <w:numPr>
          <w:ilvl w:val="0"/>
          <w:numId w:val="21"/>
        </w:numPr>
      </w:pPr>
      <w:r>
        <w:t xml:space="preserve">As assessment and planning of care </w:t>
      </w:r>
      <w:r w:rsidR="009770C7">
        <w:t>was</w:t>
      </w:r>
      <w:r>
        <w:t xml:space="preserve"> not completed</w:t>
      </w:r>
      <w:r w:rsidR="00E836C4">
        <w:t xml:space="preserve"> (as per Standard 2)</w:t>
      </w:r>
      <w:r w:rsidR="00692D7F">
        <w:t>:</w:t>
      </w:r>
    </w:p>
    <w:p w14:paraId="38768FFF" w14:textId="7F253A3B" w:rsidR="00692D7F" w:rsidRDefault="00E836C4" w:rsidP="00992A40">
      <w:pPr>
        <w:pStyle w:val="NormalArial"/>
        <w:numPr>
          <w:ilvl w:val="1"/>
          <w:numId w:val="21"/>
        </w:numPr>
      </w:pPr>
      <w:r>
        <w:t>s</w:t>
      </w:r>
      <w:r w:rsidR="004F17BC">
        <w:t>upport workers deliver personal care to consumers based on instructions from the consumers</w:t>
      </w:r>
      <w:r w:rsidR="00060E8F">
        <w:t>/representatives</w:t>
      </w:r>
      <w:r w:rsidR="00531CDF">
        <w:t xml:space="preserve"> rather than</w:t>
      </w:r>
      <w:r w:rsidR="001E3C91">
        <w:t xml:space="preserve"> </w:t>
      </w:r>
      <w:r w:rsidR="00531CDF">
        <w:t>planned car</w:t>
      </w:r>
      <w:r w:rsidR="000A1655">
        <w:t>e</w:t>
      </w:r>
      <w:r w:rsidR="00855842">
        <w:t xml:space="preserve"> based on assessed need</w:t>
      </w:r>
      <w:r w:rsidR="00D9136F">
        <w:t>s</w:t>
      </w:r>
      <w:r w:rsidR="00B07C98">
        <w:t>,</w:t>
      </w:r>
    </w:p>
    <w:p w14:paraId="691FB130" w14:textId="7932F9F9" w:rsidR="00863F02" w:rsidRPr="00692D7F" w:rsidRDefault="00B07C98" w:rsidP="00992A40">
      <w:pPr>
        <w:pStyle w:val="NormalArial"/>
        <w:numPr>
          <w:ilvl w:val="1"/>
          <w:numId w:val="21"/>
        </w:numPr>
      </w:pPr>
      <w:r>
        <w:t xml:space="preserve">the service was unable to monitor </w:t>
      </w:r>
      <w:r w:rsidR="00EF5C73" w:rsidRPr="00692D7F">
        <w:t>delivery of personal care</w:t>
      </w:r>
      <w:r w:rsidR="00692D7F">
        <w:t xml:space="preserve"> </w:t>
      </w:r>
      <w:r w:rsidR="00EF5C73" w:rsidRPr="00692D7F">
        <w:t xml:space="preserve">to determine whether it </w:t>
      </w:r>
      <w:r w:rsidR="00700213">
        <w:t>was</w:t>
      </w:r>
      <w:r w:rsidR="00863F02" w:rsidRPr="00692D7F">
        <w:t xml:space="preserve"> safe, effective, best practice, tailored to consumers’ needs and optimises their health and well-being </w:t>
      </w:r>
      <w:r w:rsidR="0025556D" w:rsidRPr="00692D7F">
        <w:t xml:space="preserve">as consumers’ care is not assessed or planned. </w:t>
      </w:r>
    </w:p>
    <w:p w14:paraId="703C5D5E" w14:textId="3DEAD694" w:rsidR="001C79E6" w:rsidRDefault="003278D9" w:rsidP="00D01D9B">
      <w:pPr>
        <w:pStyle w:val="NormalArial"/>
      </w:pPr>
      <w:r>
        <w:t>I have considered i</w:t>
      </w:r>
      <w:r w:rsidR="00994665" w:rsidRPr="00863F02">
        <w:t xml:space="preserve">nformation about staff qualifications, position descriptions and training </w:t>
      </w:r>
      <w:r w:rsidR="002C4EB0">
        <w:t>under</w:t>
      </w:r>
      <w:r w:rsidR="00994665" w:rsidRPr="00863F02">
        <w:t xml:space="preserve"> Standard 7</w:t>
      </w:r>
      <w:r w:rsidR="00BA161D">
        <w:t>, and i</w:t>
      </w:r>
      <w:r w:rsidR="008F683B">
        <w:t xml:space="preserve">nformation about a consumer’s deterioration </w:t>
      </w:r>
      <w:r w:rsidR="002C4EB0">
        <w:t>under</w:t>
      </w:r>
      <w:r w:rsidR="008F683B">
        <w:t xml:space="preserve"> requirement 3(3)(d)</w:t>
      </w:r>
      <w:r w:rsidR="00DC0528">
        <w:t xml:space="preserve">. </w:t>
      </w:r>
    </w:p>
    <w:p w14:paraId="11A0B086" w14:textId="75DC3163" w:rsidR="002869E6" w:rsidRPr="00F909B6" w:rsidRDefault="00DC0528" w:rsidP="00D01D9B">
      <w:pPr>
        <w:pStyle w:val="NormalArial"/>
      </w:pPr>
      <w:r>
        <w:t xml:space="preserve">The provider’s response </w:t>
      </w:r>
      <w:r w:rsidR="00CD3562">
        <w:t xml:space="preserve">stated that the </w:t>
      </w:r>
      <w:r w:rsidR="001803B9">
        <w:t>workforce is</w:t>
      </w:r>
      <w:r w:rsidR="00D56C0F">
        <w:t xml:space="preserve"> now aware of organisational systems, policies and procedures</w:t>
      </w:r>
      <w:r w:rsidR="001803B9">
        <w:t>, including as they relate to personal care</w:t>
      </w:r>
      <w:r w:rsidR="007A1BFA">
        <w:t xml:space="preserve"> and assessment and planning. </w:t>
      </w:r>
      <w:r w:rsidR="005D6C3E">
        <w:t xml:space="preserve">The care manager has been </w:t>
      </w:r>
      <w:r w:rsidR="004708E0">
        <w:t>trained</w:t>
      </w:r>
      <w:r w:rsidR="005D6C3E">
        <w:t xml:space="preserve"> in </w:t>
      </w:r>
      <w:r w:rsidR="001B4821">
        <w:t xml:space="preserve">care documentation and </w:t>
      </w:r>
      <w:r w:rsidRPr="005D6C3E">
        <w:t xml:space="preserve">monitoring whether personal care meets the consumer’s needs, goals and preferences in line with the service’s practices and policies for safe and effective care. </w:t>
      </w:r>
      <w:r w:rsidR="00392ED8">
        <w:t>Further w</w:t>
      </w:r>
      <w:r w:rsidR="007A1BFA" w:rsidRPr="00F909B6">
        <w:t xml:space="preserve">orkforce training will be provided </w:t>
      </w:r>
      <w:r w:rsidR="002869E6" w:rsidRPr="00F909B6">
        <w:t>on various topics includin</w:t>
      </w:r>
      <w:r w:rsidR="004E153E" w:rsidRPr="00F909B6">
        <w:t>g</w:t>
      </w:r>
      <w:r w:rsidR="00017C1B" w:rsidRPr="00F909B6">
        <w:t xml:space="preserve"> personal and clinical care and</w:t>
      </w:r>
      <w:r w:rsidR="002869E6" w:rsidRPr="00F909B6">
        <w:t xml:space="preserve"> the </w:t>
      </w:r>
      <w:r w:rsidRPr="00F909B6">
        <w:t>Quality Standards</w:t>
      </w:r>
      <w:r w:rsidR="002869E6" w:rsidRPr="00F909B6">
        <w:t xml:space="preserve">. </w:t>
      </w:r>
    </w:p>
    <w:p w14:paraId="5D793B9A" w14:textId="77777777" w:rsidR="00621514" w:rsidRDefault="00621514" w:rsidP="001B4767">
      <w:pPr>
        <w:rPr>
          <w:rFonts w:ascii="Arial" w:hAnsi="Arial" w:cs="Arial"/>
          <w:i/>
          <w:iCs/>
          <w:color w:val="auto"/>
          <w:u w:val="single"/>
        </w:rPr>
      </w:pPr>
      <w:r w:rsidRPr="001C79E6">
        <w:rPr>
          <w:rFonts w:ascii="Arial" w:hAnsi="Arial" w:cs="Arial"/>
          <w:i/>
          <w:iCs/>
          <w:color w:val="auto"/>
          <w:u w:val="single"/>
        </w:rPr>
        <w:t>Requirement 3(3)(</w:t>
      </w:r>
      <w:r>
        <w:rPr>
          <w:rFonts w:ascii="Arial" w:hAnsi="Arial" w:cs="Arial"/>
          <w:i/>
          <w:iCs/>
          <w:color w:val="auto"/>
          <w:u w:val="single"/>
        </w:rPr>
        <w:t>b</w:t>
      </w:r>
      <w:r w:rsidRPr="001C79E6">
        <w:rPr>
          <w:rFonts w:ascii="Arial" w:hAnsi="Arial" w:cs="Arial"/>
          <w:i/>
          <w:iCs/>
          <w:color w:val="auto"/>
          <w:u w:val="single"/>
        </w:rPr>
        <w:t xml:space="preserve">) – </w:t>
      </w:r>
      <w:r>
        <w:rPr>
          <w:rFonts w:ascii="Arial" w:hAnsi="Arial" w:cs="Arial"/>
          <w:i/>
          <w:iCs/>
          <w:color w:val="auto"/>
          <w:u w:val="single"/>
        </w:rPr>
        <w:t>non-</w:t>
      </w:r>
      <w:r w:rsidRPr="001C79E6">
        <w:rPr>
          <w:rFonts w:ascii="Arial" w:hAnsi="Arial" w:cs="Arial"/>
          <w:i/>
          <w:iCs/>
          <w:color w:val="auto"/>
          <w:u w:val="single"/>
        </w:rPr>
        <w:t>compliant</w:t>
      </w:r>
    </w:p>
    <w:p w14:paraId="3CB716D0" w14:textId="7B1ADDB2" w:rsidR="000B455A" w:rsidRPr="000B455A" w:rsidRDefault="00621514" w:rsidP="00D01D9B">
      <w:pPr>
        <w:pStyle w:val="NormalArial"/>
      </w:pPr>
      <w:r w:rsidRPr="000B455A">
        <w:rPr>
          <w:color w:val="auto"/>
        </w:rPr>
        <w:t>The Quality Audit Report included evidence t</w:t>
      </w:r>
      <w:r w:rsidR="001C79E6" w:rsidRPr="000B455A">
        <w:t xml:space="preserve">he service </w:t>
      </w:r>
      <w:r w:rsidRPr="000B455A">
        <w:t>was</w:t>
      </w:r>
      <w:r w:rsidR="001C79E6" w:rsidRPr="000B455A">
        <w:t xml:space="preserve"> not effectively managing high-impact </w:t>
      </w:r>
      <w:r w:rsidR="0050723D" w:rsidRPr="000B455A">
        <w:t>and</w:t>
      </w:r>
      <w:r w:rsidR="001C79E6" w:rsidRPr="000B455A">
        <w:t xml:space="preserve"> high-prevalence risks </w:t>
      </w:r>
      <w:r w:rsidR="00C07B4D">
        <w:t>to</w:t>
      </w:r>
      <w:r w:rsidR="001C79E6" w:rsidRPr="000B455A">
        <w:t xml:space="preserve"> consumers</w:t>
      </w:r>
      <w:r w:rsidR="0050723D" w:rsidRPr="000B455A">
        <w:t>.</w:t>
      </w:r>
      <w:r w:rsidR="001C79E6" w:rsidRPr="000B455A">
        <w:t xml:space="preserve"> </w:t>
      </w:r>
      <w:r w:rsidR="0050723D" w:rsidRPr="000B455A">
        <w:t>For example</w:t>
      </w:r>
      <w:r w:rsidR="000B455A" w:rsidRPr="000B455A">
        <w:t>:</w:t>
      </w:r>
    </w:p>
    <w:p w14:paraId="5F48D7D3" w14:textId="3C27286E" w:rsidR="000B455A" w:rsidRPr="001219A6" w:rsidRDefault="006B21D6" w:rsidP="00992A40">
      <w:pPr>
        <w:pStyle w:val="NormalArial"/>
        <w:numPr>
          <w:ilvl w:val="0"/>
          <w:numId w:val="22"/>
        </w:numPr>
      </w:pPr>
      <w:r>
        <w:t>The workforce was</w:t>
      </w:r>
      <w:r w:rsidRPr="005C0568">
        <w:t xml:space="preserve"> not aware of organisational policies or procedures available to them</w:t>
      </w:r>
      <w:r>
        <w:t xml:space="preserve">, </w:t>
      </w:r>
      <w:r w:rsidR="000B455A" w:rsidRPr="001219A6">
        <w:t xml:space="preserve">including relevant to </w:t>
      </w:r>
      <w:r w:rsidR="001C79E6" w:rsidRPr="001219A6">
        <w:t xml:space="preserve">high-impact or high-prevalence risks. </w:t>
      </w:r>
    </w:p>
    <w:p w14:paraId="5BDCD73B" w14:textId="0069914C" w:rsidR="005C4889" w:rsidRPr="001219A6" w:rsidRDefault="001C79E6" w:rsidP="00992A40">
      <w:pPr>
        <w:pStyle w:val="NormalArial"/>
        <w:numPr>
          <w:ilvl w:val="0"/>
          <w:numId w:val="22"/>
        </w:numPr>
      </w:pPr>
      <w:r w:rsidRPr="001219A6">
        <w:t>Management said they discuss risks with consumers/representatives at initial meetings</w:t>
      </w:r>
      <w:r w:rsidR="001219A6" w:rsidRPr="001219A6">
        <w:t>.</w:t>
      </w:r>
    </w:p>
    <w:p w14:paraId="75D5CDB6" w14:textId="0000C1CE" w:rsidR="001C79E6" w:rsidRPr="001219A6" w:rsidRDefault="005C4889" w:rsidP="00992A40">
      <w:pPr>
        <w:pStyle w:val="NormalArial"/>
        <w:numPr>
          <w:ilvl w:val="0"/>
          <w:numId w:val="22"/>
        </w:numPr>
      </w:pPr>
      <w:r w:rsidRPr="001219A6">
        <w:lastRenderedPageBreak/>
        <w:t xml:space="preserve">For two named consumers, </w:t>
      </w:r>
      <w:r w:rsidR="00A334A5" w:rsidRPr="001219A6">
        <w:t xml:space="preserve">whilst </w:t>
      </w:r>
      <w:r w:rsidRPr="001219A6">
        <w:t>risks to their health and wellbeing</w:t>
      </w:r>
      <w:r w:rsidR="00A334A5" w:rsidRPr="001219A6">
        <w:t xml:space="preserve"> were noted, there was no </w:t>
      </w:r>
      <w:r w:rsidRPr="001219A6">
        <w:rPr>
          <w:color w:val="auto"/>
        </w:rPr>
        <w:t xml:space="preserve">documented </w:t>
      </w:r>
      <w:r w:rsidR="00A334A5" w:rsidRPr="001219A6">
        <w:rPr>
          <w:color w:val="auto"/>
        </w:rPr>
        <w:t xml:space="preserve">risk </w:t>
      </w:r>
      <w:r w:rsidRPr="001219A6">
        <w:rPr>
          <w:color w:val="auto"/>
        </w:rPr>
        <w:t xml:space="preserve">assessments or care plan directives </w:t>
      </w:r>
      <w:r w:rsidR="00B62FE4" w:rsidRPr="001219A6">
        <w:rPr>
          <w:color w:val="auto"/>
        </w:rPr>
        <w:t>with specific strategies</w:t>
      </w:r>
      <w:r w:rsidRPr="001219A6">
        <w:rPr>
          <w:color w:val="auto"/>
        </w:rPr>
        <w:t xml:space="preserve"> </w:t>
      </w:r>
      <w:r w:rsidR="00C20F03">
        <w:rPr>
          <w:color w:val="auto"/>
        </w:rPr>
        <w:t xml:space="preserve">to </w:t>
      </w:r>
      <w:r w:rsidRPr="001219A6">
        <w:rPr>
          <w:color w:val="auto"/>
        </w:rPr>
        <w:t>manage the risks</w:t>
      </w:r>
      <w:r w:rsidR="007E7A5A" w:rsidRPr="001219A6">
        <w:t xml:space="preserve"> beyond noting</w:t>
      </w:r>
      <w:r w:rsidR="00D34B6A" w:rsidRPr="001219A6">
        <w:t xml:space="preserve"> support workers should monitor and assist</w:t>
      </w:r>
      <w:r w:rsidR="0009280B" w:rsidRPr="001219A6">
        <w:t xml:space="preserve">. </w:t>
      </w:r>
      <w:r w:rsidR="00866295" w:rsidRPr="001219A6">
        <w:t>The consumers continue to experience episodes associated with those risks</w:t>
      </w:r>
      <w:r w:rsidR="00AC25F8" w:rsidRPr="001219A6">
        <w:t xml:space="preserve">. </w:t>
      </w:r>
    </w:p>
    <w:p w14:paraId="2BE145E8" w14:textId="24422B6B" w:rsidR="00345A99" w:rsidRDefault="00BD5223" w:rsidP="001B4767">
      <w:pPr>
        <w:rPr>
          <w:rFonts w:ascii="Arial" w:hAnsi="Arial" w:cs="Arial"/>
        </w:rPr>
      </w:pPr>
      <w:r>
        <w:rPr>
          <w:rFonts w:ascii="Arial" w:hAnsi="Arial" w:cs="Arial"/>
        </w:rPr>
        <w:t>The approved provider’s response identified improvements to the management of risk, including:</w:t>
      </w:r>
    </w:p>
    <w:p w14:paraId="19E1AB76" w14:textId="77777777" w:rsidR="006E05E2" w:rsidRDefault="006E05E2" w:rsidP="00992A40">
      <w:pPr>
        <w:pStyle w:val="NormalArial"/>
        <w:numPr>
          <w:ilvl w:val="0"/>
          <w:numId w:val="23"/>
        </w:numPr>
      </w:pPr>
      <w:r>
        <w:t xml:space="preserve">Provide the workforce </w:t>
      </w:r>
      <w:r w:rsidRPr="00BD5223">
        <w:t>with policies</w:t>
      </w:r>
      <w:r>
        <w:t xml:space="preserve">, procedures, </w:t>
      </w:r>
      <w:r w:rsidRPr="00BD5223">
        <w:t>protocols</w:t>
      </w:r>
      <w:r>
        <w:t xml:space="preserve"> and training relevant to </w:t>
      </w:r>
      <w:r w:rsidRPr="00BD5223">
        <w:t>high-impact and high-prevalence risks</w:t>
      </w:r>
      <w:r>
        <w:t>.</w:t>
      </w:r>
      <w:r w:rsidRPr="00BD5223">
        <w:t xml:space="preserve"> </w:t>
      </w:r>
    </w:p>
    <w:p w14:paraId="097DC1B4" w14:textId="66DAB56A" w:rsidR="001B7A5C" w:rsidRDefault="0052363D" w:rsidP="00992A40">
      <w:pPr>
        <w:pStyle w:val="NormalArial"/>
        <w:numPr>
          <w:ilvl w:val="0"/>
          <w:numId w:val="23"/>
        </w:numPr>
      </w:pPr>
      <w:r>
        <w:t xml:space="preserve">Utilise </w:t>
      </w:r>
      <w:r w:rsidR="00BD5223" w:rsidRPr="00BD5223">
        <w:t>risk assessment</w:t>
      </w:r>
      <w:r w:rsidR="006E05E2">
        <w:t>s</w:t>
      </w:r>
      <w:r w:rsidR="00BD5223" w:rsidRPr="00BD5223">
        <w:t xml:space="preserve"> </w:t>
      </w:r>
      <w:r>
        <w:t>for</w:t>
      </w:r>
      <w:r w:rsidR="00BD5223" w:rsidRPr="00BD5223">
        <w:t xml:space="preserve"> high-impact or high</w:t>
      </w:r>
      <w:r w:rsidR="001B7A5C">
        <w:t>-</w:t>
      </w:r>
      <w:r w:rsidR="00BD5223" w:rsidRPr="00BD5223">
        <w:t xml:space="preserve">prevalent risks related to the personal and clinical care of each consumer. </w:t>
      </w:r>
    </w:p>
    <w:p w14:paraId="472D476F" w14:textId="77777777" w:rsidR="006B6E5C" w:rsidRDefault="00A949ED" w:rsidP="00992A40">
      <w:pPr>
        <w:pStyle w:val="NormalArial"/>
        <w:numPr>
          <w:ilvl w:val="0"/>
          <w:numId w:val="23"/>
        </w:numPr>
      </w:pPr>
      <w:r>
        <w:t xml:space="preserve">In response to named consumers, </w:t>
      </w:r>
      <w:r w:rsidR="006B6E5C">
        <w:t>complete</w:t>
      </w:r>
      <w:r>
        <w:t xml:space="preserve"> risk assessments and care planning</w:t>
      </w:r>
      <w:r w:rsidR="006B6E5C">
        <w:t>.</w:t>
      </w:r>
    </w:p>
    <w:p w14:paraId="781C751F" w14:textId="77777777" w:rsidR="00E66EC1" w:rsidRDefault="00E66EC1" w:rsidP="001B4767">
      <w:pPr>
        <w:rPr>
          <w:rFonts w:ascii="Arial" w:hAnsi="Arial" w:cs="Arial"/>
          <w:i/>
          <w:iCs/>
          <w:color w:val="auto"/>
          <w:u w:val="single"/>
        </w:rPr>
      </w:pPr>
      <w:r w:rsidRPr="001C79E6">
        <w:rPr>
          <w:rFonts w:ascii="Arial" w:hAnsi="Arial" w:cs="Arial"/>
          <w:i/>
          <w:iCs/>
          <w:color w:val="auto"/>
          <w:u w:val="single"/>
        </w:rPr>
        <w:t>Requirement 3(3)(</w:t>
      </w:r>
      <w:r>
        <w:rPr>
          <w:rFonts w:ascii="Arial" w:hAnsi="Arial" w:cs="Arial"/>
          <w:i/>
          <w:iCs/>
          <w:color w:val="auto"/>
          <w:u w:val="single"/>
        </w:rPr>
        <w:t>c</w:t>
      </w:r>
      <w:r w:rsidRPr="001C79E6">
        <w:rPr>
          <w:rFonts w:ascii="Arial" w:hAnsi="Arial" w:cs="Arial"/>
          <w:i/>
          <w:iCs/>
          <w:color w:val="auto"/>
          <w:u w:val="single"/>
        </w:rPr>
        <w:t xml:space="preserve">) – </w:t>
      </w:r>
      <w:r>
        <w:rPr>
          <w:rFonts w:ascii="Arial" w:hAnsi="Arial" w:cs="Arial"/>
          <w:i/>
          <w:iCs/>
          <w:color w:val="auto"/>
          <w:u w:val="single"/>
        </w:rPr>
        <w:t>non-</w:t>
      </w:r>
      <w:r w:rsidRPr="001C79E6">
        <w:rPr>
          <w:rFonts w:ascii="Arial" w:hAnsi="Arial" w:cs="Arial"/>
          <w:i/>
          <w:iCs/>
          <w:color w:val="auto"/>
          <w:u w:val="single"/>
        </w:rPr>
        <w:t>compliant</w:t>
      </w:r>
    </w:p>
    <w:p w14:paraId="4A092C8B" w14:textId="768A0684" w:rsidR="00E66EC1" w:rsidRDefault="006B6E5C" w:rsidP="00D01D9B">
      <w:pPr>
        <w:pStyle w:val="NormalArial"/>
      </w:pPr>
      <w:r w:rsidRPr="00E66EC1">
        <w:rPr>
          <w:color w:val="auto"/>
        </w:rPr>
        <w:t xml:space="preserve">The Quality Audit Report </w:t>
      </w:r>
      <w:r w:rsidR="00142790" w:rsidRPr="00E66EC1">
        <w:rPr>
          <w:color w:val="auto"/>
        </w:rPr>
        <w:t xml:space="preserve">identified that the service </w:t>
      </w:r>
      <w:r w:rsidR="001A666A">
        <w:t>had</w:t>
      </w:r>
      <w:r w:rsidR="001C79E6" w:rsidRPr="00E66EC1">
        <w:t xml:space="preserve"> not </w:t>
      </w:r>
      <w:r w:rsidR="001F184F" w:rsidRPr="00E66EC1">
        <w:t>identified the</w:t>
      </w:r>
      <w:r w:rsidR="001C79E6" w:rsidRPr="00E66EC1">
        <w:t xml:space="preserve"> needs, goals and preferences of consumers </w:t>
      </w:r>
      <w:r w:rsidR="001F184F" w:rsidRPr="00E66EC1">
        <w:t xml:space="preserve">relevant to </w:t>
      </w:r>
      <w:r w:rsidR="001C79E6" w:rsidRPr="00E66EC1">
        <w:t>end of life</w:t>
      </w:r>
      <w:r w:rsidR="0089478D">
        <w:t xml:space="preserve">. The service noted </w:t>
      </w:r>
      <w:r w:rsidR="001D0C72" w:rsidRPr="00E66EC1">
        <w:t>current</w:t>
      </w:r>
      <w:r w:rsidR="001C79E6" w:rsidRPr="00E66EC1">
        <w:t xml:space="preserve"> consumers </w:t>
      </w:r>
      <w:r w:rsidR="00356EBA" w:rsidRPr="00E66EC1">
        <w:t>were</w:t>
      </w:r>
      <w:r w:rsidR="001C79E6" w:rsidRPr="00E66EC1">
        <w:t xml:space="preserve"> not </w:t>
      </w:r>
      <w:r w:rsidR="00356EBA" w:rsidRPr="00E66EC1">
        <w:t xml:space="preserve">near end of life and there </w:t>
      </w:r>
      <w:r w:rsidR="00047D52">
        <w:t>were</w:t>
      </w:r>
      <w:r w:rsidR="00356EBA" w:rsidRPr="00E66EC1">
        <w:t xml:space="preserve"> cultural considerations</w:t>
      </w:r>
      <w:r w:rsidR="003D09DF">
        <w:t xml:space="preserve"> and </w:t>
      </w:r>
      <w:r w:rsidR="003C261F">
        <w:t>sensitives</w:t>
      </w:r>
      <w:r w:rsidR="00356EBA" w:rsidRPr="00E66EC1">
        <w:t xml:space="preserve"> relevant to these discussions. Management was aware of the need for those discussion </w:t>
      </w:r>
      <w:r w:rsidR="000F6A37" w:rsidRPr="00E66EC1">
        <w:t>and were aware the service could access support from the nearby hospital</w:t>
      </w:r>
      <w:r w:rsidR="00F408B7">
        <w:t>, however</w:t>
      </w:r>
      <w:r w:rsidR="003C261F">
        <w:t>,</w:t>
      </w:r>
      <w:r w:rsidR="00F408B7">
        <w:t xml:space="preserve"> could not describe their approach when this situation was to occur</w:t>
      </w:r>
      <w:r w:rsidR="000F6A37" w:rsidRPr="00E66EC1">
        <w:t xml:space="preserve">. </w:t>
      </w:r>
      <w:r w:rsidR="003C261F">
        <w:t xml:space="preserve">The workforce </w:t>
      </w:r>
      <w:r w:rsidR="003E5B95" w:rsidRPr="003E5B95">
        <w:t>was not aware of organisational policies or procedures available to them</w:t>
      </w:r>
      <w:r w:rsidR="00C22B74">
        <w:t xml:space="preserve">, including relevant to </w:t>
      </w:r>
      <w:r w:rsidR="00E66EC1" w:rsidRPr="00E66EC1">
        <w:t xml:space="preserve">end of life. </w:t>
      </w:r>
    </w:p>
    <w:p w14:paraId="4BCE5184" w14:textId="632157FD" w:rsidR="00D264C4" w:rsidRDefault="00D264C4" w:rsidP="00D01D9B">
      <w:pPr>
        <w:pStyle w:val="NormalArial"/>
      </w:pPr>
      <w:r>
        <w:t xml:space="preserve">The approved provider’s response </w:t>
      </w:r>
      <w:r w:rsidR="008B50BA">
        <w:t>referred to the response to Standard 2, noting that the provider ha</w:t>
      </w:r>
      <w:r w:rsidR="00D65898">
        <w:t>d</w:t>
      </w:r>
      <w:r w:rsidR="008B50BA">
        <w:t xml:space="preserve"> developed a relevant document </w:t>
      </w:r>
      <w:r w:rsidR="00031F69">
        <w:t xml:space="preserve">but end of life discussions </w:t>
      </w:r>
      <w:r w:rsidR="00D65898">
        <w:t>were</w:t>
      </w:r>
      <w:r w:rsidR="00031F69">
        <w:t xml:space="preserve"> yet to occur with consumers/representatives based on cultural considerations. </w:t>
      </w:r>
      <w:r w:rsidR="001A7CEC">
        <w:t xml:space="preserve">The workforce will receive training on end of life care </w:t>
      </w:r>
      <w:r w:rsidR="007C34E9">
        <w:t>including</w:t>
      </w:r>
      <w:r w:rsidR="001A7CEC">
        <w:t xml:space="preserve"> how to recognise when consumers are nearing end of life and </w:t>
      </w:r>
      <w:r w:rsidR="00694F24">
        <w:t>support</w:t>
      </w:r>
      <w:r w:rsidR="007C34E9">
        <w:t xml:space="preserve"> comfort and dignity. </w:t>
      </w:r>
    </w:p>
    <w:p w14:paraId="2B1F72FE" w14:textId="59738C79" w:rsidR="00C82A44" w:rsidRDefault="00C82A44" w:rsidP="001B4767">
      <w:pPr>
        <w:rPr>
          <w:rFonts w:ascii="Arial" w:hAnsi="Arial" w:cs="Arial"/>
          <w:i/>
          <w:iCs/>
          <w:color w:val="auto"/>
          <w:u w:val="single"/>
        </w:rPr>
      </w:pPr>
      <w:r w:rsidRPr="001C79E6">
        <w:rPr>
          <w:rFonts w:ascii="Arial" w:hAnsi="Arial" w:cs="Arial"/>
          <w:i/>
          <w:iCs/>
          <w:color w:val="auto"/>
          <w:u w:val="single"/>
        </w:rPr>
        <w:t>Requirement 3(3)(</w:t>
      </w:r>
      <w:r>
        <w:rPr>
          <w:rFonts w:ascii="Arial" w:hAnsi="Arial" w:cs="Arial"/>
          <w:i/>
          <w:iCs/>
          <w:color w:val="auto"/>
          <w:u w:val="single"/>
        </w:rPr>
        <w:t>d</w:t>
      </w:r>
      <w:r w:rsidRPr="001C79E6">
        <w:rPr>
          <w:rFonts w:ascii="Arial" w:hAnsi="Arial" w:cs="Arial"/>
          <w:i/>
          <w:iCs/>
          <w:color w:val="auto"/>
          <w:u w:val="single"/>
        </w:rPr>
        <w:t xml:space="preserve">) – </w:t>
      </w:r>
      <w:r>
        <w:rPr>
          <w:rFonts w:ascii="Arial" w:hAnsi="Arial" w:cs="Arial"/>
          <w:i/>
          <w:iCs/>
          <w:color w:val="auto"/>
          <w:u w:val="single"/>
        </w:rPr>
        <w:t>non-</w:t>
      </w:r>
      <w:r w:rsidRPr="001C79E6">
        <w:rPr>
          <w:rFonts w:ascii="Arial" w:hAnsi="Arial" w:cs="Arial"/>
          <w:i/>
          <w:iCs/>
          <w:color w:val="auto"/>
          <w:u w:val="single"/>
        </w:rPr>
        <w:t>compliant</w:t>
      </w:r>
    </w:p>
    <w:p w14:paraId="34C04F5A" w14:textId="46268417" w:rsidR="00D000C6" w:rsidRPr="001172A6" w:rsidRDefault="006B6E5C" w:rsidP="00D01D9B">
      <w:pPr>
        <w:pStyle w:val="NormalArial"/>
      </w:pPr>
      <w:r w:rsidRPr="001172A6">
        <w:t xml:space="preserve">The Quality Audit Report included evidence </w:t>
      </w:r>
      <w:r w:rsidR="003A1F62" w:rsidRPr="001172A6">
        <w:t>t</w:t>
      </w:r>
      <w:r w:rsidR="001C79E6" w:rsidRPr="001172A6">
        <w:t xml:space="preserve">he service does not identify and respond in a timely manner </w:t>
      </w:r>
      <w:r w:rsidR="00A34C78">
        <w:t>to changes or deterioration in</w:t>
      </w:r>
      <w:r w:rsidR="001C79E6" w:rsidRPr="001172A6">
        <w:t xml:space="preserve"> a consumer</w:t>
      </w:r>
      <w:r w:rsidR="00A34C78">
        <w:t>’s</w:t>
      </w:r>
      <w:r w:rsidR="001C79E6" w:rsidRPr="001172A6">
        <w:t xml:space="preserve"> condition. </w:t>
      </w:r>
      <w:r w:rsidR="00765A12">
        <w:t>For example:</w:t>
      </w:r>
    </w:p>
    <w:p w14:paraId="2B47E534" w14:textId="22781E0E" w:rsidR="001172A6" w:rsidRPr="001811F2" w:rsidRDefault="00152040" w:rsidP="00992A40">
      <w:pPr>
        <w:pStyle w:val="NormalArial"/>
        <w:numPr>
          <w:ilvl w:val="0"/>
          <w:numId w:val="24"/>
        </w:numPr>
      </w:pPr>
      <w:r w:rsidRPr="001811F2">
        <w:rPr>
          <w:color w:val="auto"/>
        </w:rPr>
        <w:t xml:space="preserve">A consumer </w:t>
      </w:r>
      <w:r w:rsidR="003D7B01" w:rsidRPr="001811F2">
        <w:rPr>
          <w:color w:val="auto"/>
        </w:rPr>
        <w:t>r</w:t>
      </w:r>
      <w:r w:rsidR="00D000C6" w:rsidRPr="001811F2">
        <w:rPr>
          <w:color w:val="auto"/>
        </w:rPr>
        <w:t xml:space="preserve">epresentative </w:t>
      </w:r>
      <w:r w:rsidR="003D7B01" w:rsidRPr="001811F2">
        <w:rPr>
          <w:color w:val="auto"/>
        </w:rPr>
        <w:t xml:space="preserve">said </w:t>
      </w:r>
      <w:r w:rsidRPr="001811F2">
        <w:rPr>
          <w:color w:val="auto"/>
        </w:rPr>
        <w:t>a</w:t>
      </w:r>
      <w:r w:rsidR="00D000C6" w:rsidRPr="001811F2">
        <w:rPr>
          <w:color w:val="auto"/>
        </w:rPr>
        <w:t xml:space="preserve"> </w:t>
      </w:r>
      <w:r w:rsidR="000804BD" w:rsidRPr="001811F2">
        <w:rPr>
          <w:color w:val="auto"/>
        </w:rPr>
        <w:t>consumer</w:t>
      </w:r>
      <w:r w:rsidR="003D7B01" w:rsidRPr="001811F2">
        <w:rPr>
          <w:color w:val="auto"/>
        </w:rPr>
        <w:t>’s significant</w:t>
      </w:r>
      <w:r w:rsidR="000804BD" w:rsidRPr="001811F2">
        <w:rPr>
          <w:color w:val="auto"/>
        </w:rPr>
        <w:t xml:space="preserve"> </w:t>
      </w:r>
      <w:r w:rsidR="00B24349" w:rsidRPr="001811F2">
        <w:rPr>
          <w:color w:val="auto"/>
        </w:rPr>
        <w:t>deterioration</w:t>
      </w:r>
      <w:r w:rsidR="003D7B01" w:rsidRPr="001811F2">
        <w:rPr>
          <w:color w:val="auto"/>
        </w:rPr>
        <w:t xml:space="preserve"> </w:t>
      </w:r>
      <w:r w:rsidR="000804BD" w:rsidRPr="001811F2">
        <w:rPr>
          <w:color w:val="auto"/>
        </w:rPr>
        <w:t xml:space="preserve">had been reported to management and whilst they were attempting to </w:t>
      </w:r>
      <w:r w:rsidR="00B24349" w:rsidRPr="001811F2">
        <w:rPr>
          <w:color w:val="auto"/>
        </w:rPr>
        <w:t>increase the home care package level, this was not timely.</w:t>
      </w:r>
      <w:r w:rsidRPr="001811F2">
        <w:t xml:space="preserve"> No other action, reassessment</w:t>
      </w:r>
      <w:r w:rsidR="005D6D4F">
        <w:t>, planning</w:t>
      </w:r>
      <w:r w:rsidRPr="001811F2">
        <w:t xml:space="preserve"> or referral was completed by the service. Support workers had not identified the consumer’s deterioration. </w:t>
      </w:r>
    </w:p>
    <w:p w14:paraId="5A2266A7" w14:textId="124151A6" w:rsidR="001C79E6" w:rsidRPr="001172A6" w:rsidRDefault="00A51CA3" w:rsidP="00992A40">
      <w:pPr>
        <w:pStyle w:val="NormalArial"/>
        <w:numPr>
          <w:ilvl w:val="0"/>
          <w:numId w:val="24"/>
        </w:numPr>
      </w:pPr>
      <w:r>
        <w:t>A change in a</w:t>
      </w:r>
      <w:r w:rsidR="00DB02B3">
        <w:t>nother</w:t>
      </w:r>
      <w:r>
        <w:t xml:space="preserve"> consumer’s condition</w:t>
      </w:r>
      <w:r w:rsidR="00D60AB8">
        <w:t xml:space="preserve"> was</w:t>
      </w:r>
      <w:r>
        <w:t xml:space="preserve"> reported by </w:t>
      </w:r>
      <w:r w:rsidR="00D60AB8">
        <w:t xml:space="preserve">a </w:t>
      </w:r>
      <w:r>
        <w:t>s</w:t>
      </w:r>
      <w:r w:rsidR="004B1CF9">
        <w:t xml:space="preserve">upport worker to management and the representative, however, the consumer was not assessed and no </w:t>
      </w:r>
      <w:r w:rsidR="001C79E6" w:rsidRPr="001172A6">
        <w:t>action had been taken</w:t>
      </w:r>
      <w:r w:rsidR="003F484B">
        <w:t xml:space="preserve"> by the service</w:t>
      </w:r>
      <w:r w:rsidR="001C79E6" w:rsidRPr="001172A6">
        <w:t xml:space="preserve"> in response to this. </w:t>
      </w:r>
    </w:p>
    <w:p w14:paraId="76858A27" w14:textId="5C0489E2" w:rsidR="00040F47" w:rsidRDefault="00066E5A" w:rsidP="00D01D9B">
      <w:pPr>
        <w:pStyle w:val="NormalArial"/>
      </w:pPr>
      <w:r w:rsidRPr="00066E5A">
        <w:t>The</w:t>
      </w:r>
      <w:r>
        <w:t xml:space="preserve"> approved provider’s response </w:t>
      </w:r>
      <w:r w:rsidR="00CD57B7">
        <w:t>stated the organisation has improved a document to record observations</w:t>
      </w:r>
      <w:r w:rsidR="00040F47">
        <w:t xml:space="preserve"> in line with the care plan and relevant policies and procedures</w:t>
      </w:r>
      <w:r w:rsidR="0078276A">
        <w:t>, and had provided the procedure on how to respond to a deterioration or change in a consumers’ condition or health to support workers.</w:t>
      </w:r>
    </w:p>
    <w:p w14:paraId="5876C156" w14:textId="6F06C079" w:rsidR="00861612" w:rsidRDefault="00C25889" w:rsidP="00D01D9B">
      <w:pPr>
        <w:pStyle w:val="NormalArial"/>
      </w:pPr>
      <w:r>
        <w:t>The</w:t>
      </w:r>
      <w:r w:rsidR="00040F47">
        <w:t xml:space="preserve"> </w:t>
      </w:r>
      <w:r w:rsidR="00D66CC7">
        <w:t xml:space="preserve">response </w:t>
      </w:r>
      <w:r w:rsidR="00560573">
        <w:t xml:space="preserve">further </w:t>
      </w:r>
      <w:r w:rsidR="00D66CC7">
        <w:t xml:space="preserve">stated that the </w:t>
      </w:r>
      <w:r w:rsidR="00040F47">
        <w:t>service</w:t>
      </w:r>
      <w:r w:rsidR="00080B66">
        <w:t xml:space="preserve"> assessed the </w:t>
      </w:r>
      <w:r>
        <w:t xml:space="preserve">first </w:t>
      </w:r>
      <w:r w:rsidR="00080B66">
        <w:t>consumer’s condition and</w:t>
      </w:r>
      <w:r w:rsidR="00040F47">
        <w:t xml:space="preserve"> referred the</w:t>
      </w:r>
      <w:r>
        <w:t>m</w:t>
      </w:r>
      <w:r w:rsidR="00040F47">
        <w:t xml:space="preserve"> to </w:t>
      </w:r>
      <w:r w:rsidR="00066E5A" w:rsidRPr="00066E5A">
        <w:t xml:space="preserve">external health services </w:t>
      </w:r>
      <w:r w:rsidR="00D66CC7">
        <w:t xml:space="preserve">on occasions when their </w:t>
      </w:r>
      <w:r w:rsidR="00066E5A" w:rsidRPr="00066E5A">
        <w:t xml:space="preserve">health deterioration </w:t>
      </w:r>
      <w:r w:rsidR="00D66CC7">
        <w:t>was</w:t>
      </w:r>
      <w:r w:rsidR="00066E5A" w:rsidRPr="00066E5A">
        <w:t xml:space="preserve"> reported by </w:t>
      </w:r>
      <w:r w:rsidR="00D66CC7">
        <w:t>support workers</w:t>
      </w:r>
      <w:r w:rsidR="0085584E">
        <w:t xml:space="preserve"> and stated the second</w:t>
      </w:r>
      <w:r w:rsidR="00861612">
        <w:t xml:space="preserve"> consumer </w:t>
      </w:r>
      <w:r w:rsidR="0085584E">
        <w:t>was</w:t>
      </w:r>
      <w:r w:rsidR="00861612">
        <w:t xml:space="preserve"> being re-assessed</w:t>
      </w:r>
      <w:r>
        <w:t>, although this was not documented.</w:t>
      </w:r>
      <w:r w:rsidR="00A47012">
        <w:t xml:space="preserve"> Evidence of this was not provided in the response, however, I am of </w:t>
      </w:r>
      <w:r w:rsidR="00A47012">
        <w:lastRenderedPageBreak/>
        <w:t xml:space="preserve">the view that at the time of the audit, the service did not have robust systems to </w:t>
      </w:r>
      <w:r w:rsidR="00E8540F">
        <w:t xml:space="preserve">recognise and respond to deterioration or a change in a consumer. </w:t>
      </w:r>
    </w:p>
    <w:p w14:paraId="72B5CE33" w14:textId="77777777" w:rsidR="00A04138" w:rsidRDefault="00A04138" w:rsidP="001B4767">
      <w:pPr>
        <w:rPr>
          <w:rFonts w:ascii="Arial" w:hAnsi="Arial" w:cs="Arial"/>
          <w:i/>
          <w:iCs/>
          <w:color w:val="auto"/>
          <w:u w:val="single"/>
        </w:rPr>
      </w:pPr>
      <w:r w:rsidRPr="001C79E6">
        <w:rPr>
          <w:rFonts w:ascii="Arial" w:hAnsi="Arial" w:cs="Arial"/>
          <w:i/>
          <w:iCs/>
          <w:color w:val="auto"/>
          <w:u w:val="single"/>
        </w:rPr>
        <w:t>Requirement 3(3)(</w:t>
      </w:r>
      <w:r>
        <w:rPr>
          <w:rFonts w:ascii="Arial" w:hAnsi="Arial" w:cs="Arial"/>
          <w:i/>
          <w:iCs/>
          <w:color w:val="auto"/>
          <w:u w:val="single"/>
        </w:rPr>
        <w:t>e</w:t>
      </w:r>
      <w:r w:rsidRPr="001C79E6">
        <w:rPr>
          <w:rFonts w:ascii="Arial" w:hAnsi="Arial" w:cs="Arial"/>
          <w:i/>
          <w:iCs/>
          <w:color w:val="auto"/>
          <w:u w:val="single"/>
        </w:rPr>
        <w:t xml:space="preserve">) – </w:t>
      </w:r>
      <w:r>
        <w:rPr>
          <w:rFonts w:ascii="Arial" w:hAnsi="Arial" w:cs="Arial"/>
          <w:i/>
          <w:iCs/>
          <w:color w:val="auto"/>
          <w:u w:val="single"/>
        </w:rPr>
        <w:t>non-</w:t>
      </w:r>
      <w:r w:rsidRPr="001C79E6">
        <w:rPr>
          <w:rFonts w:ascii="Arial" w:hAnsi="Arial" w:cs="Arial"/>
          <w:i/>
          <w:iCs/>
          <w:color w:val="auto"/>
          <w:u w:val="single"/>
        </w:rPr>
        <w:t>compliant</w:t>
      </w:r>
    </w:p>
    <w:p w14:paraId="1FCADD24" w14:textId="5A96EF6A" w:rsidR="001C79E6" w:rsidRPr="00A04138" w:rsidRDefault="00750B16" w:rsidP="001B4767">
      <w:pPr>
        <w:rPr>
          <w:rFonts w:ascii="Arial" w:hAnsi="Arial" w:cs="Arial"/>
        </w:rPr>
      </w:pPr>
      <w:r w:rsidRPr="00A04138">
        <w:rPr>
          <w:rFonts w:ascii="Arial" w:hAnsi="Arial" w:cs="Arial"/>
        </w:rPr>
        <w:t xml:space="preserve">The Quality Audit Report identified </w:t>
      </w:r>
      <w:r w:rsidR="00A8789D">
        <w:rPr>
          <w:rFonts w:ascii="Arial" w:hAnsi="Arial" w:cs="Arial"/>
        </w:rPr>
        <w:t xml:space="preserve">in Standard 2 </w:t>
      </w:r>
      <w:r w:rsidR="005E1985">
        <w:rPr>
          <w:rFonts w:ascii="Arial" w:hAnsi="Arial" w:cs="Arial"/>
        </w:rPr>
        <w:t>the</w:t>
      </w:r>
      <w:r w:rsidR="004431FE">
        <w:rPr>
          <w:rFonts w:ascii="Arial" w:hAnsi="Arial" w:cs="Arial"/>
        </w:rPr>
        <w:t xml:space="preserve"> service </w:t>
      </w:r>
      <w:r w:rsidR="00465BBA">
        <w:rPr>
          <w:rFonts w:ascii="Arial" w:hAnsi="Arial" w:cs="Arial"/>
        </w:rPr>
        <w:t>did</w:t>
      </w:r>
      <w:r w:rsidR="004431FE">
        <w:rPr>
          <w:rFonts w:ascii="Arial" w:hAnsi="Arial" w:cs="Arial"/>
        </w:rPr>
        <w:t xml:space="preserve"> not </w:t>
      </w:r>
      <w:r w:rsidR="00FF27C3">
        <w:rPr>
          <w:rFonts w:ascii="Arial" w:hAnsi="Arial" w:cs="Arial"/>
        </w:rPr>
        <w:t xml:space="preserve">document comprehensive information about consumers or </w:t>
      </w:r>
      <w:r w:rsidR="004431FE">
        <w:rPr>
          <w:rFonts w:ascii="Arial" w:hAnsi="Arial" w:cs="Arial"/>
        </w:rPr>
        <w:t xml:space="preserve">complete </w:t>
      </w:r>
      <w:r w:rsidR="00F83914">
        <w:rPr>
          <w:rFonts w:ascii="Arial" w:hAnsi="Arial" w:cs="Arial"/>
        </w:rPr>
        <w:t>assessment or care planning</w:t>
      </w:r>
      <w:r w:rsidR="004431FE">
        <w:rPr>
          <w:rFonts w:ascii="Arial" w:hAnsi="Arial" w:cs="Arial"/>
        </w:rPr>
        <w:t xml:space="preserve">. </w:t>
      </w:r>
      <w:r w:rsidR="006D19C3">
        <w:rPr>
          <w:rFonts w:ascii="Arial" w:hAnsi="Arial" w:cs="Arial"/>
        </w:rPr>
        <w:t xml:space="preserve">Whilst management record some correspondence between consumers/representatives and the service, all other consumer information is shared verbally </w:t>
      </w:r>
      <w:r w:rsidR="00B32D87">
        <w:rPr>
          <w:rFonts w:ascii="Arial" w:hAnsi="Arial" w:cs="Arial"/>
        </w:rPr>
        <w:t>between management</w:t>
      </w:r>
      <w:r w:rsidR="00FF27C3">
        <w:rPr>
          <w:rFonts w:ascii="Arial" w:hAnsi="Arial" w:cs="Arial"/>
        </w:rPr>
        <w:t xml:space="preserve">, </w:t>
      </w:r>
      <w:r w:rsidR="00B32D87">
        <w:rPr>
          <w:rFonts w:ascii="Arial" w:hAnsi="Arial" w:cs="Arial"/>
        </w:rPr>
        <w:t>support workers</w:t>
      </w:r>
      <w:r w:rsidR="00FF27C3">
        <w:rPr>
          <w:rFonts w:ascii="Arial" w:hAnsi="Arial" w:cs="Arial"/>
        </w:rPr>
        <w:t>, consumers and representatives</w:t>
      </w:r>
      <w:r w:rsidR="00B32D87">
        <w:rPr>
          <w:rFonts w:ascii="Arial" w:hAnsi="Arial" w:cs="Arial"/>
        </w:rPr>
        <w:t xml:space="preserve">. </w:t>
      </w:r>
    </w:p>
    <w:p w14:paraId="6C03ED26" w14:textId="7CFB80C5" w:rsidR="00FB5C46" w:rsidRDefault="00B916C8" w:rsidP="001B4767">
      <w:pPr>
        <w:rPr>
          <w:rFonts w:ascii="Arial" w:hAnsi="Arial" w:cs="Arial"/>
          <w:color w:val="auto"/>
        </w:rPr>
      </w:pPr>
      <w:r>
        <w:rPr>
          <w:rFonts w:ascii="Arial" w:hAnsi="Arial" w:cs="Arial"/>
          <w:color w:val="auto"/>
        </w:rPr>
        <w:t xml:space="preserve">The approved provider’s response </w:t>
      </w:r>
      <w:r w:rsidR="00EE25A4">
        <w:rPr>
          <w:rFonts w:ascii="Arial" w:hAnsi="Arial" w:cs="Arial"/>
          <w:color w:val="auto"/>
        </w:rPr>
        <w:t xml:space="preserve">provided some broad statements the service has re-organised and re-structured </w:t>
      </w:r>
      <w:r w:rsidR="00FB5C46">
        <w:rPr>
          <w:rFonts w:ascii="Arial" w:hAnsi="Arial" w:cs="Arial"/>
          <w:color w:val="auto"/>
        </w:rPr>
        <w:t>policies and procedures to improve information sharing</w:t>
      </w:r>
      <w:r w:rsidR="00067813">
        <w:rPr>
          <w:rFonts w:ascii="Arial" w:hAnsi="Arial" w:cs="Arial"/>
          <w:color w:val="auto"/>
        </w:rPr>
        <w:t xml:space="preserve">, </w:t>
      </w:r>
      <w:r w:rsidR="00FB5C46">
        <w:rPr>
          <w:rFonts w:ascii="Arial" w:hAnsi="Arial" w:cs="Arial"/>
          <w:color w:val="auto"/>
        </w:rPr>
        <w:t>re-instated the system to manage information</w:t>
      </w:r>
      <w:r w:rsidR="00067813">
        <w:rPr>
          <w:rFonts w:ascii="Arial" w:hAnsi="Arial" w:cs="Arial"/>
          <w:color w:val="auto"/>
        </w:rPr>
        <w:t>, and now actively communicates with others</w:t>
      </w:r>
      <w:r w:rsidR="00E11E01">
        <w:rPr>
          <w:rFonts w:ascii="Arial" w:hAnsi="Arial" w:cs="Arial"/>
          <w:color w:val="auto"/>
        </w:rPr>
        <w:t xml:space="preserve"> about care and services</w:t>
      </w:r>
      <w:r w:rsidRPr="00B916C8">
        <w:rPr>
          <w:rFonts w:ascii="Arial" w:hAnsi="Arial" w:cs="Arial"/>
          <w:color w:val="auto"/>
        </w:rPr>
        <w:t xml:space="preserve">. </w:t>
      </w:r>
      <w:r w:rsidR="00B71F3C">
        <w:rPr>
          <w:rFonts w:ascii="Arial" w:hAnsi="Arial" w:cs="Arial"/>
          <w:color w:val="auto"/>
        </w:rPr>
        <w:t>It further stated c</w:t>
      </w:r>
      <w:r w:rsidR="0028185A">
        <w:rPr>
          <w:rFonts w:ascii="Arial" w:hAnsi="Arial" w:cs="Arial"/>
          <w:color w:val="auto"/>
        </w:rPr>
        <w:t xml:space="preserve">onsumers now have a detailed care plan that includes information about their condition, needs and preferences and is available to </w:t>
      </w:r>
      <w:r w:rsidR="00CE1CF9">
        <w:rPr>
          <w:rFonts w:ascii="Arial" w:hAnsi="Arial" w:cs="Arial"/>
          <w:color w:val="auto"/>
        </w:rPr>
        <w:t>the workforce</w:t>
      </w:r>
      <w:r w:rsidR="00B71F3C">
        <w:rPr>
          <w:rFonts w:ascii="Arial" w:hAnsi="Arial" w:cs="Arial"/>
          <w:color w:val="auto"/>
        </w:rPr>
        <w:t>, however, the examples provided were incomplete</w:t>
      </w:r>
      <w:r w:rsidR="00AC25F8">
        <w:rPr>
          <w:rFonts w:ascii="Arial" w:hAnsi="Arial" w:cs="Arial"/>
          <w:color w:val="auto"/>
        </w:rPr>
        <w:t xml:space="preserve">. </w:t>
      </w:r>
    </w:p>
    <w:p w14:paraId="20DC66CE" w14:textId="3E4A8473" w:rsidR="001C79E6" w:rsidRPr="001C79E6" w:rsidRDefault="001C79E6" w:rsidP="001B4767">
      <w:pPr>
        <w:rPr>
          <w:rFonts w:ascii="Arial" w:hAnsi="Arial" w:cs="Arial"/>
          <w:i/>
          <w:iCs/>
          <w:color w:val="auto"/>
          <w:u w:val="single"/>
        </w:rPr>
      </w:pPr>
      <w:r w:rsidRPr="001C79E6">
        <w:rPr>
          <w:rFonts w:ascii="Arial" w:hAnsi="Arial" w:cs="Arial"/>
          <w:i/>
          <w:iCs/>
          <w:color w:val="auto"/>
          <w:u w:val="single"/>
        </w:rPr>
        <w:t>Requirements 3(3)(f) and 3(3)(g) – compliant</w:t>
      </w:r>
    </w:p>
    <w:p w14:paraId="53DC1595" w14:textId="6C45B4E9" w:rsidR="001C79E6" w:rsidRDefault="001C79E6" w:rsidP="001B4767">
      <w:pPr>
        <w:spacing w:before="60" w:after="60"/>
        <w:rPr>
          <w:rFonts w:ascii="Arial" w:hAnsi="Arial" w:cs="Arial"/>
        </w:rPr>
      </w:pPr>
      <w:r w:rsidRPr="005E3C90">
        <w:rPr>
          <w:rFonts w:ascii="Arial" w:hAnsi="Arial" w:cs="Arial"/>
        </w:rPr>
        <w:t xml:space="preserve">The Quality Audit Report included evidence (summarised below) that the service is compliant with </w:t>
      </w:r>
      <w:r>
        <w:rPr>
          <w:rFonts w:ascii="Arial" w:hAnsi="Arial" w:cs="Arial"/>
        </w:rPr>
        <w:t xml:space="preserve">these </w:t>
      </w:r>
      <w:r w:rsidRPr="005E3C90">
        <w:rPr>
          <w:rFonts w:ascii="Arial" w:hAnsi="Arial" w:cs="Arial"/>
        </w:rPr>
        <w:t xml:space="preserve">requirements. </w:t>
      </w:r>
      <w:r w:rsidR="003B7A9A">
        <w:rPr>
          <w:rFonts w:ascii="Arial" w:hAnsi="Arial" w:cs="Arial"/>
        </w:rPr>
        <w:t>For example:</w:t>
      </w:r>
    </w:p>
    <w:p w14:paraId="139FD569" w14:textId="01BE53B5" w:rsidR="001C79E6" w:rsidRDefault="001C79E6" w:rsidP="00992A40">
      <w:pPr>
        <w:pStyle w:val="NormalArial"/>
        <w:numPr>
          <w:ilvl w:val="0"/>
          <w:numId w:val="25"/>
        </w:numPr>
      </w:pPr>
      <w:r w:rsidRPr="003B7A9A">
        <w:t xml:space="preserve">The service has </w:t>
      </w:r>
      <w:r w:rsidR="003B7A9A">
        <w:t xml:space="preserve">referral processes, including to </w:t>
      </w:r>
      <w:r w:rsidRPr="003B7A9A">
        <w:t xml:space="preserve">refer consumers to </w:t>
      </w:r>
      <w:r w:rsidR="003B7A9A">
        <w:t>My Aged Care</w:t>
      </w:r>
      <w:r w:rsidRPr="003B7A9A">
        <w:t xml:space="preserve"> for reassessment of a higher level of</w:t>
      </w:r>
      <w:r>
        <w:t xml:space="preserve"> </w:t>
      </w:r>
      <w:r w:rsidRPr="003B7A9A">
        <w:t xml:space="preserve">package or </w:t>
      </w:r>
      <w:r w:rsidR="00417C30">
        <w:t>additional or alternative</w:t>
      </w:r>
      <w:r w:rsidRPr="003B7A9A">
        <w:t xml:space="preserve"> services if required. </w:t>
      </w:r>
    </w:p>
    <w:p w14:paraId="595CF1AE" w14:textId="438BF3EF" w:rsidR="00661F98" w:rsidRPr="0064235A" w:rsidRDefault="00D5080B" w:rsidP="00992A40">
      <w:pPr>
        <w:pStyle w:val="NormalArial"/>
        <w:numPr>
          <w:ilvl w:val="0"/>
          <w:numId w:val="25"/>
        </w:numPr>
      </w:pPr>
      <w:r>
        <w:t xml:space="preserve">The service has processes to minimise infection-related risks, including </w:t>
      </w:r>
      <w:r w:rsidR="00CE39F7">
        <w:t>by providing staff training in relevant topics and supplying the workforce with personal protective equipment</w:t>
      </w:r>
      <w:r w:rsidR="0070567B">
        <w:t xml:space="preserve">. Consumers/representatives reported that support workers have good hand-hygiene practices and do not attend consumers home if unwell. </w:t>
      </w:r>
    </w:p>
    <w:p w14:paraId="0A4F11FE" w14:textId="77777777" w:rsidR="00661F98" w:rsidRPr="00D31E7B" w:rsidRDefault="00661F98" w:rsidP="00661F98">
      <w:pPr>
        <w:rPr>
          <w:rFonts w:ascii="Arial" w:hAnsi="Arial" w:cs="Arial"/>
          <w:color w:val="auto"/>
        </w:rPr>
      </w:pPr>
      <w:r w:rsidRPr="00D31E7B">
        <w:rPr>
          <w:rFonts w:ascii="Arial" w:hAnsi="Arial" w:cs="Arial"/>
          <w:color w:val="auto"/>
        </w:rPr>
        <w:t>Based on the Quality Audit Report and the approved provider’s response, I am satisfied that:</w:t>
      </w:r>
    </w:p>
    <w:p w14:paraId="1671EBBB" w14:textId="378D454E" w:rsidR="00661F98" w:rsidRPr="00726160" w:rsidRDefault="00661F98" w:rsidP="00992A40">
      <w:pPr>
        <w:pStyle w:val="NormalArial"/>
        <w:numPr>
          <w:ilvl w:val="0"/>
          <w:numId w:val="26"/>
        </w:numPr>
      </w:pPr>
      <w:r w:rsidRPr="00726160">
        <w:t xml:space="preserve">Requirements 3(3)(f) and 3(3)(g) are compliant. </w:t>
      </w:r>
    </w:p>
    <w:p w14:paraId="2B6D3017" w14:textId="0553FF0E" w:rsidR="00661F98" w:rsidRPr="00726160" w:rsidRDefault="00661F98" w:rsidP="00992A40">
      <w:pPr>
        <w:pStyle w:val="NormalArial"/>
        <w:numPr>
          <w:ilvl w:val="0"/>
          <w:numId w:val="26"/>
        </w:numPr>
      </w:pPr>
      <w:r w:rsidRPr="00726160">
        <w:t>At the time of the quality audit, the service’s systems and processes</w:t>
      </w:r>
      <w:r w:rsidR="00286C3F" w:rsidRPr="00726160">
        <w:t xml:space="preserve"> related to personal and clinical care</w:t>
      </w:r>
      <w:r w:rsidRPr="00726160">
        <w:t xml:space="preserve"> were ineffective.</w:t>
      </w:r>
    </w:p>
    <w:p w14:paraId="16DA9CF4" w14:textId="1330DBB2" w:rsidR="00661F98" w:rsidRPr="00726160" w:rsidRDefault="00661F98" w:rsidP="00992A40">
      <w:pPr>
        <w:pStyle w:val="NormalArial"/>
        <w:numPr>
          <w:ilvl w:val="0"/>
          <w:numId w:val="26"/>
        </w:numPr>
      </w:pPr>
      <w:r w:rsidRPr="00726160">
        <w:t xml:space="preserve">The approved provider has identified some actions to address deficiencies including </w:t>
      </w:r>
      <w:r w:rsidR="00C23F6D" w:rsidRPr="00726160">
        <w:t>implement</w:t>
      </w:r>
      <w:r w:rsidR="000F46AC">
        <w:t xml:space="preserve">ing </w:t>
      </w:r>
      <w:r w:rsidR="00C23F6D" w:rsidRPr="00726160">
        <w:t xml:space="preserve">policies, procedures, practices, </w:t>
      </w:r>
      <w:r w:rsidR="000F6F59" w:rsidRPr="00726160">
        <w:t xml:space="preserve">care </w:t>
      </w:r>
      <w:r w:rsidR="00C23F6D" w:rsidRPr="00726160">
        <w:t xml:space="preserve">documentation and staff training. </w:t>
      </w:r>
      <w:r w:rsidRPr="00726160">
        <w:t xml:space="preserve">However, these actions will take some time to fully implement, embed in practice, and be tested for effectiveness and sustainability. </w:t>
      </w:r>
    </w:p>
    <w:p w14:paraId="7F7043EA" w14:textId="1656870B" w:rsidR="001C79E6" w:rsidRPr="001C79E6" w:rsidRDefault="00661F98" w:rsidP="001C79E6">
      <w:pPr>
        <w:rPr>
          <w:rFonts w:ascii="Arial" w:hAnsi="Arial" w:cs="Arial"/>
        </w:rPr>
      </w:pPr>
      <w:r w:rsidRPr="00D31E7B">
        <w:rPr>
          <w:rFonts w:ascii="Arial" w:hAnsi="Arial" w:cs="Arial"/>
          <w:color w:val="auto"/>
        </w:rPr>
        <w:t xml:space="preserve">For these reasons, I have decided requirements </w:t>
      </w:r>
      <w:r w:rsidR="005B5736">
        <w:rPr>
          <w:rFonts w:ascii="Arial" w:hAnsi="Arial" w:cs="Arial"/>
          <w:color w:val="auto"/>
        </w:rPr>
        <w:t>3</w:t>
      </w:r>
      <w:r w:rsidR="005B5736" w:rsidRPr="00D31E7B">
        <w:rPr>
          <w:rFonts w:ascii="Arial" w:hAnsi="Arial" w:cs="Arial"/>
        </w:rPr>
        <w:t>(3)(</w:t>
      </w:r>
      <w:r w:rsidR="005B5736">
        <w:rPr>
          <w:rFonts w:ascii="Arial" w:hAnsi="Arial" w:cs="Arial"/>
        </w:rPr>
        <w:t xml:space="preserve">a), </w:t>
      </w:r>
      <w:r w:rsidR="005B5736">
        <w:rPr>
          <w:rFonts w:ascii="Arial" w:hAnsi="Arial" w:cs="Arial"/>
          <w:color w:val="auto"/>
        </w:rPr>
        <w:t>3</w:t>
      </w:r>
      <w:r w:rsidR="005B5736" w:rsidRPr="00D31E7B">
        <w:rPr>
          <w:rFonts w:ascii="Arial" w:hAnsi="Arial" w:cs="Arial"/>
        </w:rPr>
        <w:t>(3)(</w:t>
      </w:r>
      <w:r w:rsidR="005B5736">
        <w:rPr>
          <w:rFonts w:ascii="Arial" w:hAnsi="Arial" w:cs="Arial"/>
        </w:rPr>
        <w:t xml:space="preserve">b), </w:t>
      </w:r>
      <w:r w:rsidR="005B5736">
        <w:rPr>
          <w:rFonts w:ascii="Arial" w:hAnsi="Arial" w:cs="Arial"/>
          <w:color w:val="auto"/>
        </w:rPr>
        <w:t>3</w:t>
      </w:r>
      <w:r w:rsidRPr="00D31E7B">
        <w:rPr>
          <w:rFonts w:ascii="Arial" w:hAnsi="Arial" w:cs="Arial"/>
        </w:rPr>
        <w:t xml:space="preserve">(3)(c), </w:t>
      </w:r>
      <w:r w:rsidR="005B5736">
        <w:rPr>
          <w:rFonts w:ascii="Arial" w:hAnsi="Arial" w:cs="Arial"/>
        </w:rPr>
        <w:t>3</w:t>
      </w:r>
      <w:r w:rsidRPr="00D31E7B">
        <w:rPr>
          <w:rFonts w:ascii="Arial" w:hAnsi="Arial" w:cs="Arial"/>
        </w:rPr>
        <w:t>(3)(d)</w:t>
      </w:r>
      <w:r w:rsidR="005B5736">
        <w:rPr>
          <w:rFonts w:ascii="Arial" w:hAnsi="Arial" w:cs="Arial"/>
        </w:rPr>
        <w:t xml:space="preserve"> and 3</w:t>
      </w:r>
      <w:r w:rsidRPr="00D31E7B">
        <w:rPr>
          <w:rFonts w:ascii="Arial" w:hAnsi="Arial" w:cs="Arial"/>
        </w:rPr>
        <w:t xml:space="preserve">(3)(e) and the overall Quality Standard are non-compliant. </w:t>
      </w:r>
    </w:p>
    <w:p w14:paraId="2C50F2FA" w14:textId="7B5B21B7" w:rsidR="0083291D" w:rsidRPr="006B4042" w:rsidRDefault="0083291D" w:rsidP="00F87E39">
      <w:pPr>
        <w:pStyle w:val="NormalArial"/>
      </w:pPr>
      <w:r w:rsidRPr="006B4042">
        <w:br w:type="page"/>
      </w:r>
    </w:p>
    <w:p w14:paraId="38863710" w14:textId="77777777" w:rsidR="0083291D" w:rsidRPr="00A36AA9" w:rsidRDefault="0083291D"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40"/>
        <w:gridCol w:w="1886"/>
      </w:tblGrid>
      <w:tr w:rsidR="002E5D18" w14:paraId="0AFBCFF6" w14:textId="77777777" w:rsidTr="002E5D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57" w:type="dxa"/>
            <w:gridSpan w:val="2"/>
            <w:tcBorders>
              <w:bottom w:val="single" w:sz="4" w:space="0" w:color="BFBFBF" w:themeColor="background1" w:themeShade="BF"/>
            </w:tcBorders>
          </w:tcPr>
          <w:p w14:paraId="0FFB3D47" w14:textId="77777777" w:rsidR="002E5D18" w:rsidRPr="00991076" w:rsidRDefault="002E5D18" w:rsidP="001F455A">
            <w:pPr>
              <w:spacing w:before="0" w:line="22" w:lineRule="atLeast"/>
              <w:rPr>
                <w:rFonts w:ascii="Arial" w:hAnsi="Arial" w:cs="Arial"/>
                <w:b w:val="0"/>
                <w:color w:val="FFFFFF" w:themeColor="background1"/>
              </w:rPr>
            </w:pPr>
            <w:bookmarkStart w:id="7"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346A85D0" w14:textId="77777777" w:rsidR="002E5D18" w:rsidRPr="00991076" w:rsidRDefault="002E5D1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7"/>
      <w:tr w:rsidR="002E5D18" w14:paraId="4977A587" w14:textId="77777777" w:rsidTr="001B661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65D406" w14:textId="77777777" w:rsidR="002E5D18" w:rsidRPr="00244176" w:rsidRDefault="002E5D1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5283EB35" w14:textId="77777777" w:rsidR="002E5D18" w:rsidRPr="00244176" w:rsidRDefault="002E5D1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29E32201" w14:textId="77777777" w:rsidR="002E5D18" w:rsidRPr="00CC646C" w:rsidRDefault="00F165D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2947146"/>
                <w:placeholder>
                  <w:docPart w:val="6EE373350D1C49AFA7404CFBCBA92586"/>
                </w:placeholder>
                <w:dropDownList>
                  <w:listItem w:displayText="choose a rating" w:value="choose a rating"/>
                  <w:listItem w:displayText="Compliant" w:value="Compliant"/>
                  <w:listItem w:displayText="Not Compliant" w:value="Not Compliant"/>
                </w:dropDownList>
              </w:sdtPr>
              <w:sdtEndPr/>
              <w:sdtContent>
                <w:r w:rsidR="002E5D18" w:rsidRPr="00501C01">
                  <w:rPr>
                    <w:rFonts w:ascii="Arial" w:hAnsi="Arial" w:cs="Arial"/>
                  </w:rPr>
                  <w:t>Compliant</w:t>
                </w:r>
              </w:sdtContent>
            </w:sdt>
            <w:r w:rsidR="002E5D18" w:rsidRPr="00501C01">
              <w:rPr>
                <w:rFonts w:ascii="Arial" w:hAnsi="Arial" w:cs="Arial"/>
              </w:rPr>
              <w:t xml:space="preserve"> </w:t>
            </w:r>
          </w:p>
        </w:tc>
      </w:tr>
      <w:tr w:rsidR="002E5D18" w14:paraId="1CF8D56C" w14:textId="77777777" w:rsidTr="001B66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15F82C" w14:textId="77777777" w:rsidR="002E5D18" w:rsidRPr="00244176" w:rsidRDefault="002E5D1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7BDE7870" w14:textId="77777777" w:rsidR="002E5D18" w:rsidRPr="00244176" w:rsidRDefault="002E5D1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20BF5354" w14:textId="77777777" w:rsidR="002E5D18" w:rsidRPr="00CC646C" w:rsidRDefault="00F165D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9803510"/>
                <w:placeholder>
                  <w:docPart w:val="E4E795894F8C414A8B429FD9ACEA839A"/>
                </w:placeholder>
                <w:dropDownList>
                  <w:listItem w:displayText="choose a rating" w:value="choose a rating"/>
                  <w:listItem w:displayText="Compliant" w:value="Compliant"/>
                  <w:listItem w:displayText="Not Compliant" w:value="Not Compliant"/>
                </w:dropDownList>
              </w:sdtPr>
              <w:sdtEndPr/>
              <w:sdtContent>
                <w:r w:rsidR="002E5D18" w:rsidRPr="00501C01">
                  <w:rPr>
                    <w:rFonts w:ascii="Arial" w:hAnsi="Arial" w:cs="Arial"/>
                  </w:rPr>
                  <w:t>Compliant</w:t>
                </w:r>
              </w:sdtContent>
            </w:sdt>
            <w:r w:rsidR="002E5D18" w:rsidRPr="00501C01">
              <w:rPr>
                <w:rFonts w:ascii="Arial" w:hAnsi="Arial" w:cs="Arial"/>
              </w:rPr>
              <w:t xml:space="preserve"> </w:t>
            </w:r>
          </w:p>
        </w:tc>
      </w:tr>
      <w:tr w:rsidR="002E5D18" w14:paraId="762D68F3" w14:textId="77777777" w:rsidTr="001B661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205F23" w14:textId="77777777" w:rsidR="002E5D18" w:rsidRPr="00244176" w:rsidRDefault="002E5D1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21EE7F75" w14:textId="77777777" w:rsidR="002E5D18" w:rsidRPr="00244176" w:rsidRDefault="002E5D1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559C78C1" w14:textId="77777777" w:rsidR="002E5D18" w:rsidRPr="00244176" w:rsidRDefault="002E5D18" w:rsidP="00133039">
            <w:pPr>
              <w:numPr>
                <w:ilvl w:val="0"/>
                <w:numId w:val="7"/>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6ED1685D" w14:textId="77777777" w:rsidR="002E5D18" w:rsidRPr="00244176" w:rsidRDefault="002E5D18" w:rsidP="00133039">
            <w:pPr>
              <w:numPr>
                <w:ilvl w:val="0"/>
                <w:numId w:val="7"/>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729DB955" w14:textId="77777777" w:rsidR="002E5D18" w:rsidRPr="00244176" w:rsidRDefault="002E5D18" w:rsidP="00133039">
            <w:pPr>
              <w:numPr>
                <w:ilvl w:val="0"/>
                <w:numId w:val="7"/>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27DBF455" w14:textId="77777777" w:rsidR="002E5D18" w:rsidRPr="00CC646C" w:rsidRDefault="00F165D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9067433"/>
                <w:placeholder>
                  <w:docPart w:val="5228F724309B415AACD56257EECECA7C"/>
                </w:placeholder>
                <w:dropDownList>
                  <w:listItem w:displayText="choose a rating" w:value="choose a rating"/>
                  <w:listItem w:displayText="Compliant" w:value="Compliant"/>
                  <w:listItem w:displayText="Not Compliant" w:value="Not Compliant"/>
                </w:dropDownList>
              </w:sdtPr>
              <w:sdtEndPr/>
              <w:sdtContent>
                <w:r w:rsidR="002E5D18" w:rsidRPr="00501C01">
                  <w:rPr>
                    <w:rFonts w:ascii="Arial" w:hAnsi="Arial" w:cs="Arial"/>
                  </w:rPr>
                  <w:t>Compliant</w:t>
                </w:r>
              </w:sdtContent>
            </w:sdt>
            <w:r w:rsidR="002E5D18" w:rsidRPr="00501C01">
              <w:rPr>
                <w:rFonts w:ascii="Arial" w:hAnsi="Arial" w:cs="Arial"/>
              </w:rPr>
              <w:t xml:space="preserve"> </w:t>
            </w:r>
          </w:p>
        </w:tc>
      </w:tr>
      <w:tr w:rsidR="002E5D18" w14:paraId="3066D82E" w14:textId="77777777" w:rsidTr="001B66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202DFC" w14:textId="77777777" w:rsidR="002E5D18" w:rsidRPr="00244176" w:rsidRDefault="002E5D1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3890F231" w14:textId="77777777" w:rsidR="002E5D18" w:rsidRPr="00244176" w:rsidRDefault="002E5D1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2BA80CE1" w14:textId="77777777" w:rsidR="002E5D18" w:rsidRPr="00CC646C" w:rsidRDefault="00F165D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9372904"/>
                <w:placeholder>
                  <w:docPart w:val="CF267F380C6A459B94F07FEF4C8952E0"/>
                </w:placeholder>
                <w:dropDownList>
                  <w:listItem w:displayText="choose a rating" w:value="choose a rating"/>
                  <w:listItem w:displayText="Compliant" w:value="Compliant"/>
                  <w:listItem w:displayText="Not Compliant" w:value="Not Compliant"/>
                </w:dropDownList>
              </w:sdtPr>
              <w:sdtEndPr/>
              <w:sdtContent>
                <w:r w:rsidR="002E5D18" w:rsidRPr="00501C01">
                  <w:rPr>
                    <w:rFonts w:ascii="Arial" w:hAnsi="Arial" w:cs="Arial"/>
                  </w:rPr>
                  <w:t>Compliant</w:t>
                </w:r>
              </w:sdtContent>
            </w:sdt>
            <w:r w:rsidR="002E5D18" w:rsidRPr="00501C01">
              <w:rPr>
                <w:rFonts w:ascii="Arial" w:hAnsi="Arial" w:cs="Arial"/>
              </w:rPr>
              <w:t xml:space="preserve"> </w:t>
            </w:r>
          </w:p>
        </w:tc>
      </w:tr>
      <w:tr w:rsidR="002E5D18" w14:paraId="7EC1AFBB" w14:textId="77777777" w:rsidTr="001B661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802DDB" w14:textId="77777777" w:rsidR="002E5D18" w:rsidRPr="00244176" w:rsidRDefault="002E5D1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746C1FE5" w14:textId="77777777" w:rsidR="002E5D18" w:rsidRPr="00244176" w:rsidRDefault="002E5D1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73107F69" w14:textId="77777777" w:rsidR="002E5D18" w:rsidRPr="00CC646C" w:rsidRDefault="00F165D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8949175"/>
                <w:placeholder>
                  <w:docPart w:val="F63D758B6423438DA919340D1E057179"/>
                </w:placeholder>
                <w:dropDownList>
                  <w:listItem w:displayText="choose a rating" w:value="choose a rating"/>
                  <w:listItem w:displayText="Compliant" w:value="Compliant"/>
                  <w:listItem w:displayText="Not Compliant" w:value="Not Compliant"/>
                </w:dropDownList>
              </w:sdtPr>
              <w:sdtEndPr/>
              <w:sdtContent>
                <w:r w:rsidR="002E5D18" w:rsidRPr="00501C01">
                  <w:rPr>
                    <w:rFonts w:ascii="Arial" w:hAnsi="Arial" w:cs="Arial"/>
                  </w:rPr>
                  <w:t>Compliant</w:t>
                </w:r>
              </w:sdtContent>
            </w:sdt>
            <w:r w:rsidR="002E5D18" w:rsidRPr="00501C01">
              <w:rPr>
                <w:rFonts w:ascii="Arial" w:hAnsi="Arial" w:cs="Arial"/>
              </w:rPr>
              <w:t xml:space="preserve"> </w:t>
            </w:r>
          </w:p>
        </w:tc>
      </w:tr>
      <w:tr w:rsidR="002E5D18" w14:paraId="788605C3" w14:textId="77777777" w:rsidTr="001B66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7F9A8F" w14:textId="77777777" w:rsidR="002E5D18" w:rsidRPr="00244176" w:rsidRDefault="002E5D1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25594315" w14:textId="77777777" w:rsidR="002E5D18" w:rsidRPr="00244176" w:rsidRDefault="002E5D1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6C6F3C04" w14:textId="231C8B54" w:rsidR="002E5D18" w:rsidRPr="00CC646C" w:rsidRDefault="00F165D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2493498"/>
                <w:placeholder>
                  <w:docPart w:val="D337C7AB49D441889D6D5A30D67AD424"/>
                </w:placeholder>
                <w:dropDownList>
                  <w:listItem w:displayText="choose a rating" w:value="choose a rating"/>
                  <w:listItem w:displayText="Compliant" w:value="Compliant"/>
                  <w:listItem w:displayText="Not Compliant" w:value="Not Compliant"/>
                </w:dropDownList>
              </w:sdtPr>
              <w:sdtEndPr/>
              <w:sdtContent>
                <w:r w:rsidR="00B87CFB">
                  <w:rPr>
                    <w:rFonts w:ascii="Arial" w:hAnsi="Arial" w:cs="Arial"/>
                    <w:color w:val="auto"/>
                  </w:rPr>
                  <w:t>Compliant</w:t>
                </w:r>
              </w:sdtContent>
            </w:sdt>
            <w:r w:rsidR="002E5D18" w:rsidRPr="00501C01">
              <w:rPr>
                <w:rFonts w:ascii="Arial" w:hAnsi="Arial" w:cs="Arial"/>
              </w:rPr>
              <w:t xml:space="preserve"> </w:t>
            </w:r>
          </w:p>
        </w:tc>
      </w:tr>
      <w:tr w:rsidR="002E5D18" w14:paraId="4E5A9CD4" w14:textId="77777777" w:rsidTr="001B661F">
        <w:tc>
          <w:tcPr>
            <w:cnfStyle w:val="001000000000" w:firstRow="0" w:lastRow="0" w:firstColumn="1" w:lastColumn="0" w:oddVBand="0" w:evenVBand="0" w:oddHBand="0" w:evenHBand="0" w:firstRowFirstColumn="0" w:firstRowLastColumn="0" w:lastRowFirstColumn="0" w:lastRowLastColumn="0"/>
            <w:tcW w:w="0" w:type="auto"/>
          </w:tcPr>
          <w:p w14:paraId="4897F43D" w14:textId="77777777" w:rsidR="002E5D18" w:rsidRPr="00244176" w:rsidRDefault="002E5D1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0881B662" w14:textId="77777777" w:rsidR="002E5D18" w:rsidRPr="00244176" w:rsidRDefault="002E5D1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733E887E" w14:textId="77777777" w:rsidR="002E5D18" w:rsidRPr="00CC646C" w:rsidRDefault="00F165D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756121"/>
                <w:placeholder>
                  <w:docPart w:val="9F9F309811874BC8ADC76C9A63BDF35B"/>
                </w:placeholder>
                <w:dropDownList>
                  <w:listItem w:displayText="choose a rating" w:value="choose a rating"/>
                  <w:listItem w:displayText="Compliant" w:value="Compliant"/>
                  <w:listItem w:displayText="Not Compliant" w:value="Not Compliant"/>
                </w:dropDownList>
              </w:sdtPr>
              <w:sdtEndPr/>
              <w:sdtContent>
                <w:r w:rsidR="002E5D18" w:rsidRPr="00501C01">
                  <w:rPr>
                    <w:rFonts w:ascii="Arial" w:hAnsi="Arial" w:cs="Arial"/>
                  </w:rPr>
                  <w:t>Compliant</w:t>
                </w:r>
              </w:sdtContent>
            </w:sdt>
            <w:r w:rsidR="002E5D18" w:rsidRPr="00501C01">
              <w:rPr>
                <w:rFonts w:ascii="Arial" w:hAnsi="Arial" w:cs="Arial"/>
              </w:rPr>
              <w:t xml:space="preserve"> </w:t>
            </w:r>
          </w:p>
        </w:tc>
      </w:tr>
    </w:tbl>
    <w:p w14:paraId="053F44F0" w14:textId="77777777" w:rsidR="0083291D" w:rsidRDefault="0083291D" w:rsidP="007B3959">
      <w:pPr>
        <w:pStyle w:val="Heading20"/>
      </w:pPr>
      <w:r w:rsidRPr="00A36AA9">
        <w:t>Findings</w:t>
      </w:r>
    </w:p>
    <w:p w14:paraId="64EBEA5E" w14:textId="04798C38" w:rsidR="0071668B" w:rsidRPr="004619E2" w:rsidRDefault="0071668B" w:rsidP="0071668B">
      <w:pPr>
        <w:pStyle w:val="NormalArial"/>
        <w:rPr>
          <w:color w:val="auto"/>
        </w:rPr>
      </w:pPr>
      <w:r w:rsidRPr="004619E2">
        <w:rPr>
          <w:color w:val="auto"/>
        </w:rPr>
        <w:t>Having considered the Quality Audit Report and approved provider’s response</w:t>
      </w:r>
      <w:r w:rsidR="0069254B">
        <w:rPr>
          <w:color w:val="auto"/>
        </w:rPr>
        <w:t xml:space="preserve"> (in relation to requirement 4(3)(f)</w:t>
      </w:r>
      <w:r w:rsidR="00AF14FE">
        <w:rPr>
          <w:color w:val="auto"/>
        </w:rPr>
        <w:t>)</w:t>
      </w:r>
      <w:r w:rsidRPr="004619E2">
        <w:rPr>
          <w:color w:val="auto"/>
        </w:rPr>
        <w:t xml:space="preserve">, I have assessed this Quality Standard and associated requirements </w:t>
      </w:r>
      <w:r>
        <w:rPr>
          <w:color w:val="auto"/>
        </w:rPr>
        <w:t>as</w:t>
      </w:r>
      <w:r w:rsidRPr="004619E2">
        <w:rPr>
          <w:color w:val="auto"/>
        </w:rPr>
        <w:t xml:space="preserve"> compliant. </w:t>
      </w:r>
    </w:p>
    <w:p w14:paraId="498B0C96" w14:textId="77777777" w:rsidR="0071668B" w:rsidRDefault="0071668B" w:rsidP="0071668B">
      <w:pPr>
        <w:pStyle w:val="NormalArial"/>
        <w:rPr>
          <w:color w:val="auto"/>
        </w:rPr>
      </w:pPr>
      <w:r w:rsidRPr="004619E2">
        <w:rPr>
          <w:color w:val="auto"/>
        </w:rPr>
        <w:t>I have made this decision based on the following analysis.</w:t>
      </w:r>
    </w:p>
    <w:p w14:paraId="0561B5B3" w14:textId="3FC61FF7" w:rsidR="005E3C90" w:rsidRPr="005E3C90" w:rsidRDefault="005E3C90" w:rsidP="005E3C90">
      <w:pPr>
        <w:rPr>
          <w:rFonts w:ascii="Arial" w:hAnsi="Arial" w:cs="Arial"/>
          <w:szCs w:val="22"/>
          <w:u w:val="single"/>
        </w:rPr>
      </w:pPr>
      <w:r w:rsidRPr="005E3C90">
        <w:rPr>
          <w:rFonts w:ascii="Arial" w:hAnsi="Arial" w:cs="Arial"/>
          <w:szCs w:val="22"/>
          <w:u w:val="single"/>
        </w:rPr>
        <w:t>Requirement 4(3)(</w:t>
      </w:r>
      <w:r w:rsidR="004303DC">
        <w:rPr>
          <w:rFonts w:ascii="Arial" w:hAnsi="Arial" w:cs="Arial"/>
          <w:szCs w:val="22"/>
          <w:u w:val="single"/>
        </w:rPr>
        <w:t>f</w:t>
      </w:r>
      <w:r w:rsidRPr="005E3C90">
        <w:rPr>
          <w:rFonts w:ascii="Arial" w:hAnsi="Arial" w:cs="Arial"/>
          <w:szCs w:val="22"/>
          <w:u w:val="single"/>
        </w:rPr>
        <w:t>)</w:t>
      </w:r>
      <w:r w:rsidR="0016399A">
        <w:rPr>
          <w:rFonts w:ascii="Arial" w:hAnsi="Arial" w:cs="Arial"/>
          <w:szCs w:val="22"/>
          <w:u w:val="single"/>
        </w:rPr>
        <w:t xml:space="preserve"> </w:t>
      </w:r>
    </w:p>
    <w:p w14:paraId="7237E86D" w14:textId="47063981" w:rsidR="002C1EED" w:rsidRDefault="00683993" w:rsidP="002C1EED">
      <w:pPr>
        <w:rPr>
          <w:rFonts w:ascii="Arial" w:hAnsi="Arial" w:cs="Arial"/>
        </w:rPr>
      </w:pPr>
      <w:r w:rsidRPr="002C1EED">
        <w:rPr>
          <w:rFonts w:ascii="Arial" w:hAnsi="Arial" w:cs="Arial"/>
        </w:rPr>
        <w:t xml:space="preserve">The Quality Audit Report </w:t>
      </w:r>
      <w:r w:rsidR="00133039" w:rsidRPr="002C1EED">
        <w:rPr>
          <w:rFonts w:ascii="Arial" w:hAnsi="Arial" w:cs="Arial"/>
        </w:rPr>
        <w:t>found requirement 4(3)(f) not met</w:t>
      </w:r>
      <w:r w:rsidR="002C1EED">
        <w:rPr>
          <w:rFonts w:ascii="Arial" w:hAnsi="Arial" w:cs="Arial"/>
        </w:rPr>
        <w:t>,</w:t>
      </w:r>
      <w:r w:rsidR="00C36944">
        <w:rPr>
          <w:rFonts w:ascii="Arial" w:hAnsi="Arial" w:cs="Arial"/>
        </w:rPr>
        <w:t xml:space="preserve"> however,</w:t>
      </w:r>
      <w:r w:rsidR="002C1EED">
        <w:rPr>
          <w:rFonts w:ascii="Arial" w:hAnsi="Arial" w:cs="Arial"/>
        </w:rPr>
        <w:t xml:space="preserve"> I have decided it is compliant</w:t>
      </w:r>
      <w:r w:rsidR="00504C71">
        <w:rPr>
          <w:rFonts w:ascii="Arial" w:hAnsi="Arial" w:cs="Arial"/>
        </w:rPr>
        <w:t xml:space="preserve">. </w:t>
      </w:r>
    </w:p>
    <w:p w14:paraId="27F8E761" w14:textId="2FDC015A" w:rsidR="00DC7F1B" w:rsidRDefault="00504C71" w:rsidP="00876B7F">
      <w:pPr>
        <w:rPr>
          <w:rFonts w:ascii="Arial" w:hAnsi="Arial" w:cs="Arial"/>
        </w:rPr>
      </w:pPr>
      <w:r>
        <w:rPr>
          <w:rFonts w:ascii="Arial" w:hAnsi="Arial" w:cs="Arial"/>
        </w:rPr>
        <w:t xml:space="preserve">The Quality Audit Report </w:t>
      </w:r>
      <w:r w:rsidR="00DC7F1B">
        <w:rPr>
          <w:rFonts w:ascii="Arial" w:hAnsi="Arial" w:cs="Arial"/>
        </w:rPr>
        <w:t xml:space="preserve">found the requirement not met </w:t>
      </w:r>
      <w:r w:rsidR="00DC7F1B" w:rsidRPr="002C1EED">
        <w:rPr>
          <w:rFonts w:ascii="Arial" w:hAnsi="Arial" w:cs="Arial"/>
        </w:rPr>
        <w:t xml:space="preserve">based on </w:t>
      </w:r>
      <w:r w:rsidR="00DC7F1B" w:rsidRPr="002C1EED">
        <w:rPr>
          <w:rFonts w:ascii="Arial" w:hAnsi="Arial" w:cs="Arial"/>
          <w:color w:val="auto"/>
        </w:rPr>
        <w:t xml:space="preserve">information about consumers’ needs, preferences and dietary requirements was not documented, and staff were not trained in food preparation and handling. </w:t>
      </w:r>
      <w:r w:rsidR="006C6BD8">
        <w:rPr>
          <w:rFonts w:ascii="Arial" w:hAnsi="Arial" w:cs="Arial"/>
          <w:color w:val="auto"/>
        </w:rPr>
        <w:t>The Quality Audit Report</w:t>
      </w:r>
      <w:r w:rsidR="00DC7F1B">
        <w:rPr>
          <w:rFonts w:ascii="Arial" w:hAnsi="Arial" w:cs="Arial"/>
          <w:color w:val="auto"/>
        </w:rPr>
        <w:t xml:space="preserve"> also identified </w:t>
      </w:r>
      <w:r w:rsidR="003404E5" w:rsidRPr="00591D4E">
        <w:rPr>
          <w:rFonts w:ascii="Arial" w:hAnsi="Arial" w:cs="Arial"/>
        </w:rPr>
        <w:t xml:space="preserve">support workers prepare </w:t>
      </w:r>
      <w:r w:rsidR="003404E5" w:rsidRPr="00591D4E">
        <w:rPr>
          <w:rFonts w:ascii="Arial" w:hAnsi="Arial" w:cs="Arial"/>
        </w:rPr>
        <w:lastRenderedPageBreak/>
        <w:t>meals for consumers</w:t>
      </w:r>
      <w:r w:rsidR="00AA0E03">
        <w:rPr>
          <w:rFonts w:ascii="Arial" w:hAnsi="Arial" w:cs="Arial"/>
        </w:rPr>
        <w:t xml:space="preserve"> </w:t>
      </w:r>
      <w:r w:rsidR="003404E5" w:rsidRPr="00591D4E">
        <w:rPr>
          <w:rFonts w:ascii="Arial" w:hAnsi="Arial" w:cs="Arial"/>
        </w:rPr>
        <w:t xml:space="preserve">in accordance with consumers’ </w:t>
      </w:r>
      <w:r w:rsidR="00AA0E03">
        <w:rPr>
          <w:rFonts w:ascii="Arial" w:hAnsi="Arial" w:cs="Arial"/>
        </w:rPr>
        <w:t xml:space="preserve">requests and </w:t>
      </w:r>
      <w:r w:rsidR="003404E5" w:rsidRPr="00591D4E">
        <w:rPr>
          <w:rFonts w:ascii="Arial" w:hAnsi="Arial" w:cs="Arial"/>
        </w:rPr>
        <w:t>cultural preferences</w:t>
      </w:r>
      <w:r w:rsidR="00DC7F1B">
        <w:rPr>
          <w:rFonts w:ascii="Arial" w:hAnsi="Arial" w:cs="Arial"/>
        </w:rPr>
        <w:t>, and c</w:t>
      </w:r>
      <w:r w:rsidR="00F7359C" w:rsidRPr="00591D4E">
        <w:rPr>
          <w:rFonts w:ascii="Arial" w:hAnsi="Arial" w:cs="Arial"/>
        </w:rPr>
        <w:t xml:space="preserve">onsumer/representative feedback about meals was positive. </w:t>
      </w:r>
    </w:p>
    <w:p w14:paraId="3F74C363" w14:textId="6DD1DAD8" w:rsidR="003E23B9" w:rsidRDefault="00471D42" w:rsidP="00876B7F">
      <w:pPr>
        <w:rPr>
          <w:rFonts w:ascii="Arial" w:hAnsi="Arial" w:cs="Arial"/>
        </w:rPr>
      </w:pPr>
      <w:r>
        <w:rPr>
          <w:rFonts w:ascii="Arial" w:hAnsi="Arial" w:cs="Arial"/>
        </w:rPr>
        <w:t>The approved provider’s response</w:t>
      </w:r>
      <w:r w:rsidR="00A50F86">
        <w:rPr>
          <w:rFonts w:ascii="Arial" w:hAnsi="Arial" w:cs="Arial"/>
        </w:rPr>
        <w:t xml:space="preserve"> highlighted the consumers’ satisfaction with the meals and</w:t>
      </w:r>
      <w:r>
        <w:rPr>
          <w:rFonts w:ascii="Arial" w:hAnsi="Arial" w:cs="Arial"/>
        </w:rPr>
        <w:t xml:space="preserve"> </w:t>
      </w:r>
      <w:r w:rsidR="000151AF">
        <w:rPr>
          <w:rFonts w:ascii="Arial" w:hAnsi="Arial" w:cs="Arial"/>
        </w:rPr>
        <w:t xml:space="preserve">stated that support workers know </w:t>
      </w:r>
      <w:r w:rsidR="003E23B9" w:rsidRPr="003E23B9">
        <w:rPr>
          <w:rFonts w:ascii="Arial" w:hAnsi="Arial" w:cs="Arial"/>
        </w:rPr>
        <w:t>consumers’ nutrition and hydration needs and preference</w:t>
      </w:r>
      <w:r w:rsidR="003A4314">
        <w:rPr>
          <w:rFonts w:ascii="Arial" w:hAnsi="Arial" w:cs="Arial"/>
        </w:rPr>
        <w:t xml:space="preserve">s, including </w:t>
      </w:r>
      <w:r w:rsidR="003E23B9" w:rsidRPr="003E23B9">
        <w:rPr>
          <w:rFonts w:ascii="Arial" w:hAnsi="Arial" w:cs="Arial"/>
        </w:rPr>
        <w:t xml:space="preserve">meal </w:t>
      </w:r>
      <w:r w:rsidR="002517B1">
        <w:rPr>
          <w:rFonts w:ascii="Arial" w:hAnsi="Arial" w:cs="Arial"/>
        </w:rPr>
        <w:t>size and</w:t>
      </w:r>
      <w:r w:rsidR="003E23B9" w:rsidRPr="003E23B9">
        <w:rPr>
          <w:rFonts w:ascii="Arial" w:hAnsi="Arial" w:cs="Arial"/>
        </w:rPr>
        <w:t xml:space="preserve"> dietary </w:t>
      </w:r>
      <w:r w:rsidR="003A4314">
        <w:rPr>
          <w:rFonts w:ascii="Arial" w:hAnsi="Arial" w:cs="Arial"/>
        </w:rPr>
        <w:t>and</w:t>
      </w:r>
      <w:r w:rsidR="003E23B9" w:rsidRPr="003E23B9">
        <w:rPr>
          <w:rFonts w:ascii="Arial" w:hAnsi="Arial" w:cs="Arial"/>
        </w:rPr>
        <w:t xml:space="preserve"> cultural needs</w:t>
      </w:r>
      <w:r w:rsidR="003A4314">
        <w:rPr>
          <w:rFonts w:ascii="Arial" w:hAnsi="Arial" w:cs="Arial"/>
        </w:rPr>
        <w:t>,</w:t>
      </w:r>
      <w:r w:rsidR="003E23B9" w:rsidRPr="003E23B9">
        <w:rPr>
          <w:rFonts w:ascii="Arial" w:hAnsi="Arial" w:cs="Arial"/>
        </w:rPr>
        <w:t xml:space="preserve"> </w:t>
      </w:r>
      <w:r w:rsidR="00846BAC">
        <w:rPr>
          <w:rFonts w:ascii="Arial" w:hAnsi="Arial" w:cs="Arial"/>
        </w:rPr>
        <w:t>despite</w:t>
      </w:r>
      <w:r w:rsidR="00F607FC">
        <w:rPr>
          <w:rFonts w:ascii="Arial" w:hAnsi="Arial" w:cs="Arial"/>
        </w:rPr>
        <w:t xml:space="preserve"> this information not</w:t>
      </w:r>
      <w:r w:rsidR="00E76912">
        <w:rPr>
          <w:rFonts w:ascii="Arial" w:hAnsi="Arial" w:cs="Arial"/>
        </w:rPr>
        <w:t xml:space="preserve"> being</w:t>
      </w:r>
      <w:r w:rsidR="00F607FC">
        <w:rPr>
          <w:rFonts w:ascii="Arial" w:hAnsi="Arial" w:cs="Arial"/>
        </w:rPr>
        <w:t xml:space="preserve"> documented. The response </w:t>
      </w:r>
      <w:r w:rsidR="00866AE1">
        <w:rPr>
          <w:rFonts w:ascii="Arial" w:hAnsi="Arial" w:cs="Arial"/>
        </w:rPr>
        <w:t>included</w:t>
      </w:r>
      <w:r w:rsidR="00AA01AA">
        <w:rPr>
          <w:rFonts w:ascii="Arial" w:hAnsi="Arial" w:cs="Arial"/>
        </w:rPr>
        <w:t xml:space="preserve"> evidence</w:t>
      </w:r>
      <w:r w:rsidR="00F607FC">
        <w:rPr>
          <w:rFonts w:ascii="Arial" w:hAnsi="Arial" w:cs="Arial"/>
        </w:rPr>
        <w:t xml:space="preserve"> that the service has </w:t>
      </w:r>
      <w:r w:rsidR="00DB09C5">
        <w:rPr>
          <w:rFonts w:ascii="Arial" w:hAnsi="Arial" w:cs="Arial"/>
        </w:rPr>
        <w:t>now</w:t>
      </w:r>
      <w:r w:rsidR="00F607FC">
        <w:rPr>
          <w:rFonts w:ascii="Arial" w:hAnsi="Arial" w:cs="Arial"/>
        </w:rPr>
        <w:t xml:space="preserve"> document</w:t>
      </w:r>
      <w:r w:rsidR="00DB09C5">
        <w:rPr>
          <w:rFonts w:ascii="Arial" w:hAnsi="Arial" w:cs="Arial"/>
        </w:rPr>
        <w:t xml:space="preserve">ed </w:t>
      </w:r>
      <w:r w:rsidR="00F62154">
        <w:rPr>
          <w:rFonts w:ascii="Arial" w:hAnsi="Arial" w:cs="Arial"/>
        </w:rPr>
        <w:t>some</w:t>
      </w:r>
      <w:r w:rsidR="00F607FC">
        <w:rPr>
          <w:rFonts w:ascii="Arial" w:hAnsi="Arial" w:cs="Arial"/>
        </w:rPr>
        <w:t xml:space="preserve"> </w:t>
      </w:r>
      <w:r w:rsidR="009F0FE0">
        <w:rPr>
          <w:rFonts w:ascii="Arial" w:hAnsi="Arial" w:cs="Arial"/>
        </w:rPr>
        <w:t xml:space="preserve">consumer </w:t>
      </w:r>
      <w:r w:rsidR="00F607FC">
        <w:rPr>
          <w:rFonts w:ascii="Arial" w:hAnsi="Arial" w:cs="Arial"/>
        </w:rPr>
        <w:t>information</w:t>
      </w:r>
      <w:r w:rsidR="009F0FE0">
        <w:rPr>
          <w:rFonts w:ascii="Arial" w:hAnsi="Arial" w:cs="Arial"/>
        </w:rPr>
        <w:t xml:space="preserve"> related to meals</w:t>
      </w:r>
      <w:r w:rsidR="00DB09C5">
        <w:rPr>
          <w:rFonts w:ascii="Arial" w:hAnsi="Arial" w:cs="Arial"/>
        </w:rPr>
        <w:t xml:space="preserve"> and </w:t>
      </w:r>
      <w:r w:rsidR="00762FA8">
        <w:rPr>
          <w:rFonts w:ascii="Arial" w:hAnsi="Arial" w:cs="Arial"/>
        </w:rPr>
        <w:t xml:space="preserve">support workers </w:t>
      </w:r>
      <w:r w:rsidR="002517B1">
        <w:rPr>
          <w:rFonts w:ascii="Arial" w:hAnsi="Arial" w:cs="Arial"/>
        </w:rPr>
        <w:t>were</w:t>
      </w:r>
      <w:r w:rsidR="003E23B9" w:rsidRPr="003E23B9">
        <w:rPr>
          <w:rFonts w:ascii="Arial" w:hAnsi="Arial" w:cs="Arial"/>
        </w:rPr>
        <w:t xml:space="preserve"> </w:t>
      </w:r>
      <w:r w:rsidR="00DB09C5">
        <w:rPr>
          <w:rFonts w:ascii="Arial" w:hAnsi="Arial" w:cs="Arial"/>
        </w:rPr>
        <w:t>undergoing</w:t>
      </w:r>
      <w:r w:rsidR="003E23B9" w:rsidRPr="003E23B9">
        <w:rPr>
          <w:rFonts w:ascii="Arial" w:hAnsi="Arial" w:cs="Arial"/>
        </w:rPr>
        <w:t xml:space="preserve"> training</w:t>
      </w:r>
      <w:r w:rsidR="00B23134">
        <w:rPr>
          <w:rFonts w:ascii="Arial" w:hAnsi="Arial" w:cs="Arial"/>
        </w:rPr>
        <w:t xml:space="preserve"> </w:t>
      </w:r>
      <w:r w:rsidR="00DB09C5">
        <w:rPr>
          <w:rFonts w:ascii="Arial" w:hAnsi="Arial" w:cs="Arial"/>
        </w:rPr>
        <w:t xml:space="preserve">on supporting safe </w:t>
      </w:r>
      <w:r w:rsidR="00B23134">
        <w:rPr>
          <w:rFonts w:ascii="Arial" w:hAnsi="Arial" w:cs="Arial"/>
        </w:rPr>
        <w:t xml:space="preserve">food </w:t>
      </w:r>
      <w:r w:rsidR="00DB09C5">
        <w:rPr>
          <w:rFonts w:ascii="Arial" w:hAnsi="Arial" w:cs="Arial"/>
        </w:rPr>
        <w:t xml:space="preserve">preparation and </w:t>
      </w:r>
      <w:r w:rsidR="00B23134">
        <w:rPr>
          <w:rFonts w:ascii="Arial" w:hAnsi="Arial" w:cs="Arial"/>
        </w:rPr>
        <w:t>handling</w:t>
      </w:r>
      <w:r w:rsidR="00FA2FE2">
        <w:rPr>
          <w:rFonts w:ascii="Arial" w:hAnsi="Arial" w:cs="Arial"/>
        </w:rPr>
        <w:t xml:space="preserve">. </w:t>
      </w:r>
    </w:p>
    <w:p w14:paraId="79DB5726" w14:textId="1C1004C1" w:rsidR="00E60394" w:rsidRDefault="00E60394" w:rsidP="00876B7F">
      <w:pPr>
        <w:rPr>
          <w:rFonts w:ascii="Arial" w:hAnsi="Arial" w:cs="Arial"/>
        </w:rPr>
      </w:pPr>
      <w:r>
        <w:rPr>
          <w:rFonts w:ascii="Arial" w:hAnsi="Arial" w:cs="Arial"/>
        </w:rPr>
        <w:t>In coming to my decision about compliance,</w:t>
      </w:r>
      <w:r w:rsidR="007E678A" w:rsidRPr="007E678A">
        <w:rPr>
          <w:rFonts w:ascii="Arial" w:hAnsi="Arial" w:cs="Arial"/>
        </w:rPr>
        <w:t xml:space="preserve"> </w:t>
      </w:r>
      <w:r w:rsidR="007E678A">
        <w:rPr>
          <w:rFonts w:ascii="Arial" w:hAnsi="Arial" w:cs="Arial"/>
        </w:rPr>
        <w:t>I have considered that m</w:t>
      </w:r>
      <w:r w:rsidR="007E678A" w:rsidRPr="007E678A">
        <w:rPr>
          <w:rFonts w:ascii="Arial" w:hAnsi="Arial" w:cs="Arial"/>
        </w:rPr>
        <w:t xml:space="preserve">anagement and </w:t>
      </w:r>
      <w:r w:rsidR="00BC1B29">
        <w:rPr>
          <w:rFonts w:ascii="Arial" w:hAnsi="Arial" w:cs="Arial"/>
        </w:rPr>
        <w:t>support workers</w:t>
      </w:r>
      <w:r w:rsidR="007E678A" w:rsidRPr="007E678A">
        <w:rPr>
          <w:rFonts w:ascii="Arial" w:hAnsi="Arial" w:cs="Arial"/>
        </w:rPr>
        <w:t xml:space="preserve"> said meals</w:t>
      </w:r>
      <w:r w:rsidR="008F30CC">
        <w:rPr>
          <w:rFonts w:ascii="Arial" w:hAnsi="Arial" w:cs="Arial"/>
        </w:rPr>
        <w:t xml:space="preserve"> are cooked and prepared</w:t>
      </w:r>
      <w:r w:rsidR="007E678A" w:rsidRPr="007E678A">
        <w:rPr>
          <w:rFonts w:ascii="Arial" w:hAnsi="Arial" w:cs="Arial"/>
        </w:rPr>
        <w:t xml:space="preserve"> in line with consumers’ cultural preferences and requests. This was consistent with consumer</w:t>
      </w:r>
      <w:r w:rsidR="007E678A">
        <w:rPr>
          <w:rFonts w:ascii="Arial" w:hAnsi="Arial" w:cs="Arial"/>
        </w:rPr>
        <w:t>/</w:t>
      </w:r>
      <w:r w:rsidR="007E678A" w:rsidRPr="007E678A">
        <w:rPr>
          <w:rFonts w:ascii="Arial" w:hAnsi="Arial" w:cs="Arial"/>
        </w:rPr>
        <w:t>representative positive feedback about prepared meals. No adverse information was identified by the Assessment Team about any aspects of food variety, quality or quantity.</w:t>
      </w:r>
      <w:r>
        <w:rPr>
          <w:rFonts w:ascii="Arial" w:hAnsi="Arial" w:cs="Arial"/>
        </w:rPr>
        <w:t xml:space="preserve"> I </w:t>
      </w:r>
      <w:r w:rsidR="00D458F3">
        <w:rPr>
          <w:rFonts w:ascii="Arial" w:hAnsi="Arial" w:cs="Arial"/>
        </w:rPr>
        <w:t>also note the</w:t>
      </w:r>
      <w:r w:rsidR="001E492C">
        <w:rPr>
          <w:rFonts w:ascii="Arial" w:hAnsi="Arial" w:cs="Arial"/>
        </w:rPr>
        <w:t xml:space="preserve"> service has taken action to complete relevant consumer documentation and train staff. </w:t>
      </w:r>
      <w:r w:rsidR="009047E2">
        <w:rPr>
          <w:rFonts w:ascii="Arial" w:hAnsi="Arial" w:cs="Arial"/>
        </w:rPr>
        <w:t xml:space="preserve">Therefore, I have decided this requirement is compliant. </w:t>
      </w:r>
    </w:p>
    <w:p w14:paraId="60CD84F9" w14:textId="2C18DECB" w:rsidR="005E3C90" w:rsidRPr="005E3C90" w:rsidRDefault="004303DC" w:rsidP="005E3C90">
      <w:pPr>
        <w:rPr>
          <w:rFonts w:ascii="Arial" w:hAnsi="Arial" w:cs="Arial"/>
          <w:color w:val="auto"/>
          <w:u w:val="single"/>
        </w:rPr>
      </w:pPr>
      <w:r>
        <w:rPr>
          <w:rFonts w:ascii="Arial" w:hAnsi="Arial" w:cs="Arial"/>
          <w:color w:val="auto"/>
          <w:u w:val="single"/>
        </w:rPr>
        <w:t>Other Standard 4</w:t>
      </w:r>
      <w:r w:rsidR="00695C47" w:rsidRPr="00695C47">
        <w:rPr>
          <w:rFonts w:ascii="Arial" w:hAnsi="Arial" w:cs="Arial"/>
          <w:color w:val="auto"/>
          <w:u w:val="single"/>
        </w:rPr>
        <w:t xml:space="preserve"> </w:t>
      </w:r>
      <w:r w:rsidR="00695C47">
        <w:rPr>
          <w:rFonts w:ascii="Arial" w:hAnsi="Arial" w:cs="Arial"/>
          <w:color w:val="auto"/>
          <w:u w:val="single"/>
        </w:rPr>
        <w:t>requirements</w:t>
      </w:r>
      <w:r w:rsidR="0016399A">
        <w:rPr>
          <w:rFonts w:ascii="Arial" w:hAnsi="Arial" w:cs="Arial"/>
          <w:color w:val="auto"/>
          <w:u w:val="single"/>
        </w:rPr>
        <w:t xml:space="preserve"> </w:t>
      </w:r>
    </w:p>
    <w:p w14:paraId="4B9CB86E" w14:textId="40FF1A3C" w:rsidR="006E4C62" w:rsidRDefault="005E3C90" w:rsidP="005E3C90">
      <w:pPr>
        <w:spacing w:before="60" w:after="60"/>
        <w:rPr>
          <w:rFonts w:ascii="Arial" w:hAnsi="Arial" w:cs="Arial"/>
        </w:rPr>
      </w:pPr>
      <w:r w:rsidRPr="005E3C90">
        <w:rPr>
          <w:rFonts w:ascii="Arial" w:hAnsi="Arial" w:cs="Arial"/>
        </w:rPr>
        <w:t xml:space="preserve">The Quality Audit Report included evidence (summarised below) that the service is compliant with </w:t>
      </w:r>
      <w:r w:rsidR="004303DC">
        <w:rPr>
          <w:rFonts w:ascii="Arial" w:hAnsi="Arial" w:cs="Arial"/>
        </w:rPr>
        <w:t xml:space="preserve">the other </w:t>
      </w:r>
      <w:r w:rsidRPr="005E3C90">
        <w:rPr>
          <w:rFonts w:ascii="Arial" w:hAnsi="Arial" w:cs="Arial"/>
        </w:rPr>
        <w:t>requirements</w:t>
      </w:r>
      <w:r w:rsidR="00BD0E00">
        <w:rPr>
          <w:rFonts w:ascii="Arial" w:hAnsi="Arial" w:cs="Arial"/>
        </w:rPr>
        <w:t xml:space="preserve"> in this Quality Standard</w:t>
      </w:r>
      <w:r w:rsidRPr="005E3C90">
        <w:rPr>
          <w:rFonts w:ascii="Arial" w:hAnsi="Arial" w:cs="Arial"/>
        </w:rPr>
        <w:t xml:space="preserve">. </w:t>
      </w:r>
    </w:p>
    <w:p w14:paraId="147C160D" w14:textId="6E159A35" w:rsidR="006E4C62" w:rsidRPr="008B7B2C" w:rsidRDefault="0086095C" w:rsidP="006E4C62">
      <w:pPr>
        <w:rPr>
          <w:rFonts w:ascii="Arial" w:hAnsi="Arial" w:cs="Arial"/>
          <w:color w:val="auto"/>
        </w:rPr>
      </w:pPr>
      <w:r w:rsidRPr="008B7B2C">
        <w:rPr>
          <w:rFonts w:ascii="Arial" w:hAnsi="Arial" w:cs="Arial"/>
        </w:rPr>
        <w:t xml:space="preserve">Consumers/representatives were satisfied with the services and support for daily living </w:t>
      </w:r>
      <w:r w:rsidR="008C6CA2">
        <w:rPr>
          <w:rFonts w:ascii="Arial" w:hAnsi="Arial" w:cs="Arial"/>
        </w:rPr>
        <w:t xml:space="preserve">which included </w:t>
      </w:r>
      <w:r w:rsidR="008C6CA2">
        <w:rPr>
          <w:rFonts w:ascii="Arial" w:hAnsi="Arial" w:cs="Arial"/>
          <w:color w:val="auto"/>
        </w:rPr>
        <w:t>walking in the park, attending church services and meal preparation.</w:t>
      </w:r>
      <w:r w:rsidR="008C6CA2" w:rsidRPr="008B7B2C">
        <w:rPr>
          <w:rFonts w:ascii="Arial" w:hAnsi="Arial" w:cs="Arial"/>
          <w:color w:val="auto"/>
        </w:rPr>
        <w:t xml:space="preserve"> </w:t>
      </w:r>
      <w:r w:rsidRPr="008B7B2C">
        <w:rPr>
          <w:rFonts w:ascii="Arial" w:hAnsi="Arial" w:cs="Arial"/>
        </w:rPr>
        <w:t xml:space="preserve">Support workers </w:t>
      </w:r>
      <w:r w:rsidR="00DB09C5">
        <w:rPr>
          <w:rFonts w:ascii="Arial" w:hAnsi="Arial" w:cs="Arial"/>
          <w:color w:val="auto"/>
        </w:rPr>
        <w:t>knew consumers well, including</w:t>
      </w:r>
      <w:r w:rsidR="006E4C62" w:rsidRPr="008B7B2C">
        <w:rPr>
          <w:rFonts w:ascii="Arial" w:hAnsi="Arial" w:cs="Arial"/>
          <w:color w:val="auto"/>
        </w:rPr>
        <w:t xml:space="preserve"> what </w:t>
      </w:r>
      <w:r w:rsidR="00DB09C5">
        <w:rPr>
          <w:rFonts w:ascii="Arial" w:hAnsi="Arial" w:cs="Arial"/>
          <w:color w:val="auto"/>
        </w:rPr>
        <w:t>was</w:t>
      </w:r>
      <w:r w:rsidR="006E4C62" w:rsidRPr="008B7B2C">
        <w:rPr>
          <w:rFonts w:ascii="Arial" w:hAnsi="Arial" w:cs="Arial"/>
          <w:color w:val="auto"/>
        </w:rPr>
        <w:t xml:space="preserve"> important to consumers and </w:t>
      </w:r>
      <w:r w:rsidR="00DB09C5">
        <w:rPr>
          <w:rFonts w:ascii="Arial" w:hAnsi="Arial" w:cs="Arial"/>
          <w:color w:val="auto"/>
        </w:rPr>
        <w:t xml:space="preserve">described </w:t>
      </w:r>
      <w:r w:rsidR="006E4C62" w:rsidRPr="008B7B2C">
        <w:rPr>
          <w:rFonts w:ascii="Arial" w:hAnsi="Arial" w:cs="Arial"/>
          <w:color w:val="auto"/>
        </w:rPr>
        <w:t xml:space="preserve">how they </w:t>
      </w:r>
      <w:r w:rsidR="008B7B2C" w:rsidRPr="008B7B2C">
        <w:rPr>
          <w:rFonts w:ascii="Arial" w:hAnsi="Arial" w:cs="Arial"/>
          <w:color w:val="auto"/>
        </w:rPr>
        <w:t>encourage</w:t>
      </w:r>
      <w:r w:rsidR="006E4C62" w:rsidRPr="008B7B2C">
        <w:rPr>
          <w:rFonts w:ascii="Arial" w:hAnsi="Arial" w:cs="Arial"/>
          <w:color w:val="auto"/>
        </w:rPr>
        <w:t xml:space="preserve"> consumers to </w:t>
      </w:r>
      <w:r w:rsidR="008B7B2C" w:rsidRPr="008B7B2C">
        <w:rPr>
          <w:rFonts w:ascii="Arial" w:hAnsi="Arial" w:cs="Arial"/>
          <w:color w:val="auto"/>
        </w:rPr>
        <w:t>be as independent as possible.</w:t>
      </w:r>
      <w:r w:rsidR="00AD0C78">
        <w:rPr>
          <w:rFonts w:ascii="Arial" w:hAnsi="Arial" w:cs="Arial"/>
          <w:color w:val="auto"/>
        </w:rPr>
        <w:t xml:space="preserve"> </w:t>
      </w:r>
      <w:r w:rsidR="006E4C62" w:rsidRPr="008B7B2C">
        <w:rPr>
          <w:rFonts w:ascii="Arial" w:hAnsi="Arial" w:cs="Arial"/>
          <w:color w:val="auto"/>
        </w:rPr>
        <w:t xml:space="preserve">Whilst there </w:t>
      </w:r>
      <w:r w:rsidR="002B25AD">
        <w:rPr>
          <w:rFonts w:ascii="Arial" w:hAnsi="Arial" w:cs="Arial"/>
          <w:color w:val="auto"/>
        </w:rPr>
        <w:t>w</w:t>
      </w:r>
      <w:r w:rsidR="007A1324">
        <w:rPr>
          <w:rFonts w:ascii="Arial" w:hAnsi="Arial" w:cs="Arial"/>
          <w:color w:val="auto"/>
        </w:rPr>
        <w:t>as</w:t>
      </w:r>
      <w:r w:rsidR="006E4C62" w:rsidRPr="008B7B2C">
        <w:rPr>
          <w:rFonts w:ascii="Arial" w:hAnsi="Arial" w:cs="Arial"/>
          <w:color w:val="auto"/>
        </w:rPr>
        <w:t xml:space="preserve"> no </w:t>
      </w:r>
      <w:r w:rsidR="007A1324">
        <w:rPr>
          <w:rFonts w:ascii="Arial" w:hAnsi="Arial" w:cs="Arial"/>
          <w:color w:val="auto"/>
        </w:rPr>
        <w:t xml:space="preserve">documented </w:t>
      </w:r>
      <w:r w:rsidR="006E4C62" w:rsidRPr="008B7B2C">
        <w:rPr>
          <w:rFonts w:ascii="Arial" w:hAnsi="Arial" w:cs="Arial"/>
          <w:color w:val="auto"/>
        </w:rPr>
        <w:t xml:space="preserve">care planning, staff had a common understanding of consumers’ </w:t>
      </w:r>
      <w:r w:rsidR="008B7B2C" w:rsidRPr="008B7B2C">
        <w:rPr>
          <w:rFonts w:ascii="Arial" w:hAnsi="Arial" w:cs="Arial"/>
          <w:color w:val="auto"/>
        </w:rPr>
        <w:t xml:space="preserve">needs, goals and </w:t>
      </w:r>
      <w:r w:rsidR="006E4C62" w:rsidRPr="008B7B2C">
        <w:rPr>
          <w:rFonts w:ascii="Arial" w:hAnsi="Arial" w:cs="Arial"/>
          <w:color w:val="auto"/>
        </w:rPr>
        <w:t xml:space="preserve">preferences and </w:t>
      </w:r>
      <w:r w:rsidR="0089407F">
        <w:rPr>
          <w:rFonts w:ascii="Arial" w:hAnsi="Arial" w:cs="Arial"/>
          <w:color w:val="auto"/>
        </w:rPr>
        <w:t xml:space="preserve">the </w:t>
      </w:r>
      <w:r w:rsidR="006E4C62" w:rsidRPr="008B7B2C">
        <w:rPr>
          <w:rFonts w:ascii="Arial" w:hAnsi="Arial" w:cs="Arial"/>
          <w:color w:val="auto"/>
        </w:rPr>
        <w:t>supports</w:t>
      </w:r>
      <w:r w:rsidR="008B7B2C" w:rsidRPr="008B7B2C">
        <w:rPr>
          <w:rFonts w:ascii="Arial" w:hAnsi="Arial" w:cs="Arial"/>
          <w:color w:val="auto"/>
        </w:rPr>
        <w:t xml:space="preserve"> in place</w:t>
      </w:r>
      <w:r w:rsidR="006C7A5F">
        <w:rPr>
          <w:rFonts w:ascii="Arial" w:hAnsi="Arial" w:cs="Arial"/>
          <w:color w:val="auto"/>
        </w:rPr>
        <w:t xml:space="preserve"> for individual consumers</w:t>
      </w:r>
      <w:r w:rsidR="006E4C62" w:rsidRPr="008B7B2C">
        <w:rPr>
          <w:rFonts w:ascii="Arial" w:hAnsi="Arial" w:cs="Arial"/>
          <w:color w:val="auto"/>
        </w:rPr>
        <w:t xml:space="preserve">. </w:t>
      </w:r>
    </w:p>
    <w:p w14:paraId="31032662" w14:textId="6BFE3CDE" w:rsidR="006E4C62" w:rsidRPr="008166D5" w:rsidRDefault="00E7047A" w:rsidP="006E4C62">
      <w:pPr>
        <w:rPr>
          <w:rFonts w:ascii="Arial" w:hAnsi="Arial" w:cs="Arial"/>
        </w:rPr>
      </w:pPr>
      <w:r w:rsidRPr="008166D5">
        <w:rPr>
          <w:rFonts w:ascii="Arial" w:hAnsi="Arial" w:cs="Arial"/>
        </w:rPr>
        <w:t>Consumers/representatives</w:t>
      </w:r>
      <w:r w:rsidR="008166D5" w:rsidRPr="008166D5">
        <w:rPr>
          <w:rFonts w:ascii="Arial" w:hAnsi="Arial" w:cs="Arial"/>
        </w:rPr>
        <w:t xml:space="preserve"> were satisfied </w:t>
      </w:r>
      <w:r w:rsidR="009C256F">
        <w:rPr>
          <w:rFonts w:ascii="Arial" w:hAnsi="Arial" w:cs="Arial"/>
        </w:rPr>
        <w:t>consumers’</w:t>
      </w:r>
      <w:r w:rsidR="008166D5" w:rsidRPr="008166D5">
        <w:rPr>
          <w:rFonts w:ascii="Arial" w:hAnsi="Arial" w:cs="Arial"/>
        </w:rPr>
        <w:t xml:space="preserve"> emotional, spiritual and psychological wellbeing </w:t>
      </w:r>
      <w:r w:rsidR="008D1873">
        <w:rPr>
          <w:rFonts w:ascii="Arial" w:hAnsi="Arial" w:cs="Arial"/>
        </w:rPr>
        <w:t>are</w:t>
      </w:r>
      <w:r w:rsidR="008166D5" w:rsidRPr="008166D5">
        <w:rPr>
          <w:rFonts w:ascii="Arial" w:hAnsi="Arial" w:cs="Arial"/>
        </w:rPr>
        <w:t xml:space="preserve"> supported. They s</w:t>
      </w:r>
      <w:r w:rsidRPr="008166D5">
        <w:rPr>
          <w:rFonts w:ascii="Arial" w:hAnsi="Arial" w:cs="Arial"/>
        </w:rPr>
        <w:t xml:space="preserve">aid </w:t>
      </w:r>
      <w:r w:rsidR="006E4C62" w:rsidRPr="008166D5">
        <w:rPr>
          <w:rFonts w:ascii="Arial" w:hAnsi="Arial" w:cs="Arial"/>
        </w:rPr>
        <w:t xml:space="preserve">staff know the consumers </w:t>
      </w:r>
      <w:r w:rsidRPr="008166D5">
        <w:rPr>
          <w:rFonts w:ascii="Arial" w:hAnsi="Arial" w:cs="Arial"/>
        </w:rPr>
        <w:t xml:space="preserve">well </w:t>
      </w:r>
      <w:r w:rsidR="006E4C62" w:rsidRPr="008166D5">
        <w:rPr>
          <w:rFonts w:ascii="Arial" w:hAnsi="Arial" w:cs="Arial"/>
        </w:rPr>
        <w:t xml:space="preserve">and as they have similar cultural backgrounds, </w:t>
      </w:r>
      <w:r w:rsidR="009C256F">
        <w:rPr>
          <w:rFonts w:ascii="Arial" w:hAnsi="Arial" w:cs="Arial"/>
        </w:rPr>
        <w:t>staff</w:t>
      </w:r>
      <w:r w:rsidR="006E4C62" w:rsidRPr="008166D5">
        <w:rPr>
          <w:rFonts w:ascii="Arial" w:hAnsi="Arial" w:cs="Arial"/>
        </w:rPr>
        <w:t xml:space="preserve"> would be able to determine if the consumers were</w:t>
      </w:r>
      <w:r w:rsidR="006E4C62" w:rsidRPr="008166D5">
        <w:rPr>
          <w:rFonts w:ascii="Arial" w:hAnsi="Arial" w:cs="Arial"/>
          <w:color w:val="70AD47" w:themeColor="accent6"/>
        </w:rPr>
        <w:t xml:space="preserve"> </w:t>
      </w:r>
      <w:r w:rsidR="006E4C62" w:rsidRPr="008166D5">
        <w:rPr>
          <w:rFonts w:ascii="Arial" w:hAnsi="Arial" w:cs="Arial"/>
        </w:rPr>
        <w:t>feeling low or not themselves</w:t>
      </w:r>
      <w:r w:rsidR="006E4C62" w:rsidRPr="008166D5">
        <w:rPr>
          <w:rFonts w:ascii="Arial" w:hAnsi="Arial" w:cs="Arial"/>
          <w:color w:val="auto"/>
        </w:rPr>
        <w:t>.</w:t>
      </w:r>
      <w:r w:rsidR="006E4C62" w:rsidRPr="008166D5">
        <w:rPr>
          <w:rFonts w:ascii="Arial" w:hAnsi="Arial" w:cs="Arial"/>
          <w:i/>
          <w:iCs/>
          <w:color w:val="auto"/>
        </w:rPr>
        <w:t xml:space="preserve"> </w:t>
      </w:r>
      <w:r w:rsidR="00B24A6D" w:rsidRPr="008166D5">
        <w:rPr>
          <w:rFonts w:ascii="Arial" w:hAnsi="Arial" w:cs="Arial"/>
          <w:color w:val="auto"/>
        </w:rPr>
        <w:t>Consumer</w:t>
      </w:r>
      <w:r w:rsidR="004276FB">
        <w:rPr>
          <w:rFonts w:ascii="Arial" w:hAnsi="Arial" w:cs="Arial"/>
          <w:color w:val="auto"/>
        </w:rPr>
        <w:t>s</w:t>
      </w:r>
      <w:r w:rsidR="00B24A6D" w:rsidRPr="008166D5">
        <w:rPr>
          <w:rFonts w:ascii="Arial" w:hAnsi="Arial" w:cs="Arial"/>
          <w:color w:val="auto"/>
        </w:rPr>
        <w:t xml:space="preserve"> were supported to attend church in accordance with their spiritual needs</w:t>
      </w:r>
      <w:r w:rsidR="008166D5" w:rsidRPr="008166D5">
        <w:rPr>
          <w:rFonts w:ascii="Arial" w:hAnsi="Arial" w:cs="Arial"/>
          <w:color w:val="auto"/>
        </w:rPr>
        <w:t xml:space="preserve"> and</w:t>
      </w:r>
      <w:r w:rsidR="00B24A6D" w:rsidRPr="008166D5">
        <w:rPr>
          <w:rFonts w:ascii="Arial" w:hAnsi="Arial" w:cs="Arial"/>
          <w:color w:val="auto"/>
        </w:rPr>
        <w:t xml:space="preserve"> </w:t>
      </w:r>
      <w:r w:rsidR="00FB7FD8">
        <w:rPr>
          <w:rFonts w:ascii="Arial" w:hAnsi="Arial" w:cs="Arial"/>
          <w:color w:val="auto"/>
        </w:rPr>
        <w:t xml:space="preserve">visit and </w:t>
      </w:r>
      <w:r w:rsidR="00B24A6D" w:rsidRPr="008166D5">
        <w:rPr>
          <w:rFonts w:ascii="Arial" w:hAnsi="Arial" w:cs="Arial"/>
          <w:color w:val="auto"/>
        </w:rPr>
        <w:t>socialise with friends in the community</w:t>
      </w:r>
      <w:r w:rsidR="008166D5" w:rsidRPr="008166D5">
        <w:rPr>
          <w:rFonts w:ascii="Arial" w:hAnsi="Arial" w:cs="Arial"/>
          <w:color w:val="auto"/>
        </w:rPr>
        <w:t xml:space="preserve">. </w:t>
      </w:r>
    </w:p>
    <w:p w14:paraId="5FB402F2" w14:textId="190FDFC8" w:rsidR="006E4C62" w:rsidRPr="00B37909" w:rsidRDefault="00E44D9B" w:rsidP="006D1D67">
      <w:pPr>
        <w:rPr>
          <w:rFonts w:ascii="Arial" w:hAnsi="Arial" w:cs="Arial"/>
        </w:rPr>
      </w:pPr>
      <w:r w:rsidRPr="00B37909">
        <w:rPr>
          <w:rFonts w:ascii="Arial" w:hAnsi="Arial" w:cs="Arial"/>
        </w:rPr>
        <w:t>Consumers are supported to participate in their community, maintain relationships and do things of interest</w:t>
      </w:r>
      <w:r w:rsidR="006D1D67" w:rsidRPr="00B37909">
        <w:rPr>
          <w:rFonts w:ascii="Arial" w:hAnsi="Arial" w:cs="Arial"/>
        </w:rPr>
        <w:t xml:space="preserve">, for example, </w:t>
      </w:r>
      <w:r w:rsidR="006E4C62" w:rsidRPr="00B37909">
        <w:rPr>
          <w:rFonts w:ascii="Arial" w:hAnsi="Arial" w:cs="Arial"/>
        </w:rPr>
        <w:t>attend medical appointments</w:t>
      </w:r>
      <w:r w:rsidR="006D1D67" w:rsidRPr="00B37909">
        <w:rPr>
          <w:rFonts w:ascii="Arial" w:hAnsi="Arial" w:cs="Arial"/>
        </w:rPr>
        <w:t xml:space="preserve"> and </w:t>
      </w:r>
      <w:r w:rsidR="006E4C62" w:rsidRPr="00B37909">
        <w:rPr>
          <w:rFonts w:ascii="Arial" w:hAnsi="Arial" w:cs="Arial"/>
        </w:rPr>
        <w:t>church services</w:t>
      </w:r>
      <w:r w:rsidR="006D1D67" w:rsidRPr="00B37909">
        <w:rPr>
          <w:rFonts w:ascii="Arial" w:hAnsi="Arial" w:cs="Arial"/>
        </w:rPr>
        <w:t xml:space="preserve"> in their local community</w:t>
      </w:r>
      <w:r w:rsidR="006E4C62" w:rsidRPr="00B37909">
        <w:rPr>
          <w:rFonts w:ascii="Arial" w:hAnsi="Arial" w:cs="Arial"/>
        </w:rPr>
        <w:t>, visit friends, garden in their backyard</w:t>
      </w:r>
      <w:r w:rsidR="00FB7FD8">
        <w:rPr>
          <w:rFonts w:ascii="Arial" w:hAnsi="Arial" w:cs="Arial"/>
        </w:rPr>
        <w:t xml:space="preserve">, go for walks, </w:t>
      </w:r>
      <w:r w:rsidR="006E4C62" w:rsidRPr="00B37909">
        <w:rPr>
          <w:rFonts w:ascii="Arial" w:hAnsi="Arial" w:cs="Arial"/>
        </w:rPr>
        <w:t xml:space="preserve">and </w:t>
      </w:r>
      <w:r w:rsidR="00B37909" w:rsidRPr="00B37909">
        <w:rPr>
          <w:rFonts w:ascii="Arial" w:hAnsi="Arial" w:cs="Arial"/>
        </w:rPr>
        <w:t>converse with the support workers</w:t>
      </w:r>
      <w:r w:rsidR="00FB7FD8">
        <w:rPr>
          <w:rFonts w:ascii="Arial" w:hAnsi="Arial" w:cs="Arial"/>
        </w:rPr>
        <w:t xml:space="preserve"> who are from a similar cultural background</w:t>
      </w:r>
      <w:r w:rsidR="00AC25F8" w:rsidRPr="00B37909">
        <w:rPr>
          <w:rFonts w:ascii="Arial" w:hAnsi="Arial" w:cs="Arial"/>
        </w:rPr>
        <w:t xml:space="preserve">. </w:t>
      </w:r>
    </w:p>
    <w:p w14:paraId="0A7AAFEB" w14:textId="0312B102" w:rsidR="006E4C62" w:rsidRPr="00D521F3" w:rsidRDefault="00CD3278" w:rsidP="008E0DA6">
      <w:pPr>
        <w:rPr>
          <w:rFonts w:ascii="Arial" w:hAnsi="Arial" w:cs="Arial"/>
        </w:rPr>
      </w:pPr>
      <w:r w:rsidRPr="009E7A82">
        <w:rPr>
          <w:rFonts w:ascii="Arial" w:hAnsi="Arial" w:cs="Arial"/>
        </w:rPr>
        <w:t xml:space="preserve">Whilst information about consumers </w:t>
      </w:r>
      <w:r w:rsidR="003D75F7">
        <w:rPr>
          <w:rFonts w:ascii="Arial" w:hAnsi="Arial" w:cs="Arial"/>
        </w:rPr>
        <w:t>was</w:t>
      </w:r>
      <w:r w:rsidRPr="009E7A82">
        <w:rPr>
          <w:rFonts w:ascii="Arial" w:hAnsi="Arial" w:cs="Arial"/>
        </w:rPr>
        <w:t xml:space="preserve"> not routinely documented and there </w:t>
      </w:r>
      <w:r w:rsidR="00234A38">
        <w:rPr>
          <w:rFonts w:ascii="Arial" w:hAnsi="Arial" w:cs="Arial"/>
        </w:rPr>
        <w:t>was</w:t>
      </w:r>
      <w:r w:rsidRPr="009E7A82">
        <w:rPr>
          <w:rFonts w:ascii="Arial" w:hAnsi="Arial" w:cs="Arial"/>
        </w:rPr>
        <w:t xml:space="preserve"> no detailed care plan to guide staff practice, information </w:t>
      </w:r>
      <w:r w:rsidR="00234A38">
        <w:rPr>
          <w:rFonts w:ascii="Arial" w:hAnsi="Arial" w:cs="Arial"/>
        </w:rPr>
        <w:t>was</w:t>
      </w:r>
      <w:r w:rsidRPr="009E7A82">
        <w:rPr>
          <w:rFonts w:ascii="Arial" w:hAnsi="Arial" w:cs="Arial"/>
        </w:rPr>
        <w:t xml:space="preserve"> communicated verbally within the organisation. </w:t>
      </w:r>
      <w:r w:rsidR="00F50DA9" w:rsidRPr="009E7A82">
        <w:rPr>
          <w:rFonts w:ascii="Arial" w:hAnsi="Arial" w:cs="Arial"/>
        </w:rPr>
        <w:t>Consumers/</w:t>
      </w:r>
      <w:r w:rsidR="00C65710" w:rsidRPr="009E7A82">
        <w:rPr>
          <w:rFonts w:ascii="Arial" w:hAnsi="Arial" w:cs="Arial"/>
        </w:rPr>
        <w:t>representatives</w:t>
      </w:r>
      <w:r w:rsidR="00F50DA9" w:rsidRPr="009E7A82">
        <w:rPr>
          <w:rFonts w:ascii="Arial" w:hAnsi="Arial" w:cs="Arial"/>
        </w:rPr>
        <w:t xml:space="preserve"> </w:t>
      </w:r>
      <w:r w:rsidR="006E4C62" w:rsidRPr="009E7A82">
        <w:rPr>
          <w:rFonts w:ascii="Arial" w:hAnsi="Arial" w:cs="Arial"/>
        </w:rPr>
        <w:t xml:space="preserve">said staff </w:t>
      </w:r>
      <w:r w:rsidR="00C65710" w:rsidRPr="009E7A82">
        <w:rPr>
          <w:rFonts w:ascii="Arial" w:hAnsi="Arial" w:cs="Arial"/>
        </w:rPr>
        <w:t>know</w:t>
      </w:r>
      <w:r w:rsidR="00E633AF" w:rsidRPr="009E7A82">
        <w:rPr>
          <w:rFonts w:ascii="Arial" w:hAnsi="Arial" w:cs="Arial"/>
        </w:rPr>
        <w:t xml:space="preserve"> </w:t>
      </w:r>
      <w:r w:rsidR="006E4C62" w:rsidRPr="009E7A82">
        <w:rPr>
          <w:rFonts w:ascii="Arial" w:hAnsi="Arial" w:cs="Arial"/>
        </w:rPr>
        <w:t xml:space="preserve">consumers’ needs and preferences. </w:t>
      </w:r>
      <w:r w:rsidR="002554DB" w:rsidRPr="009E7A82">
        <w:rPr>
          <w:rFonts w:ascii="Arial" w:hAnsi="Arial" w:cs="Arial"/>
        </w:rPr>
        <w:t>Management and support workers were confident they knew consumers’ needs and preferences</w:t>
      </w:r>
      <w:r w:rsidR="00036AA2" w:rsidRPr="009E7A82">
        <w:rPr>
          <w:rFonts w:ascii="Arial" w:hAnsi="Arial" w:cs="Arial"/>
        </w:rPr>
        <w:t xml:space="preserve"> and reported verbal information</w:t>
      </w:r>
      <w:r w:rsidR="00234A38">
        <w:rPr>
          <w:rFonts w:ascii="Arial" w:hAnsi="Arial" w:cs="Arial"/>
        </w:rPr>
        <w:t>-</w:t>
      </w:r>
      <w:r w:rsidR="00036AA2" w:rsidRPr="009E7A82">
        <w:rPr>
          <w:rFonts w:ascii="Arial" w:hAnsi="Arial" w:cs="Arial"/>
        </w:rPr>
        <w:t>sharing about consumers occurs within the organisation and with consumers/representatives</w:t>
      </w:r>
      <w:r w:rsidR="002554DB" w:rsidRPr="00A14C89">
        <w:rPr>
          <w:rFonts w:ascii="Arial" w:hAnsi="Arial" w:cs="Arial"/>
        </w:rPr>
        <w:t xml:space="preserve">. </w:t>
      </w:r>
      <w:r w:rsidR="008E0DA6" w:rsidRPr="00A14C89">
        <w:rPr>
          <w:rFonts w:ascii="Arial" w:hAnsi="Arial" w:cs="Arial"/>
        </w:rPr>
        <w:t>S</w:t>
      </w:r>
      <w:r w:rsidR="006E4C62" w:rsidRPr="00A14C89">
        <w:rPr>
          <w:rFonts w:ascii="Arial" w:hAnsi="Arial" w:cs="Arial"/>
          <w:color w:val="auto"/>
        </w:rPr>
        <w:t xml:space="preserve">ystematic deficits with documenting consumer </w:t>
      </w:r>
      <w:r w:rsidR="008E0DA6" w:rsidRPr="00A14C89">
        <w:rPr>
          <w:rFonts w:ascii="Arial" w:hAnsi="Arial" w:cs="Arial"/>
          <w:color w:val="auto"/>
        </w:rPr>
        <w:t xml:space="preserve">information </w:t>
      </w:r>
      <w:r w:rsidR="006E4C62" w:rsidRPr="00A14C89">
        <w:rPr>
          <w:rFonts w:ascii="Arial" w:hAnsi="Arial" w:cs="Arial"/>
          <w:color w:val="auto"/>
        </w:rPr>
        <w:t>is addressed under other requirements.</w:t>
      </w:r>
      <w:r w:rsidR="006E4C62" w:rsidRPr="00D521F3">
        <w:rPr>
          <w:rFonts w:ascii="Arial" w:hAnsi="Arial" w:cs="Arial"/>
          <w:color w:val="auto"/>
        </w:rPr>
        <w:t xml:space="preserve"> </w:t>
      </w:r>
    </w:p>
    <w:p w14:paraId="70B2BCAC" w14:textId="35B89926" w:rsidR="006E4C62" w:rsidRPr="00D521F3" w:rsidRDefault="006E4C62" w:rsidP="006E4C62">
      <w:pPr>
        <w:rPr>
          <w:rFonts w:ascii="Arial" w:hAnsi="Arial" w:cs="Arial"/>
        </w:rPr>
      </w:pPr>
      <w:r w:rsidRPr="00D521F3">
        <w:rPr>
          <w:rFonts w:ascii="Arial" w:hAnsi="Arial" w:cs="Arial"/>
        </w:rPr>
        <w:t>The service has processes to refer consumers to individuals, other organisations and providers of other care and services when needed.</w:t>
      </w:r>
      <w:r w:rsidR="008A76A3" w:rsidRPr="00D521F3">
        <w:rPr>
          <w:rFonts w:ascii="Arial" w:hAnsi="Arial" w:cs="Arial"/>
        </w:rPr>
        <w:t xml:space="preserve"> For example, the service ha</w:t>
      </w:r>
      <w:r w:rsidR="00234A38">
        <w:rPr>
          <w:rFonts w:ascii="Arial" w:hAnsi="Arial" w:cs="Arial"/>
        </w:rPr>
        <w:t>d</w:t>
      </w:r>
      <w:r w:rsidR="008A76A3" w:rsidRPr="00D521F3">
        <w:rPr>
          <w:rFonts w:ascii="Arial" w:hAnsi="Arial" w:cs="Arial"/>
        </w:rPr>
        <w:t xml:space="preserve"> made referrals to My Aged Care for consumers that require</w:t>
      </w:r>
      <w:r w:rsidR="00B0518B">
        <w:rPr>
          <w:rFonts w:ascii="Arial" w:hAnsi="Arial" w:cs="Arial"/>
        </w:rPr>
        <w:t>d</w:t>
      </w:r>
      <w:r w:rsidR="008A76A3" w:rsidRPr="00D521F3">
        <w:rPr>
          <w:rFonts w:ascii="Arial" w:hAnsi="Arial" w:cs="Arial"/>
        </w:rPr>
        <w:t xml:space="preserve"> or have requested additional or alternative services</w:t>
      </w:r>
      <w:r w:rsidR="00013AE5" w:rsidRPr="00D521F3">
        <w:rPr>
          <w:rFonts w:ascii="Arial" w:hAnsi="Arial" w:cs="Arial"/>
        </w:rPr>
        <w:t xml:space="preserve">, and has a referral process established with the local hospital. </w:t>
      </w:r>
    </w:p>
    <w:p w14:paraId="67446F72" w14:textId="15A957B9" w:rsidR="0083291D" w:rsidRPr="00A36AA9" w:rsidRDefault="006E4C62" w:rsidP="00B366B0">
      <w:r w:rsidRPr="00D521F3">
        <w:rPr>
          <w:rFonts w:ascii="Arial" w:hAnsi="Arial" w:cs="Arial"/>
        </w:rPr>
        <w:lastRenderedPageBreak/>
        <w:t xml:space="preserve">The service provides transport </w:t>
      </w:r>
      <w:r w:rsidR="00D150FD" w:rsidRPr="00D521F3">
        <w:rPr>
          <w:rFonts w:ascii="Arial" w:hAnsi="Arial" w:cs="Arial"/>
        </w:rPr>
        <w:t xml:space="preserve">services and </w:t>
      </w:r>
      <w:r w:rsidR="0079782D" w:rsidRPr="00D521F3">
        <w:rPr>
          <w:rFonts w:ascii="Arial" w:hAnsi="Arial" w:cs="Arial"/>
        </w:rPr>
        <w:t xml:space="preserve">has a </w:t>
      </w:r>
      <w:r w:rsidRPr="00D521F3">
        <w:rPr>
          <w:rFonts w:ascii="Arial" w:hAnsi="Arial" w:cs="Arial"/>
        </w:rPr>
        <w:t xml:space="preserve">process </w:t>
      </w:r>
      <w:r w:rsidR="0079782D" w:rsidRPr="00D521F3">
        <w:rPr>
          <w:rFonts w:ascii="Arial" w:hAnsi="Arial" w:cs="Arial"/>
        </w:rPr>
        <w:t>to ensure</w:t>
      </w:r>
      <w:r w:rsidRPr="00D521F3">
        <w:rPr>
          <w:rFonts w:ascii="Arial" w:hAnsi="Arial" w:cs="Arial"/>
        </w:rPr>
        <w:t xml:space="preserve"> vehicle</w:t>
      </w:r>
      <w:r w:rsidR="003F1445">
        <w:rPr>
          <w:rFonts w:ascii="Arial" w:hAnsi="Arial" w:cs="Arial"/>
        </w:rPr>
        <w:t>s are</w:t>
      </w:r>
      <w:r w:rsidRPr="00D521F3">
        <w:rPr>
          <w:rFonts w:ascii="Arial" w:hAnsi="Arial" w:cs="Arial"/>
        </w:rPr>
        <w:t xml:space="preserve"> clean</w:t>
      </w:r>
      <w:r w:rsidR="0079782D" w:rsidRPr="00D521F3">
        <w:rPr>
          <w:rFonts w:ascii="Arial" w:hAnsi="Arial" w:cs="Arial"/>
        </w:rPr>
        <w:t>, tidy and well maintained</w:t>
      </w:r>
      <w:r w:rsidRPr="00D521F3">
        <w:rPr>
          <w:rFonts w:ascii="Arial" w:hAnsi="Arial" w:cs="Arial"/>
        </w:rPr>
        <w:t xml:space="preserve"> prior to consumers use. </w:t>
      </w:r>
      <w:r w:rsidR="009C0B55" w:rsidRPr="00D521F3">
        <w:rPr>
          <w:rFonts w:ascii="Arial" w:hAnsi="Arial" w:cs="Arial"/>
        </w:rPr>
        <w:t>The service maintains records of support worker driver’s licences and vehicle re</w:t>
      </w:r>
      <w:r w:rsidR="00683993" w:rsidRPr="00D521F3">
        <w:rPr>
          <w:rFonts w:ascii="Arial" w:hAnsi="Arial" w:cs="Arial"/>
        </w:rPr>
        <w:t>gistration and insurances</w:t>
      </w:r>
      <w:r w:rsidR="00AC25F8" w:rsidRPr="00D521F3">
        <w:rPr>
          <w:rFonts w:ascii="Arial" w:hAnsi="Arial" w:cs="Arial"/>
        </w:rPr>
        <w:t xml:space="preserve">. </w:t>
      </w:r>
      <w:r w:rsidR="0083291D" w:rsidRPr="00A36AA9">
        <w:br w:type="page"/>
      </w:r>
    </w:p>
    <w:p w14:paraId="56FE86AC" w14:textId="77777777" w:rsidR="0083291D" w:rsidRPr="00A36AA9" w:rsidRDefault="0083291D"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2026"/>
      </w:tblGrid>
      <w:tr w:rsidR="002E5D18" w14:paraId="119016FC" w14:textId="77777777" w:rsidTr="002E5D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0" w:type="dxa"/>
            <w:gridSpan w:val="2"/>
            <w:tcBorders>
              <w:bottom w:val="single" w:sz="4" w:space="0" w:color="BFBFBF" w:themeColor="background1" w:themeShade="BF"/>
            </w:tcBorders>
          </w:tcPr>
          <w:p w14:paraId="7D816480" w14:textId="77777777" w:rsidR="002E5D18" w:rsidRPr="003217D3" w:rsidRDefault="002E5D18"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67F9718B" w14:textId="77777777" w:rsidR="002E5D18" w:rsidRPr="003217D3" w:rsidRDefault="002E5D1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2E5D18" w14:paraId="5FE14317" w14:textId="77777777" w:rsidTr="001B661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CE7E76" w14:textId="77777777" w:rsidR="002E5D18" w:rsidRPr="00244176" w:rsidRDefault="002E5D1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0FD6688F" w14:textId="77777777" w:rsidR="002E5D18" w:rsidRPr="00244176" w:rsidRDefault="002E5D1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2F75FACF" w14:textId="77777777" w:rsidR="002E5D18" w:rsidRPr="00CC646C" w:rsidRDefault="00F165D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479858"/>
                <w:placeholder>
                  <w:docPart w:val="113AC496C72D42FBA85DD4D026FEB64F"/>
                </w:placeholder>
                <w:dropDownList>
                  <w:listItem w:displayText="choose a rating" w:value="choose a rating"/>
                  <w:listItem w:displayText="Compliant" w:value="Compliant"/>
                  <w:listItem w:displayText="Not Compliant" w:value="Not Compliant"/>
                </w:dropDownList>
              </w:sdtPr>
              <w:sdtEndPr/>
              <w:sdtContent>
                <w:r w:rsidR="002E5D18" w:rsidRPr="00501C01">
                  <w:rPr>
                    <w:rFonts w:ascii="Arial" w:hAnsi="Arial" w:cs="Arial"/>
                  </w:rPr>
                  <w:t>Compliant</w:t>
                </w:r>
              </w:sdtContent>
            </w:sdt>
            <w:r w:rsidR="002E5D18" w:rsidRPr="00501C01">
              <w:rPr>
                <w:rFonts w:ascii="Arial" w:hAnsi="Arial" w:cs="Arial"/>
              </w:rPr>
              <w:t xml:space="preserve"> </w:t>
            </w:r>
          </w:p>
        </w:tc>
      </w:tr>
      <w:tr w:rsidR="002E5D18" w14:paraId="535F6C3F" w14:textId="77777777" w:rsidTr="001B66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D7A1C5" w14:textId="77777777" w:rsidR="002E5D18" w:rsidRPr="00244176" w:rsidRDefault="002E5D1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6E65E94A" w14:textId="77777777" w:rsidR="002E5D18" w:rsidRPr="00244176" w:rsidRDefault="002E5D1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56B3BD35" w14:textId="77777777" w:rsidR="002E5D18" w:rsidRPr="00CC646C" w:rsidRDefault="00F165D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0591646"/>
                <w:placeholder>
                  <w:docPart w:val="E731A07CC16B4B0DB6B0FC3F64685BD4"/>
                </w:placeholder>
                <w:dropDownList>
                  <w:listItem w:displayText="choose a rating" w:value="choose a rating"/>
                  <w:listItem w:displayText="Compliant" w:value="Compliant"/>
                  <w:listItem w:displayText="Not Compliant" w:value="Not Compliant"/>
                </w:dropDownList>
              </w:sdtPr>
              <w:sdtEndPr/>
              <w:sdtContent>
                <w:r w:rsidR="002E5D18" w:rsidRPr="00501C01">
                  <w:rPr>
                    <w:rFonts w:ascii="Arial" w:hAnsi="Arial" w:cs="Arial"/>
                  </w:rPr>
                  <w:t>Compliant</w:t>
                </w:r>
              </w:sdtContent>
            </w:sdt>
            <w:r w:rsidR="002E5D18" w:rsidRPr="00501C01">
              <w:rPr>
                <w:rFonts w:ascii="Arial" w:hAnsi="Arial" w:cs="Arial"/>
              </w:rPr>
              <w:t xml:space="preserve"> </w:t>
            </w:r>
          </w:p>
        </w:tc>
      </w:tr>
      <w:tr w:rsidR="002E5D18" w14:paraId="5ACE075D" w14:textId="77777777" w:rsidTr="001B661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C89EDB" w14:textId="77777777" w:rsidR="002E5D18" w:rsidRPr="00244176" w:rsidRDefault="002E5D1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4182F599" w14:textId="77777777" w:rsidR="002E5D18" w:rsidRPr="00244176" w:rsidRDefault="002E5D1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5814D7B5" w14:textId="77777777" w:rsidR="002E5D18" w:rsidRPr="00CC646C" w:rsidRDefault="00F165D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5197394"/>
                <w:placeholder>
                  <w:docPart w:val="8C5C390266224852BCED6A098A88751F"/>
                </w:placeholder>
                <w:dropDownList>
                  <w:listItem w:displayText="choose a rating" w:value="choose a rating"/>
                  <w:listItem w:displayText="Compliant" w:value="Compliant"/>
                  <w:listItem w:displayText="Not Compliant" w:value="Not Compliant"/>
                </w:dropDownList>
              </w:sdtPr>
              <w:sdtEndPr/>
              <w:sdtContent>
                <w:r w:rsidR="002E5D18" w:rsidRPr="00501C01">
                  <w:rPr>
                    <w:rFonts w:ascii="Arial" w:hAnsi="Arial" w:cs="Arial"/>
                  </w:rPr>
                  <w:t>Compliant</w:t>
                </w:r>
              </w:sdtContent>
            </w:sdt>
            <w:r w:rsidR="002E5D18" w:rsidRPr="00501C01">
              <w:rPr>
                <w:rFonts w:ascii="Arial" w:hAnsi="Arial" w:cs="Arial"/>
              </w:rPr>
              <w:t xml:space="preserve"> </w:t>
            </w:r>
          </w:p>
        </w:tc>
      </w:tr>
      <w:tr w:rsidR="002E5D18" w14:paraId="4FFBBE94" w14:textId="77777777" w:rsidTr="001B661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FD6F13" w14:textId="77777777" w:rsidR="002E5D18" w:rsidRPr="00244176" w:rsidRDefault="002E5D1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119B0226" w14:textId="77777777" w:rsidR="002E5D18" w:rsidRPr="00244176" w:rsidRDefault="002E5D1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02AE21E8" w14:textId="77777777" w:rsidR="002E5D18" w:rsidRPr="00CC646C" w:rsidRDefault="00F165D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5004883"/>
                <w:placeholder>
                  <w:docPart w:val="5785C85916004DE2B614BBC4679BB5E8"/>
                </w:placeholder>
                <w:dropDownList>
                  <w:listItem w:displayText="choose a rating" w:value="choose a rating"/>
                  <w:listItem w:displayText="Compliant" w:value="Compliant"/>
                  <w:listItem w:displayText="Not Compliant" w:value="Not Compliant"/>
                </w:dropDownList>
              </w:sdtPr>
              <w:sdtEndPr/>
              <w:sdtContent>
                <w:r w:rsidR="002E5D18" w:rsidRPr="00501C01">
                  <w:rPr>
                    <w:rFonts w:ascii="Arial" w:hAnsi="Arial" w:cs="Arial"/>
                  </w:rPr>
                  <w:t>Compliant</w:t>
                </w:r>
              </w:sdtContent>
            </w:sdt>
            <w:r w:rsidR="002E5D18" w:rsidRPr="00501C01">
              <w:rPr>
                <w:rFonts w:ascii="Arial" w:hAnsi="Arial" w:cs="Arial"/>
              </w:rPr>
              <w:t xml:space="preserve"> </w:t>
            </w:r>
          </w:p>
        </w:tc>
      </w:tr>
    </w:tbl>
    <w:p w14:paraId="07CB262F" w14:textId="77777777" w:rsidR="0083291D" w:rsidRDefault="0083291D" w:rsidP="007B3959">
      <w:pPr>
        <w:pStyle w:val="Heading20"/>
      </w:pPr>
      <w:r w:rsidRPr="00A36AA9">
        <w:t>Findings</w:t>
      </w:r>
    </w:p>
    <w:p w14:paraId="642C3B60" w14:textId="77777777" w:rsidR="00E02BB3" w:rsidRDefault="00E02BB3" w:rsidP="00E02BB3">
      <w:pPr>
        <w:pStyle w:val="NormalArial"/>
      </w:pPr>
      <w:r w:rsidRPr="00375E92">
        <w:t xml:space="preserve">The Quality Audit Report included evidence (summarised below) that the service is compliant with this Quality Standard and associated requirements. </w:t>
      </w:r>
    </w:p>
    <w:p w14:paraId="52D250A8" w14:textId="0B674490" w:rsidR="00B15E2A" w:rsidRPr="00375E92" w:rsidRDefault="00B15E2A" w:rsidP="00E02BB3">
      <w:pPr>
        <w:pStyle w:val="NormalArial"/>
      </w:pPr>
      <w:r>
        <w:t xml:space="preserve">Whilst the service had not received any recent feedback or complaints, it had a feedback and complaints management process </w:t>
      </w:r>
      <w:r w:rsidR="000F703B">
        <w:t xml:space="preserve">that was known by consumers/representatives, management and support workers. </w:t>
      </w:r>
    </w:p>
    <w:p w14:paraId="56436EDA" w14:textId="6F720009" w:rsidR="00E02BB3" w:rsidRDefault="00E02BB3" w:rsidP="00E02BB3">
      <w:pPr>
        <w:rPr>
          <w:rFonts w:ascii="Arial" w:hAnsi="Arial" w:cs="Arial"/>
        </w:rPr>
      </w:pPr>
      <w:r>
        <w:rPr>
          <w:rFonts w:ascii="Arial" w:hAnsi="Arial" w:cs="Arial"/>
        </w:rPr>
        <w:t>C</w:t>
      </w:r>
      <w:r w:rsidRPr="00375E92">
        <w:rPr>
          <w:rFonts w:ascii="Arial" w:hAnsi="Arial" w:cs="Arial"/>
        </w:rPr>
        <w:t>onsumers</w:t>
      </w:r>
      <w:r w:rsidR="0020369A">
        <w:rPr>
          <w:rFonts w:ascii="Arial" w:hAnsi="Arial" w:cs="Arial"/>
        </w:rPr>
        <w:t>/representatives</w:t>
      </w:r>
      <w:r w:rsidRPr="00375E92">
        <w:rPr>
          <w:rFonts w:ascii="Arial" w:hAnsi="Arial" w:cs="Arial"/>
        </w:rPr>
        <w:t xml:space="preserve"> </w:t>
      </w:r>
      <w:r>
        <w:rPr>
          <w:rFonts w:ascii="Arial" w:hAnsi="Arial" w:cs="Arial"/>
        </w:rPr>
        <w:t xml:space="preserve">felt comfortable </w:t>
      </w:r>
      <w:r w:rsidR="00F57F41">
        <w:rPr>
          <w:rFonts w:ascii="Arial" w:hAnsi="Arial" w:cs="Arial"/>
        </w:rPr>
        <w:t xml:space="preserve">and knew how to </w:t>
      </w:r>
      <w:r>
        <w:rPr>
          <w:rFonts w:ascii="Arial" w:hAnsi="Arial" w:cs="Arial"/>
        </w:rPr>
        <w:t>provid</w:t>
      </w:r>
      <w:r w:rsidR="00F57F41">
        <w:rPr>
          <w:rFonts w:ascii="Arial" w:hAnsi="Arial" w:cs="Arial"/>
        </w:rPr>
        <w:t>e</w:t>
      </w:r>
      <w:r>
        <w:rPr>
          <w:rFonts w:ascii="Arial" w:hAnsi="Arial" w:cs="Arial"/>
        </w:rPr>
        <w:t xml:space="preserve"> feedback</w:t>
      </w:r>
      <w:r w:rsidR="00ED1006">
        <w:rPr>
          <w:rFonts w:ascii="Arial" w:hAnsi="Arial" w:cs="Arial"/>
        </w:rPr>
        <w:t>, mak</w:t>
      </w:r>
      <w:r w:rsidR="00F57F41">
        <w:rPr>
          <w:rFonts w:ascii="Arial" w:hAnsi="Arial" w:cs="Arial"/>
        </w:rPr>
        <w:t>e</w:t>
      </w:r>
      <w:r w:rsidR="00ED1006">
        <w:rPr>
          <w:rFonts w:ascii="Arial" w:hAnsi="Arial" w:cs="Arial"/>
        </w:rPr>
        <w:t xml:space="preserve"> complaints</w:t>
      </w:r>
      <w:r>
        <w:rPr>
          <w:rFonts w:ascii="Arial" w:hAnsi="Arial" w:cs="Arial"/>
        </w:rPr>
        <w:t xml:space="preserve"> and rais</w:t>
      </w:r>
      <w:r w:rsidR="00F57F41">
        <w:rPr>
          <w:rFonts w:ascii="Arial" w:hAnsi="Arial" w:cs="Arial"/>
        </w:rPr>
        <w:t>e</w:t>
      </w:r>
      <w:r>
        <w:rPr>
          <w:rFonts w:ascii="Arial" w:hAnsi="Arial" w:cs="Arial"/>
        </w:rPr>
        <w:t xml:space="preserve"> </w:t>
      </w:r>
      <w:r w:rsidRPr="000F23F3">
        <w:rPr>
          <w:rFonts w:ascii="Arial" w:hAnsi="Arial" w:cs="Arial"/>
        </w:rPr>
        <w:t>concerns</w:t>
      </w:r>
      <w:r w:rsidR="004759B8">
        <w:rPr>
          <w:rFonts w:ascii="Arial" w:hAnsi="Arial" w:cs="Arial"/>
        </w:rPr>
        <w:t xml:space="preserve">. They </w:t>
      </w:r>
      <w:r w:rsidRPr="000F23F3">
        <w:rPr>
          <w:rFonts w:ascii="Arial" w:hAnsi="Arial" w:cs="Arial"/>
        </w:rPr>
        <w:t xml:space="preserve">said they </w:t>
      </w:r>
      <w:r w:rsidR="00ED1006" w:rsidRPr="000F23F3">
        <w:rPr>
          <w:rFonts w:ascii="Arial" w:hAnsi="Arial" w:cs="Arial"/>
        </w:rPr>
        <w:t>had a good relationship with service staff</w:t>
      </w:r>
      <w:r w:rsidR="004759B8">
        <w:rPr>
          <w:rFonts w:ascii="Arial" w:hAnsi="Arial" w:cs="Arial"/>
        </w:rPr>
        <w:t xml:space="preserve"> </w:t>
      </w:r>
      <w:r w:rsidR="00E82434">
        <w:rPr>
          <w:rFonts w:ascii="Arial" w:hAnsi="Arial" w:cs="Arial"/>
        </w:rPr>
        <w:t xml:space="preserve">who </w:t>
      </w:r>
      <w:r w:rsidR="004759B8">
        <w:rPr>
          <w:rFonts w:ascii="Arial" w:hAnsi="Arial" w:cs="Arial"/>
        </w:rPr>
        <w:t xml:space="preserve">were always available to them, including via electronic mail, text message or </w:t>
      </w:r>
      <w:r w:rsidR="00A02950">
        <w:rPr>
          <w:rFonts w:ascii="Arial" w:hAnsi="Arial" w:cs="Arial"/>
        </w:rPr>
        <w:t>tele</w:t>
      </w:r>
      <w:r w:rsidR="004759B8">
        <w:rPr>
          <w:rFonts w:ascii="Arial" w:hAnsi="Arial" w:cs="Arial"/>
        </w:rPr>
        <w:t>phone</w:t>
      </w:r>
      <w:r w:rsidR="00ED1006" w:rsidRPr="000F23F3">
        <w:rPr>
          <w:rFonts w:ascii="Arial" w:hAnsi="Arial" w:cs="Arial"/>
        </w:rPr>
        <w:t>.</w:t>
      </w:r>
      <w:r w:rsidR="004759B8">
        <w:rPr>
          <w:rFonts w:ascii="Arial" w:hAnsi="Arial" w:cs="Arial"/>
        </w:rPr>
        <w:t xml:space="preserve"> </w:t>
      </w:r>
      <w:r w:rsidR="000F23F3" w:rsidRPr="000F23F3">
        <w:rPr>
          <w:rFonts w:ascii="Arial" w:hAnsi="Arial" w:cs="Arial"/>
        </w:rPr>
        <w:t>They said they were aware of external complaints, advocacy and language service available to them.</w:t>
      </w:r>
      <w:r w:rsidR="00E27190">
        <w:rPr>
          <w:rFonts w:ascii="Arial" w:hAnsi="Arial" w:cs="Arial"/>
        </w:rPr>
        <w:t xml:space="preserve"> </w:t>
      </w:r>
      <w:r>
        <w:rPr>
          <w:rFonts w:ascii="Arial" w:hAnsi="Arial" w:cs="Arial"/>
        </w:rPr>
        <w:t>Consumers</w:t>
      </w:r>
      <w:r w:rsidR="00E27190">
        <w:rPr>
          <w:rFonts w:ascii="Arial" w:hAnsi="Arial" w:cs="Arial"/>
        </w:rPr>
        <w:t>/representatives</w:t>
      </w:r>
      <w:r>
        <w:rPr>
          <w:rFonts w:ascii="Arial" w:hAnsi="Arial" w:cs="Arial"/>
        </w:rPr>
        <w:t xml:space="preserve"> receive information </w:t>
      </w:r>
      <w:r w:rsidR="00E27190">
        <w:rPr>
          <w:rFonts w:ascii="Arial" w:hAnsi="Arial" w:cs="Arial"/>
        </w:rPr>
        <w:t xml:space="preserve">about the service’s complaint management process </w:t>
      </w:r>
      <w:r w:rsidR="000D5F78">
        <w:rPr>
          <w:rFonts w:ascii="Arial" w:hAnsi="Arial" w:cs="Arial"/>
        </w:rPr>
        <w:t>in the home care agreement</w:t>
      </w:r>
      <w:r w:rsidR="00DC285B">
        <w:rPr>
          <w:rFonts w:ascii="Arial" w:hAnsi="Arial" w:cs="Arial"/>
        </w:rPr>
        <w:t xml:space="preserve"> and verbally from management</w:t>
      </w:r>
      <w:r w:rsidR="006B2998">
        <w:rPr>
          <w:rFonts w:ascii="Arial" w:hAnsi="Arial" w:cs="Arial"/>
        </w:rPr>
        <w:t xml:space="preserve">. </w:t>
      </w:r>
    </w:p>
    <w:p w14:paraId="74008F69" w14:textId="68CFED41" w:rsidR="00E02BB3" w:rsidRDefault="00472DB0" w:rsidP="00E02BB3">
      <w:pPr>
        <w:rPr>
          <w:rFonts w:ascii="Arial" w:hAnsi="Arial" w:cs="Arial"/>
          <w:color w:val="FF0000"/>
        </w:rPr>
      </w:pPr>
      <w:r>
        <w:rPr>
          <w:rFonts w:ascii="Arial" w:hAnsi="Arial" w:cs="Arial"/>
          <w:color w:val="auto"/>
        </w:rPr>
        <w:t>Management and s</w:t>
      </w:r>
      <w:r w:rsidR="008777D6" w:rsidRPr="000F23F3">
        <w:rPr>
          <w:rFonts w:ascii="Arial" w:hAnsi="Arial" w:cs="Arial"/>
          <w:color w:val="auto"/>
        </w:rPr>
        <w:t>upport workers</w:t>
      </w:r>
      <w:r w:rsidR="00E02BB3" w:rsidRPr="000F23F3">
        <w:rPr>
          <w:rFonts w:ascii="Arial" w:hAnsi="Arial" w:cs="Arial"/>
          <w:color w:val="auto"/>
        </w:rPr>
        <w:t xml:space="preserve"> had a consistent understanding of the service’s complaints management </w:t>
      </w:r>
      <w:r w:rsidR="00E02BB3" w:rsidRPr="00472DB0">
        <w:rPr>
          <w:rFonts w:ascii="Arial" w:hAnsi="Arial" w:cs="Arial"/>
          <w:color w:val="auto"/>
        </w:rPr>
        <w:t>process</w:t>
      </w:r>
      <w:r w:rsidR="004C20C2">
        <w:rPr>
          <w:rFonts w:ascii="Arial" w:hAnsi="Arial" w:cs="Arial"/>
          <w:color w:val="auto"/>
        </w:rPr>
        <w:t>, their role in managing feedback and complaints, service documentation to complete</w:t>
      </w:r>
      <w:r w:rsidR="00A83370">
        <w:rPr>
          <w:rFonts w:ascii="Arial" w:hAnsi="Arial" w:cs="Arial"/>
          <w:color w:val="auto"/>
        </w:rPr>
        <w:t xml:space="preserve"> (including complaint forms and the complaints log)</w:t>
      </w:r>
      <w:r w:rsidR="004C20C2">
        <w:rPr>
          <w:rFonts w:ascii="Arial" w:hAnsi="Arial" w:cs="Arial"/>
          <w:color w:val="auto"/>
        </w:rPr>
        <w:t>,</w:t>
      </w:r>
      <w:r w:rsidR="00E02BB3" w:rsidRPr="00472DB0">
        <w:rPr>
          <w:rFonts w:ascii="Arial" w:hAnsi="Arial" w:cs="Arial"/>
          <w:color w:val="auto"/>
        </w:rPr>
        <w:t xml:space="preserve"> and the </w:t>
      </w:r>
      <w:r w:rsidRPr="00472DB0">
        <w:rPr>
          <w:rFonts w:ascii="Arial" w:hAnsi="Arial" w:cs="Arial"/>
          <w:color w:val="auto"/>
        </w:rPr>
        <w:t>principles</w:t>
      </w:r>
      <w:r w:rsidR="00E02BB3" w:rsidRPr="00472DB0">
        <w:rPr>
          <w:rFonts w:ascii="Arial" w:hAnsi="Arial" w:cs="Arial"/>
          <w:color w:val="auto"/>
        </w:rPr>
        <w:t xml:space="preserve"> of open disclosure.</w:t>
      </w:r>
      <w:r w:rsidR="00E02BB3" w:rsidRPr="00DC285B">
        <w:rPr>
          <w:rFonts w:ascii="Arial" w:hAnsi="Arial" w:cs="Arial"/>
          <w:color w:val="FF0000"/>
        </w:rPr>
        <w:t xml:space="preserve"> </w:t>
      </w:r>
    </w:p>
    <w:p w14:paraId="56AC4C89" w14:textId="6C6A0F93" w:rsidR="00247913" w:rsidRPr="00A44626" w:rsidRDefault="00247913" w:rsidP="006D1B0B">
      <w:pPr>
        <w:rPr>
          <w:rFonts w:ascii="Arial" w:hAnsi="Arial" w:cs="Arial"/>
        </w:rPr>
      </w:pPr>
      <w:r w:rsidRPr="00A44626">
        <w:rPr>
          <w:rFonts w:ascii="Arial" w:hAnsi="Arial" w:cs="Arial"/>
        </w:rPr>
        <w:t xml:space="preserve">Whilst the service </w:t>
      </w:r>
      <w:r w:rsidR="004D1604" w:rsidRPr="00A44626">
        <w:rPr>
          <w:rFonts w:ascii="Arial" w:hAnsi="Arial" w:cs="Arial"/>
        </w:rPr>
        <w:t xml:space="preserve">had not received any recent complaints or feedback, consumers/representatives were confident the service would use any feedback to improve services. </w:t>
      </w:r>
      <w:r w:rsidR="006D1B0B" w:rsidRPr="00A44626">
        <w:rPr>
          <w:rFonts w:ascii="Arial" w:hAnsi="Arial" w:cs="Arial"/>
        </w:rPr>
        <w:t xml:space="preserve">Management and support workers described </w:t>
      </w:r>
      <w:r w:rsidRPr="00A44626">
        <w:rPr>
          <w:rFonts w:ascii="Arial" w:hAnsi="Arial" w:cs="Arial"/>
        </w:rPr>
        <w:t xml:space="preserve">examples of </w:t>
      </w:r>
      <w:r w:rsidR="001A1FF4" w:rsidRPr="00A44626">
        <w:rPr>
          <w:rFonts w:ascii="Arial" w:hAnsi="Arial" w:cs="Arial"/>
        </w:rPr>
        <w:t>working closely with a representative to improve care and services for consumers</w:t>
      </w:r>
      <w:r w:rsidR="00F223FA" w:rsidRPr="00A44626">
        <w:rPr>
          <w:rFonts w:ascii="Arial" w:hAnsi="Arial" w:cs="Arial"/>
        </w:rPr>
        <w:t xml:space="preserve"> to be culturally safe</w:t>
      </w:r>
      <w:r w:rsidR="00AC25F8" w:rsidRPr="00A44626">
        <w:rPr>
          <w:rFonts w:ascii="Arial" w:hAnsi="Arial" w:cs="Arial"/>
        </w:rPr>
        <w:t xml:space="preserve">. </w:t>
      </w:r>
    </w:p>
    <w:p w14:paraId="17849A90" w14:textId="679946D3" w:rsidR="0083291D" w:rsidRDefault="0083291D" w:rsidP="00F87E39">
      <w:pPr>
        <w:pStyle w:val="NormalArial"/>
      </w:pPr>
      <w:r>
        <w:br w:type="page"/>
      </w:r>
    </w:p>
    <w:p w14:paraId="552A56B6" w14:textId="77777777" w:rsidR="0083291D" w:rsidRPr="003217D3" w:rsidRDefault="0083291D"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00"/>
        <w:gridCol w:w="1985"/>
      </w:tblGrid>
      <w:tr w:rsidR="002E5D18" w14:paraId="31D27F0C" w14:textId="77777777" w:rsidTr="002E5D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0" w:type="dxa"/>
            <w:gridSpan w:val="2"/>
          </w:tcPr>
          <w:p w14:paraId="544D5A22" w14:textId="77777777" w:rsidR="002E5D18" w:rsidRPr="003217D3" w:rsidRDefault="002E5D18"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3687B846" w14:textId="77777777" w:rsidR="002E5D18" w:rsidRPr="003217D3" w:rsidRDefault="002E5D1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2E5D18" w14:paraId="22EB35B6" w14:textId="77777777" w:rsidTr="001B661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60AEE5" w14:textId="77777777" w:rsidR="002E5D18" w:rsidRPr="00244176" w:rsidRDefault="002E5D1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5F228897" w14:textId="77777777" w:rsidR="002E5D18" w:rsidRPr="00244176" w:rsidRDefault="002E5D1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4ADEFD5E" w14:textId="77777777" w:rsidR="002E5D18" w:rsidRPr="00CC646C" w:rsidRDefault="00F165D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5548933"/>
                <w:placeholder>
                  <w:docPart w:val="CCE03D30114A43ACB4D4009D1E1DEC8A"/>
                </w:placeholder>
                <w:dropDownList>
                  <w:listItem w:displayText="choose a rating" w:value="choose a rating"/>
                  <w:listItem w:displayText="Compliant" w:value="Compliant"/>
                  <w:listItem w:displayText="Not Compliant" w:value="Not Compliant"/>
                </w:dropDownList>
              </w:sdtPr>
              <w:sdtEndPr/>
              <w:sdtContent>
                <w:r w:rsidR="002E5D18" w:rsidRPr="00501C01">
                  <w:rPr>
                    <w:rFonts w:ascii="Arial" w:hAnsi="Arial" w:cs="Arial"/>
                  </w:rPr>
                  <w:t>Compliant</w:t>
                </w:r>
              </w:sdtContent>
            </w:sdt>
            <w:r w:rsidR="002E5D18" w:rsidRPr="00501C01">
              <w:rPr>
                <w:rFonts w:ascii="Arial" w:hAnsi="Arial" w:cs="Arial"/>
              </w:rPr>
              <w:t xml:space="preserve"> </w:t>
            </w:r>
          </w:p>
        </w:tc>
      </w:tr>
      <w:tr w:rsidR="002E5D18" w14:paraId="02FA2CA3" w14:textId="77777777" w:rsidTr="001B66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784143" w14:textId="77777777" w:rsidR="002E5D18" w:rsidRPr="00244176" w:rsidRDefault="002E5D1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046C7F62" w14:textId="77777777" w:rsidR="002E5D18" w:rsidRPr="00244176" w:rsidRDefault="002E5D1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515F967C" w14:textId="77777777" w:rsidR="002E5D18" w:rsidRPr="00CC646C" w:rsidRDefault="00F165D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0527064"/>
                <w:placeholder>
                  <w:docPart w:val="BEA6FB770CB744E499D09B42916D593B"/>
                </w:placeholder>
                <w:dropDownList>
                  <w:listItem w:displayText="choose a rating" w:value="choose a rating"/>
                  <w:listItem w:displayText="Compliant" w:value="Compliant"/>
                  <w:listItem w:displayText="Not Compliant" w:value="Not Compliant"/>
                </w:dropDownList>
              </w:sdtPr>
              <w:sdtEndPr/>
              <w:sdtContent>
                <w:r w:rsidR="002E5D18" w:rsidRPr="00501C01">
                  <w:rPr>
                    <w:rFonts w:ascii="Arial" w:hAnsi="Arial" w:cs="Arial"/>
                  </w:rPr>
                  <w:t>Compliant</w:t>
                </w:r>
              </w:sdtContent>
            </w:sdt>
            <w:r w:rsidR="002E5D18" w:rsidRPr="00501C01">
              <w:rPr>
                <w:rFonts w:ascii="Arial" w:hAnsi="Arial" w:cs="Arial"/>
              </w:rPr>
              <w:t xml:space="preserve"> </w:t>
            </w:r>
          </w:p>
        </w:tc>
      </w:tr>
      <w:tr w:rsidR="002E5D18" w14:paraId="340043B7" w14:textId="77777777" w:rsidTr="001B661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8F1665" w14:textId="77777777" w:rsidR="002E5D18" w:rsidRPr="00244176" w:rsidRDefault="002E5D1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565B0ED6" w14:textId="77777777" w:rsidR="002E5D18" w:rsidRPr="00244176" w:rsidRDefault="002E5D1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7E551908" w14:textId="7D80AC63" w:rsidR="002E5D18" w:rsidRPr="00CC646C" w:rsidRDefault="00F165D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7212630"/>
                <w:placeholder>
                  <w:docPart w:val="0983376DCF9F40EBBE7A10FE8CE4D854"/>
                </w:placeholder>
                <w:dropDownList>
                  <w:listItem w:displayText="choose a rating" w:value="choose a rating"/>
                  <w:listItem w:displayText="Compliant" w:value="Compliant"/>
                  <w:listItem w:displayText="Not Compliant" w:value="Not Compliant"/>
                </w:dropDownList>
              </w:sdtPr>
              <w:sdtEndPr/>
              <w:sdtContent>
                <w:r w:rsidR="000731DD">
                  <w:rPr>
                    <w:rFonts w:ascii="Arial" w:hAnsi="Arial" w:cs="Arial"/>
                    <w:color w:val="auto"/>
                  </w:rPr>
                  <w:t>Not Compliant</w:t>
                </w:r>
              </w:sdtContent>
            </w:sdt>
            <w:r w:rsidR="002E5D18" w:rsidRPr="00501C01">
              <w:rPr>
                <w:rFonts w:ascii="Arial" w:hAnsi="Arial" w:cs="Arial"/>
              </w:rPr>
              <w:t xml:space="preserve"> </w:t>
            </w:r>
          </w:p>
        </w:tc>
      </w:tr>
      <w:tr w:rsidR="002E5D18" w14:paraId="2876F978" w14:textId="77777777" w:rsidTr="001B66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329ADA" w14:textId="77777777" w:rsidR="002E5D18" w:rsidRPr="00244176" w:rsidRDefault="002E5D1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756B48BA" w14:textId="77777777" w:rsidR="002E5D18" w:rsidRPr="00244176" w:rsidRDefault="002E5D1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2FD1F5DE" w14:textId="72FCCD1B" w:rsidR="002E5D18" w:rsidRPr="00CC646C" w:rsidRDefault="00F165D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44904371"/>
                <w:placeholder>
                  <w:docPart w:val="51EB13D5BCAD483E9C201D9B5168C1FE"/>
                </w:placeholder>
                <w:dropDownList>
                  <w:listItem w:displayText="choose a rating" w:value="choose a rating"/>
                  <w:listItem w:displayText="Compliant" w:value="Compliant"/>
                  <w:listItem w:displayText="Not Compliant" w:value="Not Compliant"/>
                </w:dropDownList>
              </w:sdtPr>
              <w:sdtEndPr/>
              <w:sdtContent>
                <w:r w:rsidR="000731DD">
                  <w:rPr>
                    <w:rFonts w:ascii="Arial" w:hAnsi="Arial" w:cs="Arial"/>
                    <w:color w:val="auto"/>
                  </w:rPr>
                  <w:t>Not Compliant</w:t>
                </w:r>
              </w:sdtContent>
            </w:sdt>
            <w:r w:rsidR="002E5D18" w:rsidRPr="00501C01">
              <w:rPr>
                <w:rFonts w:ascii="Arial" w:hAnsi="Arial" w:cs="Arial"/>
              </w:rPr>
              <w:t xml:space="preserve"> </w:t>
            </w:r>
          </w:p>
        </w:tc>
      </w:tr>
      <w:tr w:rsidR="002E5D18" w14:paraId="1BEE7A07" w14:textId="77777777" w:rsidTr="001B661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4D3201" w14:textId="77777777" w:rsidR="002E5D18" w:rsidRPr="00244176" w:rsidRDefault="002E5D1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67844027" w14:textId="77777777" w:rsidR="002E5D18" w:rsidRPr="00244176" w:rsidRDefault="002E5D1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579E18AB" w14:textId="569A78BC" w:rsidR="002E5D18" w:rsidRPr="00CC646C" w:rsidRDefault="00F165D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1909515"/>
                <w:placeholder>
                  <w:docPart w:val="C32542C0736D47B48B89A0E312B04EB8"/>
                </w:placeholder>
                <w:dropDownList>
                  <w:listItem w:displayText="choose a rating" w:value="choose a rating"/>
                  <w:listItem w:displayText="Compliant" w:value="Compliant"/>
                  <w:listItem w:displayText="Not Compliant" w:value="Not Compliant"/>
                </w:dropDownList>
              </w:sdtPr>
              <w:sdtEndPr/>
              <w:sdtContent>
                <w:r w:rsidR="000731DD">
                  <w:rPr>
                    <w:rFonts w:ascii="Arial" w:hAnsi="Arial" w:cs="Arial"/>
                    <w:color w:val="auto"/>
                  </w:rPr>
                  <w:t>Not Compliant</w:t>
                </w:r>
              </w:sdtContent>
            </w:sdt>
            <w:r w:rsidR="002E5D18" w:rsidRPr="00501C01">
              <w:rPr>
                <w:rFonts w:ascii="Arial" w:hAnsi="Arial" w:cs="Arial"/>
              </w:rPr>
              <w:t xml:space="preserve"> </w:t>
            </w:r>
          </w:p>
        </w:tc>
      </w:tr>
    </w:tbl>
    <w:p w14:paraId="26CC2E45" w14:textId="77777777" w:rsidR="0083291D" w:rsidRDefault="0083291D" w:rsidP="007B3959">
      <w:pPr>
        <w:pStyle w:val="Heading20"/>
      </w:pPr>
      <w:r w:rsidRPr="00A36AA9">
        <w:t>Findings</w:t>
      </w:r>
    </w:p>
    <w:p w14:paraId="5E1C550A" w14:textId="77777777" w:rsidR="00D31E7B" w:rsidRDefault="00D31E7B" w:rsidP="00D31E7B">
      <w:pPr>
        <w:pStyle w:val="NormalArial"/>
        <w:rPr>
          <w:color w:val="auto"/>
        </w:rPr>
      </w:pPr>
      <w:r>
        <w:rPr>
          <w:color w:val="auto"/>
        </w:rPr>
        <w:t>Having considered the Quality Audit Report and approved provider’s response, I have assessed this Quality Standard as non-compliant as I am satisfied requirements 7(3)(c), 7(3)(d), and 7(3)(e) are non-compliant. Non-compliance is based on:</w:t>
      </w:r>
    </w:p>
    <w:p w14:paraId="7FF73CCB" w14:textId="1824F063" w:rsidR="00D31E7B" w:rsidRPr="00A25333" w:rsidRDefault="00D31E7B" w:rsidP="00992A40">
      <w:pPr>
        <w:pStyle w:val="NormalArial"/>
        <w:numPr>
          <w:ilvl w:val="0"/>
          <w:numId w:val="27"/>
        </w:numPr>
      </w:pPr>
      <w:r w:rsidRPr="00A25333">
        <w:t xml:space="preserve">7(3)(c) </w:t>
      </w:r>
      <w:r w:rsidR="00AE215F" w:rsidRPr="00A25333">
        <w:t>The workforce</w:t>
      </w:r>
      <w:r w:rsidRPr="00A25333">
        <w:t xml:space="preserve"> </w:t>
      </w:r>
      <w:r w:rsidR="00903B7D" w:rsidRPr="00A25333">
        <w:t xml:space="preserve">did not have </w:t>
      </w:r>
      <w:r w:rsidR="00AE215F" w:rsidRPr="00A25333">
        <w:t xml:space="preserve">the </w:t>
      </w:r>
      <w:r w:rsidRPr="00A25333">
        <w:t>knowledge to effectively perform their roles.</w:t>
      </w:r>
    </w:p>
    <w:p w14:paraId="4AE4219F" w14:textId="22AF7447" w:rsidR="00D31E7B" w:rsidRPr="00A25333" w:rsidRDefault="00D31E7B" w:rsidP="00992A40">
      <w:pPr>
        <w:pStyle w:val="NormalArial"/>
        <w:numPr>
          <w:ilvl w:val="0"/>
          <w:numId w:val="27"/>
        </w:numPr>
      </w:pPr>
      <w:r w:rsidRPr="00A25333">
        <w:t xml:space="preserve">7(3)(d) </w:t>
      </w:r>
      <w:r w:rsidR="00E92BF2" w:rsidRPr="00A25333">
        <w:t xml:space="preserve">The workforce was not trained and supported </w:t>
      </w:r>
      <w:r w:rsidRPr="00A25333">
        <w:t>to deliver care and services and outcomes required by the Quality Standards.</w:t>
      </w:r>
    </w:p>
    <w:p w14:paraId="43FD5E2B" w14:textId="19B11927" w:rsidR="00D31E7B" w:rsidRPr="00A25333" w:rsidRDefault="00D31E7B" w:rsidP="00992A40">
      <w:pPr>
        <w:pStyle w:val="NormalArial"/>
        <w:numPr>
          <w:ilvl w:val="0"/>
          <w:numId w:val="27"/>
        </w:numPr>
      </w:pPr>
      <w:r w:rsidRPr="00A25333">
        <w:t xml:space="preserve">7(3)(e) </w:t>
      </w:r>
      <w:r w:rsidR="00BC0108" w:rsidRPr="00A25333">
        <w:t xml:space="preserve">The service did not have a system or schedule to routinely assess, monitor and review </w:t>
      </w:r>
      <w:r w:rsidR="00B44EB3" w:rsidRPr="00A25333">
        <w:t xml:space="preserve">the </w:t>
      </w:r>
      <w:r w:rsidR="00BC0108" w:rsidRPr="00A25333">
        <w:t>performance</w:t>
      </w:r>
      <w:r w:rsidR="00B44EB3" w:rsidRPr="00A25333">
        <w:t xml:space="preserve"> of each member of the workforce.</w:t>
      </w:r>
      <w:r w:rsidR="00BC0108" w:rsidRPr="00A25333">
        <w:t xml:space="preserve"> </w:t>
      </w:r>
    </w:p>
    <w:p w14:paraId="4604F4CB" w14:textId="77777777" w:rsidR="00AF14FE" w:rsidRPr="00430E46" w:rsidRDefault="00AF14FE" w:rsidP="00AF14FE">
      <w:pPr>
        <w:pStyle w:val="NormalArial"/>
        <w:rPr>
          <w:color w:val="auto"/>
        </w:rPr>
      </w:pPr>
      <w:r w:rsidRPr="00430E46">
        <w:rPr>
          <w:color w:val="auto"/>
        </w:rPr>
        <w:t xml:space="preserve">I am satisfied other requirements in this Quality Standard are compliant, based on evidence in the Quality Audit Report. </w:t>
      </w:r>
    </w:p>
    <w:p w14:paraId="3FAB7E1F" w14:textId="77777777" w:rsidR="00D31E7B" w:rsidRPr="00B35877" w:rsidRDefault="00D31E7B" w:rsidP="00D31E7B">
      <w:pPr>
        <w:pStyle w:val="NormalArial"/>
        <w:rPr>
          <w:color w:val="auto"/>
        </w:rPr>
      </w:pPr>
      <w:r w:rsidRPr="009A7D38">
        <w:t>I have made this decision based on the following analysis.</w:t>
      </w:r>
    </w:p>
    <w:p w14:paraId="30C45061" w14:textId="5C6E9D9A" w:rsidR="00FE728B" w:rsidRPr="00711BC9" w:rsidRDefault="006A6EBF" w:rsidP="00F87E39">
      <w:pPr>
        <w:pStyle w:val="NormalArial"/>
        <w:rPr>
          <w:i/>
          <w:iCs/>
          <w:u w:val="single"/>
        </w:rPr>
      </w:pPr>
      <w:r w:rsidRPr="00711BC9">
        <w:rPr>
          <w:i/>
          <w:iCs/>
          <w:u w:val="single"/>
        </w:rPr>
        <w:t>Requirement 7(3)(c)</w:t>
      </w:r>
      <w:r w:rsidR="00711BC9" w:rsidRPr="00711BC9">
        <w:rPr>
          <w:i/>
          <w:iCs/>
          <w:u w:val="single"/>
        </w:rPr>
        <w:t xml:space="preserve"> – non-compliant</w:t>
      </w:r>
    </w:p>
    <w:p w14:paraId="6CAB93F8" w14:textId="197A4880" w:rsidR="00CD3DB1" w:rsidRPr="00030D82" w:rsidRDefault="00715BD0" w:rsidP="00FE7867">
      <w:pPr>
        <w:pStyle w:val="NormalArial"/>
      </w:pPr>
      <w:r w:rsidRPr="00030D82">
        <w:t>The Quality Audit Report included</w:t>
      </w:r>
      <w:r w:rsidR="00BC758F" w:rsidRPr="00030D82">
        <w:t xml:space="preserve"> evidence </w:t>
      </w:r>
      <w:r w:rsidR="0038466A" w:rsidRPr="00030D82">
        <w:t xml:space="preserve">that the workforce did not have the knowledge to </w:t>
      </w:r>
      <w:r w:rsidR="00680F18">
        <w:t xml:space="preserve">effectively </w:t>
      </w:r>
      <w:r w:rsidR="0038466A" w:rsidRPr="00030D82">
        <w:t>perform their</w:t>
      </w:r>
      <w:r w:rsidR="00FE728B" w:rsidRPr="00030D82">
        <w:t xml:space="preserve"> role</w:t>
      </w:r>
      <w:r w:rsidR="0038466A" w:rsidRPr="00030D82">
        <w:t>s</w:t>
      </w:r>
      <w:r w:rsidR="000C4339" w:rsidRPr="00030D82">
        <w:t>. For example</w:t>
      </w:r>
      <w:r w:rsidR="00CD3DB1" w:rsidRPr="00030D82">
        <w:t>:</w:t>
      </w:r>
    </w:p>
    <w:p w14:paraId="0F0B103A" w14:textId="467FC6A5" w:rsidR="00B83912" w:rsidRPr="0092618B" w:rsidRDefault="00CD3DB1" w:rsidP="00992A40">
      <w:pPr>
        <w:pStyle w:val="NormalArial"/>
        <w:numPr>
          <w:ilvl w:val="0"/>
          <w:numId w:val="28"/>
        </w:numPr>
      </w:pPr>
      <w:r w:rsidRPr="0092618B">
        <w:t>M</w:t>
      </w:r>
      <w:r w:rsidR="000C4339" w:rsidRPr="0092618B">
        <w:t xml:space="preserve">anagement </w:t>
      </w:r>
      <w:r w:rsidR="00EE794B">
        <w:t xml:space="preserve">and support workers </w:t>
      </w:r>
      <w:r w:rsidR="000C4339" w:rsidRPr="0092618B">
        <w:t>were not aware of the Quality Standards</w:t>
      </w:r>
      <w:r w:rsidR="003E181B">
        <w:t xml:space="preserve"> or </w:t>
      </w:r>
      <w:r w:rsidR="00EE794B">
        <w:t>organisational policies and procedures</w:t>
      </w:r>
      <w:r w:rsidR="00FB2404">
        <w:t xml:space="preserve"> and did not receive training in these areas</w:t>
      </w:r>
      <w:r w:rsidR="003E181B">
        <w:t>.</w:t>
      </w:r>
      <w:r w:rsidR="0020201C">
        <w:t xml:space="preserve"> Standard 2, 3 and 8 include examples of where the workforce was unaware of requirements of the Quality Standards</w:t>
      </w:r>
      <w:r w:rsidR="00DA56BC">
        <w:t>,</w:t>
      </w:r>
      <w:r w:rsidR="0020201C">
        <w:t xml:space="preserve"> including, but not limited to, </w:t>
      </w:r>
      <w:r w:rsidR="00E31375" w:rsidRPr="0092618B">
        <w:t xml:space="preserve">assessment and planning, </w:t>
      </w:r>
      <w:r w:rsidR="00F16AB3">
        <w:t xml:space="preserve">information management, </w:t>
      </w:r>
      <w:r w:rsidR="00E31375" w:rsidRPr="0092618B">
        <w:t>continuous improvement,</w:t>
      </w:r>
      <w:r w:rsidR="00DA56BC">
        <w:t xml:space="preserve"> and</w:t>
      </w:r>
      <w:r w:rsidR="00E31375" w:rsidRPr="0092618B">
        <w:t xml:space="preserve"> </w:t>
      </w:r>
      <w:r w:rsidR="00DA389E" w:rsidRPr="0092618B">
        <w:t>regulatory compliance</w:t>
      </w:r>
      <w:r w:rsidR="00AC25F8" w:rsidRPr="0092618B">
        <w:t xml:space="preserve">. </w:t>
      </w:r>
    </w:p>
    <w:p w14:paraId="2AA71337" w14:textId="7E1D1AFE" w:rsidR="00401366" w:rsidRDefault="00401366" w:rsidP="00401366">
      <w:pPr>
        <w:rPr>
          <w:rFonts w:ascii="Arial" w:hAnsi="Arial" w:cs="Arial"/>
        </w:rPr>
      </w:pPr>
      <w:r>
        <w:rPr>
          <w:rFonts w:ascii="Arial" w:hAnsi="Arial" w:cs="Arial"/>
        </w:rPr>
        <w:lastRenderedPageBreak/>
        <w:t>The response</w:t>
      </w:r>
      <w:r w:rsidR="001F4651">
        <w:rPr>
          <w:rFonts w:ascii="Arial" w:hAnsi="Arial" w:cs="Arial"/>
        </w:rPr>
        <w:t xml:space="preserve"> acknowledged the</w:t>
      </w:r>
      <w:r w:rsidR="00276625">
        <w:rPr>
          <w:rFonts w:ascii="Arial" w:hAnsi="Arial" w:cs="Arial"/>
        </w:rPr>
        <w:t xml:space="preserve"> Quality Audit Report</w:t>
      </w:r>
      <w:r w:rsidR="001F4651">
        <w:rPr>
          <w:rFonts w:ascii="Arial" w:hAnsi="Arial" w:cs="Arial"/>
        </w:rPr>
        <w:t xml:space="preserve"> findings</w:t>
      </w:r>
      <w:r>
        <w:rPr>
          <w:rFonts w:ascii="Arial" w:hAnsi="Arial" w:cs="Arial"/>
        </w:rPr>
        <w:t xml:space="preserve"> related to deficiencies in staff </w:t>
      </w:r>
      <w:r w:rsidR="00A059D2">
        <w:rPr>
          <w:rFonts w:ascii="Arial" w:hAnsi="Arial" w:cs="Arial"/>
        </w:rPr>
        <w:t>knowledge</w:t>
      </w:r>
      <w:r>
        <w:rPr>
          <w:rFonts w:ascii="Arial" w:hAnsi="Arial" w:cs="Arial"/>
        </w:rPr>
        <w:t xml:space="preserve"> and stated the provider has commenced action to establish a professional development system and train management and support workers on the Quality Standards and relevant topics.</w:t>
      </w:r>
      <w:r w:rsidR="00DB1EFB">
        <w:rPr>
          <w:rFonts w:ascii="Arial" w:hAnsi="Arial" w:cs="Arial"/>
        </w:rPr>
        <w:t xml:space="preserve"> </w:t>
      </w:r>
    </w:p>
    <w:p w14:paraId="2C6095CE" w14:textId="09EB8072" w:rsidR="006A6EBF" w:rsidRPr="00711BC9" w:rsidRDefault="006A6EBF" w:rsidP="006A6EBF">
      <w:pPr>
        <w:pStyle w:val="NormalArial"/>
        <w:rPr>
          <w:i/>
          <w:iCs/>
          <w:u w:val="single"/>
        </w:rPr>
      </w:pPr>
      <w:r w:rsidRPr="00711BC9">
        <w:rPr>
          <w:i/>
          <w:iCs/>
          <w:u w:val="single"/>
        </w:rPr>
        <w:t>Requirement 7(3)(d)</w:t>
      </w:r>
      <w:r w:rsidR="00711BC9" w:rsidRPr="00711BC9">
        <w:rPr>
          <w:i/>
          <w:iCs/>
          <w:u w:val="single"/>
        </w:rPr>
        <w:t xml:space="preserve"> – non-compliant </w:t>
      </w:r>
    </w:p>
    <w:p w14:paraId="0BD600CC" w14:textId="70147796" w:rsidR="00FE728B" w:rsidRPr="00BC757C" w:rsidRDefault="00DE7FD3" w:rsidP="00B94859">
      <w:pPr>
        <w:rPr>
          <w:rFonts w:ascii="Arial" w:hAnsi="Arial" w:cs="Arial"/>
        </w:rPr>
      </w:pPr>
      <w:r w:rsidRPr="00BC757C">
        <w:rPr>
          <w:rFonts w:ascii="Arial" w:hAnsi="Arial" w:cs="Arial"/>
        </w:rPr>
        <w:t xml:space="preserve">The Quality Audit Report identified that whilst support workers are recruited </w:t>
      </w:r>
      <w:r w:rsidR="00FE728B" w:rsidRPr="00BC757C">
        <w:rPr>
          <w:rFonts w:ascii="Arial" w:hAnsi="Arial" w:cs="Arial"/>
        </w:rPr>
        <w:t xml:space="preserve">using established </w:t>
      </w:r>
      <w:r w:rsidR="0091747E" w:rsidRPr="00BC757C">
        <w:rPr>
          <w:rFonts w:ascii="Arial" w:hAnsi="Arial" w:cs="Arial"/>
        </w:rPr>
        <w:t xml:space="preserve">processes, </w:t>
      </w:r>
      <w:r w:rsidR="0063544A" w:rsidRPr="00BC757C">
        <w:rPr>
          <w:rFonts w:ascii="Arial" w:hAnsi="Arial" w:cs="Arial"/>
        </w:rPr>
        <w:t>management and support workers had</w:t>
      </w:r>
      <w:r w:rsidR="00FE728B" w:rsidRPr="00BC757C">
        <w:rPr>
          <w:rFonts w:ascii="Arial" w:hAnsi="Arial" w:cs="Arial"/>
        </w:rPr>
        <w:t xml:space="preserve"> not been </w:t>
      </w:r>
      <w:r w:rsidR="001F18FE" w:rsidRPr="00BC757C">
        <w:rPr>
          <w:rFonts w:ascii="Arial" w:hAnsi="Arial" w:cs="Arial"/>
        </w:rPr>
        <w:t xml:space="preserve">trained and </w:t>
      </w:r>
      <w:r w:rsidR="00FE728B" w:rsidRPr="00BC757C">
        <w:rPr>
          <w:rFonts w:ascii="Arial" w:hAnsi="Arial" w:cs="Arial"/>
        </w:rPr>
        <w:t xml:space="preserve">supported to deliver the outcomes required by the </w:t>
      </w:r>
      <w:r w:rsidR="006B242A">
        <w:rPr>
          <w:rFonts w:ascii="Arial" w:hAnsi="Arial" w:cs="Arial"/>
        </w:rPr>
        <w:t>Q</w:t>
      </w:r>
      <w:r w:rsidR="00FE728B" w:rsidRPr="00BC757C">
        <w:rPr>
          <w:rFonts w:ascii="Arial" w:hAnsi="Arial" w:cs="Arial"/>
        </w:rPr>
        <w:t xml:space="preserve">uality </w:t>
      </w:r>
      <w:r w:rsidR="006B242A">
        <w:rPr>
          <w:rFonts w:ascii="Arial" w:hAnsi="Arial" w:cs="Arial"/>
        </w:rPr>
        <w:t>S</w:t>
      </w:r>
      <w:r w:rsidR="00FE728B" w:rsidRPr="00BC757C">
        <w:rPr>
          <w:rFonts w:ascii="Arial" w:hAnsi="Arial" w:cs="Arial"/>
        </w:rPr>
        <w:t xml:space="preserve">tandards. </w:t>
      </w:r>
      <w:r w:rsidR="00D90EFB" w:rsidRPr="00BC757C">
        <w:rPr>
          <w:rFonts w:ascii="Arial" w:hAnsi="Arial" w:cs="Arial"/>
        </w:rPr>
        <w:t xml:space="preserve">Management had not been provided with organisational policies and procedures that related to the home care service and </w:t>
      </w:r>
      <w:r w:rsidR="00927421" w:rsidRPr="00BC757C">
        <w:rPr>
          <w:rFonts w:ascii="Arial" w:hAnsi="Arial" w:cs="Arial"/>
        </w:rPr>
        <w:t xml:space="preserve">had not been trained on </w:t>
      </w:r>
      <w:r w:rsidR="00FE728B" w:rsidRPr="00BC757C">
        <w:rPr>
          <w:rFonts w:ascii="Arial" w:hAnsi="Arial" w:cs="Arial"/>
        </w:rPr>
        <w:t>the Quality Standards</w:t>
      </w:r>
      <w:r w:rsidR="00560A64">
        <w:rPr>
          <w:rFonts w:ascii="Arial" w:hAnsi="Arial" w:cs="Arial"/>
        </w:rPr>
        <w:t xml:space="preserve"> and other relevant topics including assessment and planning, information management, </w:t>
      </w:r>
      <w:r w:rsidR="00560A64" w:rsidRPr="0092618B">
        <w:rPr>
          <w:rFonts w:ascii="Arial" w:hAnsi="Arial" w:cs="Arial"/>
        </w:rPr>
        <w:t>continuous improvement,</w:t>
      </w:r>
      <w:r w:rsidR="00560A64">
        <w:rPr>
          <w:rFonts w:ascii="Arial" w:hAnsi="Arial" w:cs="Arial"/>
        </w:rPr>
        <w:t xml:space="preserve"> and</w:t>
      </w:r>
      <w:r w:rsidR="00560A64" w:rsidRPr="0092618B">
        <w:rPr>
          <w:rFonts w:ascii="Arial" w:hAnsi="Arial" w:cs="Arial"/>
        </w:rPr>
        <w:t xml:space="preserve"> regulatory compliance</w:t>
      </w:r>
      <w:r w:rsidR="00560A64">
        <w:rPr>
          <w:rFonts w:ascii="Arial" w:hAnsi="Arial" w:cs="Arial"/>
        </w:rPr>
        <w:t xml:space="preserve"> such as the serious incident response scheme</w:t>
      </w:r>
      <w:r w:rsidR="00154A40" w:rsidRPr="00BC757C">
        <w:rPr>
          <w:rFonts w:ascii="Arial" w:hAnsi="Arial" w:cs="Arial"/>
        </w:rPr>
        <w:t>.</w:t>
      </w:r>
    </w:p>
    <w:p w14:paraId="1FC8D2DE" w14:textId="0376A16B" w:rsidR="0011608D" w:rsidRDefault="0011608D" w:rsidP="0011608D">
      <w:pPr>
        <w:rPr>
          <w:rFonts w:ascii="Arial" w:hAnsi="Arial" w:cs="Arial"/>
        </w:rPr>
      </w:pPr>
      <w:r>
        <w:rPr>
          <w:rFonts w:ascii="Arial" w:hAnsi="Arial" w:cs="Arial"/>
        </w:rPr>
        <w:t>The response stated mentioned recruitment processes that ensure members of the workforce have the qualifications and skills for the role and are screened, which I accept and is consistent with the findings of the Assessment Team</w:t>
      </w:r>
      <w:r w:rsidR="00AC25F8">
        <w:rPr>
          <w:rFonts w:ascii="Arial" w:hAnsi="Arial" w:cs="Arial"/>
        </w:rPr>
        <w:t xml:space="preserve">. </w:t>
      </w:r>
    </w:p>
    <w:p w14:paraId="750F77F1" w14:textId="02029F4C" w:rsidR="00C14C6E" w:rsidRDefault="00996950" w:rsidP="00DF2B93">
      <w:pPr>
        <w:rPr>
          <w:rFonts w:ascii="Arial" w:hAnsi="Arial" w:cs="Arial"/>
        </w:rPr>
      </w:pPr>
      <w:r>
        <w:rPr>
          <w:rFonts w:ascii="Arial" w:hAnsi="Arial" w:cs="Arial"/>
        </w:rPr>
        <w:t xml:space="preserve">The response </w:t>
      </w:r>
      <w:r w:rsidR="001320D3">
        <w:rPr>
          <w:rFonts w:ascii="Arial" w:hAnsi="Arial" w:cs="Arial"/>
        </w:rPr>
        <w:t xml:space="preserve">also </w:t>
      </w:r>
      <w:r>
        <w:rPr>
          <w:rFonts w:ascii="Arial" w:hAnsi="Arial" w:cs="Arial"/>
        </w:rPr>
        <w:t xml:space="preserve">stated that the provider has commenced action to </w:t>
      </w:r>
      <w:r w:rsidR="00341635">
        <w:rPr>
          <w:rFonts w:ascii="Arial" w:hAnsi="Arial" w:cs="Arial"/>
        </w:rPr>
        <w:t xml:space="preserve">establish a professional development system and train </w:t>
      </w:r>
      <w:r w:rsidR="00DF2B93">
        <w:rPr>
          <w:rFonts w:ascii="Arial" w:hAnsi="Arial" w:cs="Arial"/>
        </w:rPr>
        <w:t xml:space="preserve">management and support workers on the Quality Standards and </w:t>
      </w:r>
      <w:r w:rsidR="005B2DEA">
        <w:rPr>
          <w:rFonts w:ascii="Arial" w:hAnsi="Arial" w:cs="Arial"/>
        </w:rPr>
        <w:t>relevant topics</w:t>
      </w:r>
      <w:r w:rsidR="00DF2B93">
        <w:rPr>
          <w:rFonts w:ascii="Arial" w:hAnsi="Arial" w:cs="Arial"/>
        </w:rPr>
        <w:t xml:space="preserve">. </w:t>
      </w:r>
    </w:p>
    <w:p w14:paraId="47AF3008" w14:textId="2AA0731B" w:rsidR="00B10AB9" w:rsidRPr="00711BC9" w:rsidRDefault="00B10AB9" w:rsidP="00B10AB9">
      <w:pPr>
        <w:pStyle w:val="NormalArial"/>
        <w:rPr>
          <w:i/>
          <w:iCs/>
          <w:u w:val="single"/>
        </w:rPr>
      </w:pPr>
      <w:r w:rsidRPr="00711BC9">
        <w:rPr>
          <w:i/>
          <w:iCs/>
          <w:u w:val="single"/>
        </w:rPr>
        <w:t>Requirement 7(3)(e)</w:t>
      </w:r>
      <w:r w:rsidR="00711BC9" w:rsidRPr="00711BC9">
        <w:rPr>
          <w:i/>
          <w:iCs/>
          <w:u w:val="single"/>
        </w:rPr>
        <w:t xml:space="preserve"> – non-compliant</w:t>
      </w:r>
    </w:p>
    <w:p w14:paraId="23052C2C" w14:textId="0288A824" w:rsidR="00FE728B" w:rsidRDefault="009C2E31" w:rsidP="00FE728B">
      <w:pPr>
        <w:rPr>
          <w:rFonts w:ascii="Arial" w:hAnsi="Arial" w:cs="Arial"/>
          <w:color w:val="auto"/>
        </w:rPr>
      </w:pPr>
      <w:r>
        <w:rPr>
          <w:rFonts w:ascii="Arial" w:hAnsi="Arial" w:cs="Arial"/>
          <w:color w:val="auto"/>
        </w:rPr>
        <w:t>The Quality Audit Report identified t</w:t>
      </w:r>
      <w:r w:rsidR="00AF5A12" w:rsidRPr="00FF341D">
        <w:rPr>
          <w:rFonts w:ascii="Arial" w:hAnsi="Arial" w:cs="Arial"/>
          <w:color w:val="auto"/>
        </w:rPr>
        <w:t xml:space="preserve">he service does not have </w:t>
      </w:r>
      <w:r w:rsidR="001D223F" w:rsidRPr="00FF341D">
        <w:rPr>
          <w:rFonts w:ascii="Arial" w:hAnsi="Arial" w:cs="Arial"/>
          <w:color w:val="auto"/>
        </w:rPr>
        <w:t xml:space="preserve">a </w:t>
      </w:r>
      <w:r w:rsidR="00AF5A12" w:rsidRPr="00FF341D">
        <w:rPr>
          <w:rFonts w:ascii="Arial" w:hAnsi="Arial" w:cs="Arial"/>
          <w:color w:val="auto"/>
        </w:rPr>
        <w:t xml:space="preserve">system or schedule to </w:t>
      </w:r>
      <w:r w:rsidR="001D223F" w:rsidRPr="00FF341D">
        <w:rPr>
          <w:rFonts w:ascii="Arial" w:hAnsi="Arial" w:cs="Arial"/>
          <w:color w:val="auto"/>
        </w:rPr>
        <w:t xml:space="preserve">routinely </w:t>
      </w:r>
      <w:r w:rsidR="00AF5A12" w:rsidRPr="00FF341D">
        <w:rPr>
          <w:rFonts w:ascii="Arial" w:hAnsi="Arial" w:cs="Arial"/>
          <w:color w:val="auto"/>
        </w:rPr>
        <w:t>assess</w:t>
      </w:r>
      <w:r w:rsidR="001D223F" w:rsidRPr="00FF341D">
        <w:rPr>
          <w:rFonts w:ascii="Arial" w:hAnsi="Arial" w:cs="Arial"/>
          <w:color w:val="auto"/>
        </w:rPr>
        <w:t xml:space="preserve">, </w:t>
      </w:r>
      <w:r w:rsidR="00AF5A12" w:rsidRPr="00FF341D">
        <w:rPr>
          <w:rFonts w:ascii="Arial" w:hAnsi="Arial" w:cs="Arial"/>
          <w:color w:val="auto"/>
        </w:rPr>
        <w:t xml:space="preserve">monitor </w:t>
      </w:r>
      <w:r w:rsidR="001D223F" w:rsidRPr="00FF341D">
        <w:rPr>
          <w:rFonts w:ascii="Arial" w:hAnsi="Arial" w:cs="Arial"/>
          <w:color w:val="auto"/>
        </w:rPr>
        <w:t xml:space="preserve">and review </w:t>
      </w:r>
      <w:r w:rsidR="00AF5A12" w:rsidRPr="00FF341D">
        <w:rPr>
          <w:rFonts w:ascii="Arial" w:hAnsi="Arial" w:cs="Arial"/>
          <w:color w:val="auto"/>
        </w:rPr>
        <w:t>staff performance.</w:t>
      </w:r>
      <w:r w:rsidR="006A0345" w:rsidRPr="00FF341D">
        <w:rPr>
          <w:rFonts w:ascii="Arial" w:hAnsi="Arial" w:cs="Arial"/>
          <w:color w:val="auto"/>
        </w:rPr>
        <w:t xml:space="preserve"> </w:t>
      </w:r>
      <w:r w:rsidR="00EC2E30" w:rsidRPr="00FF341D">
        <w:rPr>
          <w:rFonts w:ascii="Arial" w:hAnsi="Arial" w:cs="Arial"/>
          <w:color w:val="auto"/>
        </w:rPr>
        <w:t xml:space="preserve">Management reported weekly discussion </w:t>
      </w:r>
      <w:r w:rsidR="00FF341D" w:rsidRPr="00FF341D">
        <w:rPr>
          <w:rFonts w:ascii="Arial" w:hAnsi="Arial" w:cs="Arial"/>
          <w:color w:val="auto"/>
        </w:rPr>
        <w:t xml:space="preserve">are held </w:t>
      </w:r>
      <w:r w:rsidR="00EC2E30" w:rsidRPr="00FF341D">
        <w:rPr>
          <w:rFonts w:ascii="Arial" w:hAnsi="Arial" w:cs="Arial"/>
          <w:color w:val="auto"/>
        </w:rPr>
        <w:t>about service performance, including staffing matters</w:t>
      </w:r>
      <w:r w:rsidR="00FF341D" w:rsidRPr="00FF341D">
        <w:rPr>
          <w:rFonts w:ascii="Arial" w:hAnsi="Arial" w:cs="Arial"/>
          <w:color w:val="auto"/>
        </w:rPr>
        <w:t xml:space="preserve"> and that review of staff performance is ad-hoc, however, these are not documented. </w:t>
      </w:r>
    </w:p>
    <w:p w14:paraId="195E405A" w14:textId="6B426890" w:rsidR="009C2E31" w:rsidRDefault="009C2E31" w:rsidP="00FE728B">
      <w:pPr>
        <w:rPr>
          <w:rFonts w:ascii="Arial" w:hAnsi="Arial" w:cs="Arial"/>
          <w:color w:val="auto"/>
        </w:rPr>
      </w:pPr>
      <w:r>
        <w:rPr>
          <w:rFonts w:ascii="Arial" w:hAnsi="Arial" w:cs="Arial"/>
          <w:color w:val="auto"/>
        </w:rPr>
        <w:t>The</w:t>
      </w:r>
      <w:r w:rsidR="00341FEC">
        <w:rPr>
          <w:rFonts w:ascii="Arial" w:hAnsi="Arial" w:cs="Arial"/>
          <w:color w:val="auto"/>
        </w:rPr>
        <w:t xml:space="preserve"> approved provider’s response accepted the findings </w:t>
      </w:r>
      <w:r w:rsidR="002D6639">
        <w:rPr>
          <w:rFonts w:ascii="Arial" w:hAnsi="Arial" w:cs="Arial"/>
          <w:color w:val="auto"/>
        </w:rPr>
        <w:t xml:space="preserve">and stated the provider has a new </w:t>
      </w:r>
      <w:r w:rsidR="001E58DC">
        <w:rPr>
          <w:rFonts w:ascii="Arial" w:hAnsi="Arial" w:cs="Arial"/>
          <w:color w:val="auto"/>
        </w:rPr>
        <w:t>performance</w:t>
      </w:r>
      <w:r w:rsidR="00633B5B">
        <w:rPr>
          <w:rFonts w:ascii="Arial" w:hAnsi="Arial" w:cs="Arial"/>
          <w:color w:val="auto"/>
        </w:rPr>
        <w:t xml:space="preserve"> monitoring</w:t>
      </w:r>
      <w:r w:rsidR="002D6639">
        <w:rPr>
          <w:rFonts w:ascii="Arial" w:hAnsi="Arial" w:cs="Arial"/>
          <w:color w:val="auto"/>
        </w:rPr>
        <w:t xml:space="preserve"> system and </w:t>
      </w:r>
      <w:r w:rsidR="005A38C1">
        <w:rPr>
          <w:rFonts w:ascii="Arial" w:hAnsi="Arial" w:cs="Arial"/>
          <w:color w:val="auto"/>
        </w:rPr>
        <w:t>will utilise</w:t>
      </w:r>
      <w:r w:rsidR="002D6639">
        <w:rPr>
          <w:rFonts w:ascii="Arial" w:hAnsi="Arial" w:cs="Arial"/>
          <w:color w:val="auto"/>
        </w:rPr>
        <w:t xml:space="preserve"> performance assessments</w:t>
      </w:r>
      <w:r w:rsidR="00110372">
        <w:rPr>
          <w:rFonts w:ascii="Arial" w:hAnsi="Arial" w:cs="Arial"/>
          <w:color w:val="auto"/>
        </w:rPr>
        <w:t xml:space="preserve"> to </w:t>
      </w:r>
      <w:r w:rsidR="00C6628B">
        <w:rPr>
          <w:rFonts w:ascii="Arial" w:hAnsi="Arial" w:cs="Arial"/>
          <w:color w:val="auto"/>
        </w:rPr>
        <w:t xml:space="preserve">assess duties, responsibilities and performance. </w:t>
      </w:r>
      <w:r w:rsidR="00F34D48">
        <w:rPr>
          <w:rFonts w:ascii="Arial" w:hAnsi="Arial" w:cs="Arial"/>
          <w:color w:val="auto"/>
        </w:rPr>
        <w:t>The response included</w:t>
      </w:r>
      <w:r w:rsidR="002210E6">
        <w:rPr>
          <w:rFonts w:ascii="Arial" w:hAnsi="Arial" w:cs="Arial"/>
          <w:color w:val="auto"/>
        </w:rPr>
        <w:t xml:space="preserve"> a</w:t>
      </w:r>
      <w:r w:rsidR="00F34D48">
        <w:rPr>
          <w:rFonts w:ascii="Arial" w:hAnsi="Arial" w:cs="Arial"/>
          <w:color w:val="auto"/>
        </w:rPr>
        <w:t xml:space="preserve"> staff supervision template</w:t>
      </w:r>
      <w:r w:rsidR="007037E9">
        <w:rPr>
          <w:rFonts w:ascii="Arial" w:hAnsi="Arial" w:cs="Arial"/>
          <w:color w:val="auto"/>
        </w:rPr>
        <w:t>.</w:t>
      </w:r>
      <w:r w:rsidR="00F34D48">
        <w:rPr>
          <w:rFonts w:ascii="Arial" w:hAnsi="Arial" w:cs="Arial"/>
          <w:color w:val="auto"/>
        </w:rPr>
        <w:t xml:space="preserve"> </w:t>
      </w:r>
    </w:p>
    <w:p w14:paraId="09ABB019" w14:textId="799F8885" w:rsidR="000D4F00" w:rsidRDefault="000D4F00" w:rsidP="000D4F00">
      <w:pPr>
        <w:spacing w:before="240" w:line="276" w:lineRule="auto"/>
        <w:rPr>
          <w:rFonts w:ascii="Arial" w:hAnsi="Arial" w:cs="Arial"/>
          <w:i/>
          <w:iCs/>
          <w:u w:val="single"/>
        </w:rPr>
      </w:pPr>
      <w:r w:rsidRPr="000D4F00">
        <w:rPr>
          <w:rFonts w:ascii="Arial" w:hAnsi="Arial" w:cs="Arial"/>
          <w:i/>
          <w:iCs/>
          <w:u w:val="single"/>
        </w:rPr>
        <w:t>Requirements 7(3)(a) and 7(3)(b)</w:t>
      </w:r>
      <w:r w:rsidR="00FF341D">
        <w:rPr>
          <w:rFonts w:ascii="Arial" w:hAnsi="Arial" w:cs="Arial"/>
          <w:i/>
          <w:iCs/>
          <w:u w:val="single"/>
        </w:rPr>
        <w:t xml:space="preserve"> - compliant</w:t>
      </w:r>
    </w:p>
    <w:p w14:paraId="015B78A4" w14:textId="77777777" w:rsidR="00D85507" w:rsidRDefault="00D85507" w:rsidP="00D85507">
      <w:pPr>
        <w:spacing w:before="60" w:after="60"/>
        <w:rPr>
          <w:rFonts w:ascii="Arial" w:hAnsi="Arial" w:cs="Arial"/>
        </w:rPr>
      </w:pPr>
      <w:r w:rsidRPr="005E3C90">
        <w:rPr>
          <w:rFonts w:ascii="Arial" w:hAnsi="Arial" w:cs="Arial"/>
        </w:rPr>
        <w:t xml:space="preserve">The Quality Audit Report included evidence (summarised below) that the service is compliant with </w:t>
      </w:r>
      <w:r>
        <w:rPr>
          <w:rFonts w:ascii="Arial" w:hAnsi="Arial" w:cs="Arial"/>
        </w:rPr>
        <w:t xml:space="preserve">the other </w:t>
      </w:r>
      <w:r w:rsidRPr="005E3C90">
        <w:rPr>
          <w:rFonts w:ascii="Arial" w:hAnsi="Arial" w:cs="Arial"/>
        </w:rPr>
        <w:t>requirements</w:t>
      </w:r>
      <w:r>
        <w:rPr>
          <w:rFonts w:ascii="Arial" w:hAnsi="Arial" w:cs="Arial"/>
        </w:rPr>
        <w:t xml:space="preserve"> in this Quality Standard</w:t>
      </w:r>
      <w:r w:rsidRPr="005E3C90">
        <w:rPr>
          <w:rFonts w:ascii="Arial" w:hAnsi="Arial" w:cs="Arial"/>
        </w:rPr>
        <w:t xml:space="preserve">. </w:t>
      </w:r>
    </w:p>
    <w:p w14:paraId="71C6575E" w14:textId="77777777" w:rsidR="005F56CD" w:rsidRPr="005F56CD" w:rsidRDefault="005F56CD" w:rsidP="005F56CD">
      <w:pPr>
        <w:rPr>
          <w:rFonts w:ascii="Arial" w:hAnsi="Arial" w:cs="Arial"/>
          <w:color w:val="auto"/>
        </w:rPr>
      </w:pPr>
      <w:r w:rsidRPr="005F56CD">
        <w:rPr>
          <w:rFonts w:ascii="Arial" w:hAnsi="Arial" w:cs="Arial"/>
          <w:color w:val="auto"/>
        </w:rPr>
        <w:t xml:space="preserve">The service plans its workforce to meet the needs and preferences of consumers and has plans to replace staff when required. Staff rosters are reviewed regularly to ensure staff allocations are meeting consumers’ changing needs and preferences. </w:t>
      </w:r>
    </w:p>
    <w:p w14:paraId="61129E64" w14:textId="0B06DF3C" w:rsidR="005F56CD" w:rsidRPr="005F56CD" w:rsidRDefault="005F56CD" w:rsidP="005F56CD">
      <w:pPr>
        <w:rPr>
          <w:rFonts w:ascii="Arial" w:hAnsi="Arial" w:cs="Arial"/>
          <w:color w:val="auto"/>
        </w:rPr>
      </w:pPr>
      <w:r w:rsidRPr="005F56CD">
        <w:rPr>
          <w:rFonts w:ascii="Arial" w:hAnsi="Arial" w:cs="Arial"/>
          <w:color w:val="auto"/>
        </w:rPr>
        <w:t xml:space="preserve">Consumers/representatives provided positive feedback about </w:t>
      </w:r>
      <w:r w:rsidR="001259C6">
        <w:rPr>
          <w:rFonts w:ascii="Arial" w:hAnsi="Arial" w:cs="Arial"/>
          <w:color w:val="auto"/>
        </w:rPr>
        <w:t xml:space="preserve">management and </w:t>
      </w:r>
      <w:r w:rsidR="00885EC9">
        <w:rPr>
          <w:rFonts w:ascii="Arial" w:hAnsi="Arial" w:cs="Arial"/>
          <w:color w:val="auto"/>
        </w:rPr>
        <w:t>support workers, including</w:t>
      </w:r>
      <w:r w:rsidRPr="005F56CD">
        <w:rPr>
          <w:rFonts w:ascii="Arial" w:hAnsi="Arial" w:cs="Arial"/>
          <w:color w:val="auto"/>
        </w:rPr>
        <w:t xml:space="preserve">: </w:t>
      </w:r>
    </w:p>
    <w:p w14:paraId="22535C3D" w14:textId="77777777" w:rsidR="005F56CD" w:rsidRPr="005F56CD" w:rsidRDefault="005F56CD" w:rsidP="00992A40">
      <w:pPr>
        <w:pStyle w:val="NormalArial"/>
        <w:numPr>
          <w:ilvl w:val="0"/>
          <w:numId w:val="28"/>
        </w:numPr>
      </w:pPr>
      <w:r w:rsidRPr="005F56CD">
        <w:t xml:space="preserve">staffing is consistent which supports continuity of care, </w:t>
      </w:r>
    </w:p>
    <w:p w14:paraId="730657F0" w14:textId="77777777" w:rsidR="005F56CD" w:rsidRPr="005F56CD" w:rsidRDefault="005F56CD" w:rsidP="00992A40">
      <w:pPr>
        <w:pStyle w:val="NormalArial"/>
        <w:numPr>
          <w:ilvl w:val="0"/>
          <w:numId w:val="28"/>
        </w:numPr>
      </w:pPr>
      <w:r w:rsidRPr="005F56CD">
        <w:t xml:space="preserve">staff support consumers’ cultural needs, </w:t>
      </w:r>
    </w:p>
    <w:p w14:paraId="27D6174D" w14:textId="768E7195" w:rsidR="005F56CD" w:rsidRPr="005F56CD" w:rsidRDefault="005F56CD" w:rsidP="00992A40">
      <w:pPr>
        <w:pStyle w:val="NormalArial"/>
        <w:numPr>
          <w:ilvl w:val="0"/>
          <w:numId w:val="28"/>
        </w:numPr>
      </w:pPr>
      <w:r w:rsidRPr="005F56CD">
        <w:t>services are delivered on time</w:t>
      </w:r>
      <w:r w:rsidR="00B94237">
        <w:t xml:space="preserve"> and they are notified about any changes</w:t>
      </w:r>
      <w:r w:rsidRPr="005F56CD">
        <w:t>, and</w:t>
      </w:r>
    </w:p>
    <w:p w14:paraId="5B48AC9A" w14:textId="77777777" w:rsidR="005F56CD" w:rsidRPr="005F56CD" w:rsidRDefault="005F56CD" w:rsidP="00992A40">
      <w:pPr>
        <w:pStyle w:val="NormalArial"/>
        <w:numPr>
          <w:ilvl w:val="0"/>
          <w:numId w:val="28"/>
        </w:numPr>
      </w:pPr>
      <w:r w:rsidRPr="005F56CD">
        <w:t>staff are kind and gentle and treat consumes well.</w:t>
      </w:r>
    </w:p>
    <w:p w14:paraId="0BF3FD46" w14:textId="77777777" w:rsidR="00A25333" w:rsidRDefault="005F56CD" w:rsidP="005F56CD">
      <w:pPr>
        <w:rPr>
          <w:rFonts w:ascii="Arial" w:hAnsi="Arial" w:cs="Arial"/>
          <w:color w:val="auto"/>
        </w:rPr>
      </w:pPr>
      <w:r w:rsidRPr="005F56CD">
        <w:rPr>
          <w:rFonts w:ascii="Arial" w:hAnsi="Arial" w:cs="Arial"/>
          <w:color w:val="auto"/>
        </w:rPr>
        <w:t>Support workers knew consumers well and said they have sufficient time to deliver care and services and described cultural aspects of care and service delivery. Staff have been specifically recruited based on their knowledge and skill to provide care and services to consumers from a specific culture. Management regularly seeks feedback from consumers/representatives about their satisfaction with care and services and support workers.</w:t>
      </w:r>
    </w:p>
    <w:p w14:paraId="71FC8491" w14:textId="6662BC15" w:rsidR="00D31E7B" w:rsidRPr="00D31E7B" w:rsidRDefault="00D31E7B" w:rsidP="00D31E7B">
      <w:pPr>
        <w:rPr>
          <w:rFonts w:ascii="Arial" w:hAnsi="Arial" w:cs="Arial"/>
          <w:color w:val="auto"/>
        </w:rPr>
      </w:pPr>
      <w:r w:rsidRPr="00D31E7B">
        <w:rPr>
          <w:rFonts w:ascii="Arial" w:hAnsi="Arial" w:cs="Arial"/>
          <w:color w:val="auto"/>
        </w:rPr>
        <w:lastRenderedPageBreak/>
        <w:t>Based on the Quality Audit Report and the approved provider’s response, I am satisfied that:</w:t>
      </w:r>
    </w:p>
    <w:p w14:paraId="7F76A762" w14:textId="77777777" w:rsidR="00D31E7B" w:rsidRPr="00D31E7B" w:rsidRDefault="00D31E7B" w:rsidP="00992A40">
      <w:pPr>
        <w:pStyle w:val="NormalArial"/>
        <w:numPr>
          <w:ilvl w:val="0"/>
          <w:numId w:val="29"/>
        </w:numPr>
      </w:pPr>
      <w:r w:rsidRPr="00D31E7B">
        <w:t xml:space="preserve">Requirements 7(3)(a) and 7(3)(b) are compliant. </w:t>
      </w:r>
    </w:p>
    <w:p w14:paraId="06004C6C" w14:textId="25813C3D" w:rsidR="00D31E7B" w:rsidRPr="00936FCD" w:rsidRDefault="00D31E7B" w:rsidP="00992A40">
      <w:pPr>
        <w:pStyle w:val="NormalArial"/>
        <w:numPr>
          <w:ilvl w:val="0"/>
          <w:numId w:val="29"/>
        </w:numPr>
      </w:pPr>
      <w:r w:rsidRPr="00936FCD">
        <w:t>At the time of the quality audit, the service’s human resource systems and processes were ineffective in ensuring staff were knowledgeable and effectively trained to perform their role, and that the performance of staff and managers was assessed, monitored and reviewed.</w:t>
      </w:r>
    </w:p>
    <w:p w14:paraId="54807B6A" w14:textId="29AEB99A" w:rsidR="00D31E7B" w:rsidRPr="00936FCD" w:rsidRDefault="00D31E7B" w:rsidP="00992A40">
      <w:pPr>
        <w:pStyle w:val="NormalArial"/>
        <w:numPr>
          <w:ilvl w:val="0"/>
          <w:numId w:val="29"/>
        </w:numPr>
      </w:pPr>
      <w:r w:rsidRPr="00936FCD">
        <w:t xml:space="preserve">The approved provider has identified some actions to address these deficiencies including providing staff training and </w:t>
      </w:r>
      <w:r w:rsidR="00CF600C" w:rsidRPr="00936FCD">
        <w:t xml:space="preserve">establishing </w:t>
      </w:r>
      <w:r w:rsidR="00281A95" w:rsidRPr="00936FCD">
        <w:t>performance management</w:t>
      </w:r>
      <w:r w:rsidR="00CF600C" w:rsidRPr="00936FCD">
        <w:t xml:space="preserve"> </w:t>
      </w:r>
      <w:r w:rsidR="00EE531A" w:rsidRPr="00936FCD">
        <w:t>processes</w:t>
      </w:r>
      <w:r w:rsidRPr="00936FCD">
        <w:t xml:space="preserve">. However, these actions will take some time to </w:t>
      </w:r>
      <w:r w:rsidR="00AF4C2E" w:rsidRPr="00936FCD">
        <w:t xml:space="preserve">fully implement, </w:t>
      </w:r>
      <w:r w:rsidRPr="00936FCD">
        <w:t xml:space="preserve">embed in practice, and be tested for effectiveness and sustainability. </w:t>
      </w:r>
    </w:p>
    <w:p w14:paraId="21858341" w14:textId="64C92F14" w:rsidR="005F56CD" w:rsidRPr="00FE7867" w:rsidRDefault="00D31E7B" w:rsidP="00FE7867">
      <w:pPr>
        <w:rPr>
          <w:rFonts w:ascii="Arial" w:hAnsi="Arial" w:cs="Arial"/>
        </w:rPr>
      </w:pPr>
      <w:r w:rsidRPr="00D31E7B">
        <w:rPr>
          <w:rFonts w:ascii="Arial" w:hAnsi="Arial" w:cs="Arial"/>
          <w:color w:val="auto"/>
        </w:rPr>
        <w:t xml:space="preserve">For these reasons, I have decided requirements </w:t>
      </w:r>
      <w:r w:rsidRPr="00D31E7B">
        <w:rPr>
          <w:rFonts w:ascii="Arial" w:hAnsi="Arial" w:cs="Arial"/>
        </w:rPr>
        <w:t xml:space="preserve">7(3)(c), 7(3)(d) 7(3)(e) and the overall Quality Standard are non-compliant. </w:t>
      </w:r>
    </w:p>
    <w:p w14:paraId="0217CABD" w14:textId="3E6E83D5" w:rsidR="0083291D" w:rsidRPr="00A36AA9" w:rsidRDefault="0083291D" w:rsidP="00F87E39">
      <w:pPr>
        <w:pStyle w:val="NormalArial"/>
      </w:pPr>
      <w:r w:rsidRPr="00A36AA9">
        <w:br w:type="page"/>
      </w:r>
    </w:p>
    <w:p w14:paraId="65C95494" w14:textId="77777777" w:rsidR="0083291D" w:rsidRPr="00A36AA9" w:rsidRDefault="0083291D"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1883"/>
      </w:tblGrid>
      <w:tr w:rsidR="002E5D18" w14:paraId="1D00B145" w14:textId="77777777" w:rsidTr="002E5D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93" w:type="dxa"/>
            <w:gridSpan w:val="2"/>
          </w:tcPr>
          <w:p w14:paraId="77BE9A24" w14:textId="77777777" w:rsidR="002E5D18" w:rsidRPr="003217D3" w:rsidRDefault="002E5D18"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662C48E4" w14:textId="77777777" w:rsidR="002E5D18" w:rsidRPr="003217D3" w:rsidRDefault="002E5D1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2E5D18" w14:paraId="45D59D3B" w14:textId="77777777" w:rsidTr="001B661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9D72F7" w14:textId="77777777" w:rsidR="002E5D18" w:rsidRPr="00244176" w:rsidRDefault="002E5D1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395051D6" w14:textId="77777777" w:rsidR="002E5D18" w:rsidRPr="00244176" w:rsidRDefault="002E5D1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59604BFE" w14:textId="77777777" w:rsidR="002E5D18" w:rsidRPr="00CC646C" w:rsidRDefault="00F165D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1698144"/>
                <w:placeholder>
                  <w:docPart w:val="FE2F37FC2A8D4CB5BED25105E3108B34"/>
                </w:placeholder>
                <w:dropDownList>
                  <w:listItem w:displayText="choose a rating" w:value="choose a rating"/>
                  <w:listItem w:displayText="Compliant" w:value="Compliant"/>
                  <w:listItem w:displayText="Not Compliant" w:value="Not Compliant"/>
                </w:dropDownList>
              </w:sdtPr>
              <w:sdtEndPr/>
              <w:sdtContent>
                <w:r w:rsidR="002E5D18" w:rsidRPr="00501C01">
                  <w:rPr>
                    <w:rFonts w:ascii="Arial" w:hAnsi="Arial" w:cs="Arial"/>
                  </w:rPr>
                  <w:t>Compliant</w:t>
                </w:r>
              </w:sdtContent>
            </w:sdt>
            <w:r w:rsidR="002E5D18" w:rsidRPr="00501C01">
              <w:rPr>
                <w:rFonts w:ascii="Arial" w:hAnsi="Arial" w:cs="Arial"/>
              </w:rPr>
              <w:t xml:space="preserve"> </w:t>
            </w:r>
          </w:p>
        </w:tc>
      </w:tr>
      <w:tr w:rsidR="002E5D18" w14:paraId="4F63F18C" w14:textId="77777777" w:rsidTr="001B66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FDBC72" w14:textId="77777777" w:rsidR="002E5D18" w:rsidRPr="00244176" w:rsidRDefault="002E5D1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57333D5A" w14:textId="77777777" w:rsidR="002E5D18" w:rsidRPr="00244176" w:rsidRDefault="002E5D1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63C57AAA" w14:textId="0AD608DF" w:rsidR="002E5D18" w:rsidRPr="00CC646C" w:rsidRDefault="00F165D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3888425"/>
                <w:placeholder>
                  <w:docPart w:val="51DF679704E94F449F5087A9FB0CF857"/>
                </w:placeholder>
                <w:dropDownList>
                  <w:listItem w:displayText="choose a rating" w:value="choose a rating"/>
                  <w:listItem w:displayText="Compliant" w:value="Compliant"/>
                  <w:listItem w:displayText="Not Compliant" w:value="Not Compliant"/>
                </w:dropDownList>
              </w:sdtPr>
              <w:sdtEndPr/>
              <w:sdtContent>
                <w:r w:rsidR="00DB3AEE">
                  <w:rPr>
                    <w:rFonts w:ascii="Arial" w:hAnsi="Arial" w:cs="Arial"/>
                    <w:color w:val="auto"/>
                  </w:rPr>
                  <w:t>Not Compliant</w:t>
                </w:r>
              </w:sdtContent>
            </w:sdt>
            <w:r w:rsidR="002E5D18" w:rsidRPr="00501C01">
              <w:rPr>
                <w:rFonts w:ascii="Arial" w:hAnsi="Arial" w:cs="Arial"/>
              </w:rPr>
              <w:t xml:space="preserve"> </w:t>
            </w:r>
          </w:p>
        </w:tc>
      </w:tr>
      <w:tr w:rsidR="002E5D18" w14:paraId="77644652" w14:textId="77777777" w:rsidTr="001B661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366419" w14:textId="77777777" w:rsidR="002E5D18" w:rsidRPr="00244176" w:rsidRDefault="002E5D1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69AADD8F" w14:textId="77777777" w:rsidR="002E5D18" w:rsidRPr="00244176" w:rsidRDefault="002E5D1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B02A5EB" w14:textId="77777777" w:rsidR="002E5D18" w:rsidRPr="00244176" w:rsidRDefault="002E5D18" w:rsidP="00133039">
            <w:pPr>
              <w:numPr>
                <w:ilvl w:val="0"/>
                <w:numId w:val="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0FA40297" w14:textId="77777777" w:rsidR="002E5D18" w:rsidRPr="00244176" w:rsidRDefault="002E5D18" w:rsidP="00133039">
            <w:pPr>
              <w:numPr>
                <w:ilvl w:val="0"/>
                <w:numId w:val="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220402A5" w14:textId="77777777" w:rsidR="002E5D18" w:rsidRPr="00244176" w:rsidRDefault="002E5D18" w:rsidP="00133039">
            <w:pPr>
              <w:numPr>
                <w:ilvl w:val="0"/>
                <w:numId w:val="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0EE638BB" w14:textId="77777777" w:rsidR="002E5D18" w:rsidRPr="00244176" w:rsidRDefault="002E5D18" w:rsidP="00133039">
            <w:pPr>
              <w:numPr>
                <w:ilvl w:val="0"/>
                <w:numId w:val="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311B07AB" w14:textId="77777777" w:rsidR="002E5D18" w:rsidRPr="00244176" w:rsidRDefault="002E5D18" w:rsidP="00133039">
            <w:pPr>
              <w:numPr>
                <w:ilvl w:val="0"/>
                <w:numId w:val="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75020BA0" w14:textId="77777777" w:rsidR="002E5D18" w:rsidRPr="00244176" w:rsidRDefault="002E5D18" w:rsidP="00133039">
            <w:pPr>
              <w:numPr>
                <w:ilvl w:val="0"/>
                <w:numId w:val="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6A84F787" w14:textId="5448388D" w:rsidR="002E5D18" w:rsidRPr="00CC646C" w:rsidRDefault="00F165D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4144384"/>
                <w:placeholder>
                  <w:docPart w:val="D77A6358E06B48BC9D10FF88B954B087"/>
                </w:placeholder>
                <w:dropDownList>
                  <w:listItem w:displayText="choose a rating" w:value="choose a rating"/>
                  <w:listItem w:displayText="Compliant" w:value="Compliant"/>
                  <w:listItem w:displayText="Not Compliant" w:value="Not Compliant"/>
                </w:dropDownList>
              </w:sdtPr>
              <w:sdtEndPr/>
              <w:sdtContent>
                <w:r w:rsidR="00DB3AEE">
                  <w:rPr>
                    <w:rFonts w:ascii="Arial" w:hAnsi="Arial" w:cs="Arial"/>
                    <w:color w:val="auto"/>
                  </w:rPr>
                  <w:t>Not Compliant</w:t>
                </w:r>
              </w:sdtContent>
            </w:sdt>
            <w:r w:rsidR="002E5D18" w:rsidRPr="00501C01">
              <w:rPr>
                <w:rFonts w:ascii="Arial" w:hAnsi="Arial" w:cs="Arial"/>
              </w:rPr>
              <w:t xml:space="preserve"> </w:t>
            </w:r>
          </w:p>
        </w:tc>
      </w:tr>
      <w:tr w:rsidR="002E5D18" w14:paraId="05844A50" w14:textId="77777777" w:rsidTr="001B66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EA9F43" w14:textId="77777777" w:rsidR="002E5D18" w:rsidRPr="00244176" w:rsidRDefault="002E5D1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2FECC7B3" w14:textId="77777777" w:rsidR="002E5D18" w:rsidRPr="00244176" w:rsidRDefault="002E5D1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9B5E942" w14:textId="77777777" w:rsidR="002E5D18" w:rsidRPr="00244176" w:rsidRDefault="002E5D18" w:rsidP="00133039">
            <w:pPr>
              <w:numPr>
                <w:ilvl w:val="0"/>
                <w:numId w:val="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42C24A8A" w14:textId="77777777" w:rsidR="002E5D18" w:rsidRPr="00244176" w:rsidRDefault="002E5D18" w:rsidP="00133039">
            <w:pPr>
              <w:numPr>
                <w:ilvl w:val="0"/>
                <w:numId w:val="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32B26780" w14:textId="77777777" w:rsidR="002E5D18" w:rsidRPr="00244176" w:rsidRDefault="002E5D18" w:rsidP="00133039">
            <w:pPr>
              <w:numPr>
                <w:ilvl w:val="0"/>
                <w:numId w:val="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01396B67" w14:textId="77777777" w:rsidR="002E5D18" w:rsidRPr="00244176" w:rsidRDefault="002E5D18" w:rsidP="00133039">
            <w:pPr>
              <w:numPr>
                <w:ilvl w:val="0"/>
                <w:numId w:val="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12D9EFFD" w14:textId="4978AA2E" w:rsidR="002E5D18" w:rsidRPr="00CC646C" w:rsidRDefault="00F165DB"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1364505"/>
                <w:placeholder>
                  <w:docPart w:val="A2FFEA3DCEF34ADD995E504345A291BF"/>
                </w:placeholder>
                <w:dropDownList>
                  <w:listItem w:displayText="choose a rating" w:value="choose a rating"/>
                  <w:listItem w:displayText="Compliant" w:value="Compliant"/>
                  <w:listItem w:displayText="Not Compliant" w:value="Not Compliant"/>
                </w:dropDownList>
              </w:sdtPr>
              <w:sdtEndPr/>
              <w:sdtContent>
                <w:r w:rsidR="00DB3AEE">
                  <w:rPr>
                    <w:rFonts w:ascii="Arial" w:hAnsi="Arial" w:cs="Arial"/>
                    <w:color w:val="auto"/>
                  </w:rPr>
                  <w:t>Not Compliant</w:t>
                </w:r>
              </w:sdtContent>
            </w:sdt>
            <w:r w:rsidR="002E5D18" w:rsidRPr="00501C01">
              <w:rPr>
                <w:rFonts w:ascii="Arial" w:hAnsi="Arial" w:cs="Arial"/>
              </w:rPr>
              <w:t xml:space="preserve"> </w:t>
            </w:r>
          </w:p>
        </w:tc>
      </w:tr>
      <w:tr w:rsidR="002E5D18" w14:paraId="780E4BCC" w14:textId="77777777" w:rsidTr="001B661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2388B9" w14:textId="77777777" w:rsidR="002E5D18" w:rsidRPr="00244176" w:rsidRDefault="002E5D1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5140FABF" w14:textId="77777777" w:rsidR="002E5D18" w:rsidRPr="00244176" w:rsidRDefault="002E5D1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44E04D8C" w14:textId="77777777" w:rsidR="002E5D18" w:rsidRPr="00244176" w:rsidRDefault="002E5D18" w:rsidP="00133039">
            <w:pPr>
              <w:numPr>
                <w:ilvl w:val="0"/>
                <w:numId w:val="1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6C0BDDBB" w14:textId="77777777" w:rsidR="002E5D18" w:rsidRPr="00244176" w:rsidRDefault="002E5D18" w:rsidP="00133039">
            <w:pPr>
              <w:numPr>
                <w:ilvl w:val="0"/>
                <w:numId w:val="1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1E464207" w14:textId="77777777" w:rsidR="002E5D18" w:rsidRPr="00244176" w:rsidRDefault="002E5D18" w:rsidP="00133039">
            <w:pPr>
              <w:numPr>
                <w:ilvl w:val="0"/>
                <w:numId w:val="1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085FBA06" w14:textId="7B796A9D" w:rsidR="002E5D18" w:rsidRPr="00CC646C" w:rsidRDefault="00F165D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868050"/>
                <w:placeholder>
                  <w:docPart w:val="15FB2A28673D4F48832E8E01AC5DB01E"/>
                </w:placeholder>
                <w:dropDownList>
                  <w:listItem w:displayText="choose a rating" w:value="choose a rating"/>
                  <w:listItem w:displayText="Compliant" w:value="Compliant"/>
                  <w:listItem w:displayText="Not Compliant" w:value="Not Compliant"/>
                </w:dropDownList>
              </w:sdtPr>
              <w:sdtEndPr/>
              <w:sdtContent>
                <w:r w:rsidR="00DB3AEE">
                  <w:rPr>
                    <w:rFonts w:ascii="Arial" w:hAnsi="Arial" w:cs="Arial"/>
                    <w:color w:val="auto"/>
                  </w:rPr>
                  <w:t>Not Compliant</w:t>
                </w:r>
              </w:sdtContent>
            </w:sdt>
            <w:r w:rsidR="002E5D18" w:rsidRPr="00501C01">
              <w:rPr>
                <w:rFonts w:ascii="Arial" w:hAnsi="Arial" w:cs="Arial"/>
              </w:rPr>
              <w:t xml:space="preserve"> </w:t>
            </w:r>
          </w:p>
        </w:tc>
      </w:tr>
    </w:tbl>
    <w:p w14:paraId="4F4E6608" w14:textId="12433A7F" w:rsidR="00DB3AEE" w:rsidRDefault="0083291D" w:rsidP="003217D3">
      <w:pPr>
        <w:pStyle w:val="Heading20"/>
      </w:pPr>
      <w:r w:rsidRPr="00A36AA9">
        <w:t>Findings</w:t>
      </w:r>
    </w:p>
    <w:p w14:paraId="40C2D03A" w14:textId="7D753721" w:rsidR="00DB3AEE" w:rsidRDefault="00DB3AEE" w:rsidP="00DB3AEE">
      <w:pPr>
        <w:pStyle w:val="NormalArial"/>
        <w:rPr>
          <w:color w:val="auto"/>
        </w:rPr>
      </w:pPr>
      <w:r>
        <w:rPr>
          <w:color w:val="auto"/>
        </w:rPr>
        <w:t>Having considered the Quality Audit Report and approved provider’s response, I have assessed this Quality Standard as non-compliant as I am satisfied 4 of the 5 requirements are non-compliant. Non-compliance is based on:</w:t>
      </w:r>
    </w:p>
    <w:p w14:paraId="036872C6" w14:textId="4E3E7D61" w:rsidR="00DB3AEE" w:rsidRPr="00C40C64" w:rsidRDefault="00DB3AEE" w:rsidP="00992A40">
      <w:pPr>
        <w:pStyle w:val="NormalArial"/>
        <w:numPr>
          <w:ilvl w:val="0"/>
          <w:numId w:val="30"/>
        </w:numPr>
      </w:pPr>
      <w:r w:rsidRPr="00C40C64">
        <w:lastRenderedPageBreak/>
        <w:t>8(3)(b)</w:t>
      </w:r>
      <w:r w:rsidR="00111356" w:rsidRPr="00C40C64">
        <w:t xml:space="preserve"> </w:t>
      </w:r>
      <w:r w:rsidRPr="00C40C64">
        <w:t xml:space="preserve">The </w:t>
      </w:r>
      <w:r w:rsidR="00111356" w:rsidRPr="00C40C64">
        <w:t>governing body</w:t>
      </w:r>
      <w:r w:rsidRPr="00C40C64">
        <w:t xml:space="preserve"> did not promote and was not accountable for safe, inclusive, and quality care and services. </w:t>
      </w:r>
    </w:p>
    <w:p w14:paraId="5907CD86" w14:textId="0F62066D" w:rsidR="00DB3AEE" w:rsidRPr="00C40C64" w:rsidRDefault="00694420" w:rsidP="00992A40">
      <w:pPr>
        <w:pStyle w:val="NormalArial"/>
        <w:numPr>
          <w:ilvl w:val="0"/>
          <w:numId w:val="30"/>
        </w:numPr>
      </w:pPr>
      <w:r w:rsidRPr="00C40C64">
        <w:t xml:space="preserve">8(3)(c) </w:t>
      </w:r>
      <w:r w:rsidR="00DB3AEE" w:rsidRPr="00C40C64">
        <w:t xml:space="preserve">The organisation’s governance systems </w:t>
      </w:r>
      <w:r w:rsidR="00B63ADD">
        <w:t xml:space="preserve">were ineffective, specifically </w:t>
      </w:r>
      <w:r w:rsidR="00DB3AEE" w:rsidRPr="00C40C64">
        <w:t>relating to information management, continuous improvement, workforce governance</w:t>
      </w:r>
      <w:r w:rsidRPr="00C40C64">
        <w:t xml:space="preserve"> and regulatory compliance</w:t>
      </w:r>
      <w:r w:rsidR="00DB3AEE" w:rsidRPr="00C40C64">
        <w:t xml:space="preserve">. </w:t>
      </w:r>
    </w:p>
    <w:p w14:paraId="1B648558" w14:textId="1BF991B5" w:rsidR="00DB3AEE" w:rsidRPr="00C40C64" w:rsidRDefault="00694420" w:rsidP="00992A40">
      <w:pPr>
        <w:pStyle w:val="NormalArial"/>
        <w:numPr>
          <w:ilvl w:val="0"/>
          <w:numId w:val="30"/>
        </w:numPr>
      </w:pPr>
      <w:r w:rsidRPr="00C40C64">
        <w:t xml:space="preserve">8(3)(d) </w:t>
      </w:r>
      <w:r w:rsidR="00DB3AEE" w:rsidRPr="00C40C64">
        <w:t xml:space="preserve">The organisation did not have effective risk management systems and practices. </w:t>
      </w:r>
    </w:p>
    <w:p w14:paraId="3ECAA5C9" w14:textId="7709EF75" w:rsidR="00DB3AEE" w:rsidRPr="00C40C64" w:rsidRDefault="00DD70F6" w:rsidP="00992A40">
      <w:pPr>
        <w:pStyle w:val="NormalArial"/>
        <w:numPr>
          <w:ilvl w:val="0"/>
          <w:numId w:val="30"/>
        </w:numPr>
      </w:pPr>
      <w:r w:rsidRPr="00C40C64">
        <w:t xml:space="preserve">8(3)(e) </w:t>
      </w:r>
      <w:r w:rsidR="00DB3AEE" w:rsidRPr="00C40C64">
        <w:t xml:space="preserve">The service did not have a documented clinical governance framework. </w:t>
      </w:r>
    </w:p>
    <w:p w14:paraId="3A867C4A" w14:textId="322ACB15" w:rsidR="00AF14FE" w:rsidRPr="00430E46" w:rsidRDefault="00AF14FE" w:rsidP="00AF14FE">
      <w:pPr>
        <w:pStyle w:val="NormalArial"/>
        <w:rPr>
          <w:color w:val="auto"/>
        </w:rPr>
      </w:pPr>
      <w:r w:rsidRPr="00430E46">
        <w:rPr>
          <w:color w:val="auto"/>
        </w:rPr>
        <w:t>I am satisfied requirement</w:t>
      </w:r>
      <w:r w:rsidR="00157929">
        <w:rPr>
          <w:color w:val="auto"/>
        </w:rPr>
        <w:t xml:space="preserve"> 8(3)(a) is </w:t>
      </w:r>
      <w:r w:rsidRPr="00430E46">
        <w:rPr>
          <w:color w:val="auto"/>
        </w:rPr>
        <w:t xml:space="preserve">compliant based on evidence in the Quality Audit Report. </w:t>
      </w:r>
    </w:p>
    <w:p w14:paraId="7F46D9F8" w14:textId="77777777" w:rsidR="00DB3AEE" w:rsidRPr="00B35877" w:rsidRDefault="00DB3AEE" w:rsidP="00DB3AEE">
      <w:pPr>
        <w:pStyle w:val="NormalArial"/>
        <w:rPr>
          <w:color w:val="auto"/>
        </w:rPr>
      </w:pPr>
      <w:r w:rsidRPr="009A7D38">
        <w:t>I have made this decision based on the following analysis.</w:t>
      </w:r>
    </w:p>
    <w:p w14:paraId="4D208118" w14:textId="638C761B" w:rsidR="00A075A1" w:rsidRPr="00A35EE9" w:rsidRDefault="00A075A1" w:rsidP="00A075A1">
      <w:pPr>
        <w:pStyle w:val="Heading20"/>
        <w:rPr>
          <w:b w:val="0"/>
          <w:bCs w:val="0"/>
          <w:i/>
          <w:iCs/>
          <w:u w:val="single"/>
        </w:rPr>
      </w:pPr>
      <w:r w:rsidRPr="00A35EE9">
        <w:rPr>
          <w:b w:val="0"/>
          <w:bCs w:val="0"/>
          <w:i/>
          <w:iCs/>
          <w:u w:val="single"/>
        </w:rPr>
        <w:t>Requirement 8(3)(</w:t>
      </w:r>
      <w:r>
        <w:rPr>
          <w:b w:val="0"/>
          <w:bCs w:val="0"/>
          <w:i/>
          <w:iCs/>
          <w:u w:val="single"/>
        </w:rPr>
        <w:t>b</w:t>
      </w:r>
      <w:r w:rsidRPr="00A35EE9">
        <w:rPr>
          <w:b w:val="0"/>
          <w:bCs w:val="0"/>
          <w:i/>
          <w:iCs/>
          <w:u w:val="single"/>
        </w:rPr>
        <w:t>)</w:t>
      </w:r>
      <w:r>
        <w:rPr>
          <w:b w:val="0"/>
          <w:bCs w:val="0"/>
          <w:i/>
          <w:iCs/>
          <w:u w:val="single"/>
        </w:rPr>
        <w:t xml:space="preserve"> – non-compliant </w:t>
      </w:r>
    </w:p>
    <w:p w14:paraId="38F16A90" w14:textId="4DDD3C09" w:rsidR="001527F8" w:rsidRPr="003C6673" w:rsidRDefault="003C6673" w:rsidP="00146721">
      <w:pPr>
        <w:rPr>
          <w:rFonts w:ascii="Arial" w:hAnsi="Arial" w:cs="Arial"/>
        </w:rPr>
      </w:pPr>
      <w:r>
        <w:rPr>
          <w:rFonts w:ascii="Arial" w:hAnsi="Arial" w:cs="Arial"/>
        </w:rPr>
        <w:t xml:space="preserve">The Quality Audit Report included evidence the </w:t>
      </w:r>
      <w:r w:rsidR="00F43B6A">
        <w:rPr>
          <w:rFonts w:ascii="Arial" w:hAnsi="Arial" w:cs="Arial"/>
        </w:rPr>
        <w:t xml:space="preserve">organisation’s governing body was not promoting </w:t>
      </w:r>
      <w:r w:rsidR="003511B3">
        <w:rPr>
          <w:rFonts w:ascii="Arial" w:hAnsi="Arial" w:cs="Arial"/>
        </w:rPr>
        <w:t>or</w:t>
      </w:r>
      <w:r w:rsidR="00F43B6A">
        <w:rPr>
          <w:rFonts w:ascii="Arial" w:hAnsi="Arial" w:cs="Arial"/>
        </w:rPr>
        <w:t xml:space="preserve"> accountable for </w:t>
      </w:r>
      <w:r w:rsidR="00CF43DB">
        <w:rPr>
          <w:rFonts w:ascii="Arial" w:hAnsi="Arial" w:cs="Arial"/>
        </w:rPr>
        <w:t xml:space="preserve">the </w:t>
      </w:r>
      <w:r w:rsidR="0039114D">
        <w:rPr>
          <w:rFonts w:ascii="Arial" w:hAnsi="Arial" w:cs="Arial"/>
        </w:rPr>
        <w:t>delivery</w:t>
      </w:r>
      <w:r w:rsidR="00F43B6A">
        <w:rPr>
          <w:rFonts w:ascii="Arial" w:hAnsi="Arial" w:cs="Arial"/>
        </w:rPr>
        <w:t xml:space="preserve"> </w:t>
      </w:r>
      <w:r w:rsidR="001527F8" w:rsidRPr="003C6673">
        <w:rPr>
          <w:rFonts w:ascii="Arial" w:hAnsi="Arial" w:cs="Arial"/>
        </w:rPr>
        <w:t xml:space="preserve">of safe, inclusive, and quality </w:t>
      </w:r>
      <w:r w:rsidR="0039114D">
        <w:rPr>
          <w:rFonts w:ascii="Arial" w:hAnsi="Arial" w:cs="Arial"/>
        </w:rPr>
        <w:t xml:space="preserve">care and </w:t>
      </w:r>
      <w:r w:rsidR="001527F8" w:rsidRPr="003C6673">
        <w:rPr>
          <w:rFonts w:ascii="Arial" w:hAnsi="Arial" w:cs="Arial"/>
        </w:rPr>
        <w:t>services</w:t>
      </w:r>
      <w:r w:rsidR="00146721">
        <w:rPr>
          <w:rFonts w:ascii="Arial" w:hAnsi="Arial" w:cs="Arial"/>
        </w:rPr>
        <w:t>.</w:t>
      </w:r>
      <w:r w:rsidR="001527F8" w:rsidRPr="003C6673">
        <w:rPr>
          <w:rFonts w:ascii="Arial" w:hAnsi="Arial" w:cs="Arial"/>
        </w:rPr>
        <w:t xml:space="preserve"> For example:</w:t>
      </w:r>
    </w:p>
    <w:p w14:paraId="2091F506" w14:textId="7646115B" w:rsidR="001527F8" w:rsidRDefault="00AA485E" w:rsidP="00992A40">
      <w:pPr>
        <w:pStyle w:val="NormalArial"/>
        <w:numPr>
          <w:ilvl w:val="0"/>
          <w:numId w:val="31"/>
        </w:numPr>
      </w:pPr>
      <w:r>
        <w:t xml:space="preserve">Members of the governing body and management had not had training </w:t>
      </w:r>
      <w:r w:rsidR="001527F8" w:rsidRPr="003C6673">
        <w:t>on the Quality Standards</w:t>
      </w:r>
      <w:r w:rsidR="00146721">
        <w:t>,</w:t>
      </w:r>
      <w:r w:rsidR="008200A5">
        <w:t xml:space="preserve"> were unable to explain how </w:t>
      </w:r>
      <w:r w:rsidR="000D3FE4">
        <w:t>the Standards</w:t>
      </w:r>
      <w:r w:rsidR="008200A5">
        <w:t xml:space="preserve"> apply to the organisation</w:t>
      </w:r>
      <w:r w:rsidR="00146721">
        <w:t xml:space="preserve"> and did not monitor the service’s compliance with the Quality Standards. </w:t>
      </w:r>
    </w:p>
    <w:p w14:paraId="13675182" w14:textId="410B5BA5" w:rsidR="00F01618" w:rsidRDefault="00F01618" w:rsidP="00992A40">
      <w:pPr>
        <w:pStyle w:val="NormalArial"/>
        <w:numPr>
          <w:ilvl w:val="0"/>
          <w:numId w:val="31"/>
        </w:numPr>
      </w:pPr>
      <w:r>
        <w:t>Whilst the organisation had policies and procedures</w:t>
      </w:r>
      <w:r w:rsidR="00620F78">
        <w:t xml:space="preserve"> relevant to home care and the Quality Standards, management and support workers were not aware of these</w:t>
      </w:r>
      <w:r w:rsidR="00CC5B73">
        <w:t xml:space="preserve"> and had not accessed them. Members of the governing body was not aware of this. </w:t>
      </w:r>
    </w:p>
    <w:p w14:paraId="6CEA1AF7" w14:textId="37C2B626" w:rsidR="0089093E" w:rsidRDefault="00A72ABA" w:rsidP="00FE7867">
      <w:pPr>
        <w:pStyle w:val="NormalArial"/>
      </w:pPr>
      <w:r>
        <w:t xml:space="preserve">The provider’s response </w:t>
      </w:r>
      <w:r w:rsidRPr="00A72ABA">
        <w:t>acknowledge</w:t>
      </w:r>
      <w:r>
        <w:t xml:space="preserve">d the Quality Audit Report findings and </w:t>
      </w:r>
      <w:r w:rsidR="00EA1CFF">
        <w:t xml:space="preserve">identified </w:t>
      </w:r>
      <w:r w:rsidR="006623C6">
        <w:t>several</w:t>
      </w:r>
      <w:r w:rsidR="00EA1CFF">
        <w:t xml:space="preserve"> actions</w:t>
      </w:r>
      <w:r w:rsidR="009D5ABB">
        <w:t xml:space="preserve"> to enhance governance practices</w:t>
      </w:r>
      <w:r w:rsidR="00F67A15">
        <w:t>, including</w:t>
      </w:r>
      <w:r w:rsidR="00EA1CFF">
        <w:t xml:space="preserve">: </w:t>
      </w:r>
    </w:p>
    <w:p w14:paraId="0153EA19" w14:textId="77777777" w:rsidR="00663B88" w:rsidRDefault="00663B88" w:rsidP="00992A40">
      <w:pPr>
        <w:pStyle w:val="NormalArial"/>
        <w:numPr>
          <w:ilvl w:val="0"/>
          <w:numId w:val="32"/>
        </w:numPr>
      </w:pPr>
      <w:r>
        <w:t xml:space="preserve">Develop </w:t>
      </w:r>
      <w:r w:rsidRPr="0089093E">
        <w:t>a governance accountability framework that outlines how the governing body will monitor compliance with the Quality Standards</w:t>
      </w:r>
      <w:r>
        <w:t xml:space="preserve"> including via</w:t>
      </w:r>
      <w:r w:rsidRPr="0089093E">
        <w:t xml:space="preserve"> regular audits, performance reviews, and feedback mechanisms to ensure continuous improvement and adherence to</w:t>
      </w:r>
      <w:r>
        <w:t xml:space="preserve"> the Quality Standards</w:t>
      </w:r>
      <w:r w:rsidRPr="0089093E">
        <w:t xml:space="preserve">. </w:t>
      </w:r>
    </w:p>
    <w:p w14:paraId="1136DE07" w14:textId="77777777" w:rsidR="00663B88" w:rsidRDefault="00663B88" w:rsidP="00992A40">
      <w:pPr>
        <w:pStyle w:val="NormalArial"/>
        <w:numPr>
          <w:ilvl w:val="0"/>
          <w:numId w:val="32"/>
        </w:numPr>
      </w:pPr>
      <w:r>
        <w:t>Establish r</w:t>
      </w:r>
      <w:r w:rsidRPr="0089093E">
        <w:t xml:space="preserve">egular </w:t>
      </w:r>
      <w:r>
        <w:t>governance meetings with documented minutes</w:t>
      </w:r>
      <w:r w:rsidRPr="0089093E">
        <w:t xml:space="preserve"> </w:t>
      </w:r>
      <w:r>
        <w:t>that cover</w:t>
      </w:r>
      <w:r w:rsidRPr="0089093E">
        <w:t xml:space="preserve"> </w:t>
      </w:r>
      <w:r>
        <w:t xml:space="preserve">compliance with the </w:t>
      </w:r>
      <w:r w:rsidRPr="0089093E">
        <w:t>Quality Standards, staff performance, and care and service</w:t>
      </w:r>
      <w:r>
        <w:t xml:space="preserve"> delivery</w:t>
      </w:r>
      <w:r w:rsidRPr="0089093E">
        <w:t xml:space="preserve">. </w:t>
      </w:r>
    </w:p>
    <w:p w14:paraId="57FEAD04" w14:textId="10F58300" w:rsidR="00635A5E" w:rsidRDefault="00A72ABA" w:rsidP="00992A40">
      <w:pPr>
        <w:pStyle w:val="NormalArial"/>
        <w:numPr>
          <w:ilvl w:val="0"/>
          <w:numId w:val="32"/>
        </w:numPr>
      </w:pPr>
      <w:r w:rsidRPr="0089093E">
        <w:t>The governing body</w:t>
      </w:r>
      <w:r w:rsidR="00AA4B56">
        <w:t xml:space="preserve"> will</w:t>
      </w:r>
      <w:r w:rsidR="003873E6">
        <w:t xml:space="preserve"> complete </w:t>
      </w:r>
      <w:r w:rsidRPr="0089093E">
        <w:t>comprehensive training on the Quality Standards</w:t>
      </w:r>
      <w:r w:rsidR="00635A5E">
        <w:t>.</w:t>
      </w:r>
    </w:p>
    <w:p w14:paraId="23E80720" w14:textId="64C2BC39" w:rsidR="004F1246" w:rsidRDefault="00AE45AE" w:rsidP="00992A40">
      <w:pPr>
        <w:pStyle w:val="NormalArial"/>
        <w:numPr>
          <w:ilvl w:val="0"/>
          <w:numId w:val="32"/>
        </w:numPr>
      </w:pPr>
      <w:r>
        <w:t xml:space="preserve">Establish </w:t>
      </w:r>
      <w:r w:rsidR="00A72ABA" w:rsidRPr="0089093E">
        <w:t xml:space="preserve">a formal process to ensure </w:t>
      </w:r>
      <w:r w:rsidR="000B6C99">
        <w:t xml:space="preserve">the workforce is </w:t>
      </w:r>
      <w:r w:rsidR="00A72ABA" w:rsidRPr="0089093E">
        <w:t>aware of</w:t>
      </w:r>
      <w:r w:rsidR="000B6C99">
        <w:t>, has</w:t>
      </w:r>
      <w:r w:rsidR="00A72ABA" w:rsidRPr="0089093E">
        <w:t xml:space="preserve"> access to, and are trained on </w:t>
      </w:r>
      <w:r w:rsidR="000B6C99">
        <w:t>organisational</w:t>
      </w:r>
      <w:r w:rsidR="00A72ABA" w:rsidRPr="0089093E">
        <w:t xml:space="preserve"> policies and procedures. </w:t>
      </w:r>
    </w:p>
    <w:p w14:paraId="163A60A5" w14:textId="77777777" w:rsidR="0056169F" w:rsidRDefault="002A2253" w:rsidP="00992A40">
      <w:pPr>
        <w:pStyle w:val="ListParagraph"/>
        <w:numPr>
          <w:ilvl w:val="0"/>
          <w:numId w:val="11"/>
        </w:numPr>
        <w:spacing w:before="240"/>
        <w:rPr>
          <w:rFonts w:ascii="Arial" w:hAnsi="Arial" w:cs="Arial"/>
        </w:rPr>
      </w:pPr>
      <w:r>
        <w:rPr>
          <w:rFonts w:ascii="Arial" w:hAnsi="Arial" w:cs="Arial"/>
        </w:rPr>
        <w:t>Introduc</w:t>
      </w:r>
      <w:r w:rsidR="00F201B7">
        <w:rPr>
          <w:rFonts w:ascii="Arial" w:hAnsi="Arial" w:cs="Arial"/>
        </w:rPr>
        <w:t>e</w:t>
      </w:r>
      <w:r>
        <w:rPr>
          <w:rFonts w:ascii="Arial" w:hAnsi="Arial" w:cs="Arial"/>
        </w:rPr>
        <w:t xml:space="preserve"> </w:t>
      </w:r>
      <w:r w:rsidR="00A72ABA" w:rsidRPr="0089093E">
        <w:rPr>
          <w:rFonts w:ascii="Arial" w:hAnsi="Arial" w:cs="Arial"/>
        </w:rPr>
        <w:t>a communication plan to</w:t>
      </w:r>
      <w:r w:rsidR="0056169F">
        <w:rPr>
          <w:rFonts w:ascii="Arial" w:hAnsi="Arial" w:cs="Arial"/>
        </w:rPr>
        <w:t>:</w:t>
      </w:r>
    </w:p>
    <w:p w14:paraId="7F690A08" w14:textId="77777777" w:rsidR="0056169F" w:rsidRDefault="00A72ABA" w:rsidP="00992A40">
      <w:pPr>
        <w:pStyle w:val="NormalArial"/>
        <w:numPr>
          <w:ilvl w:val="1"/>
          <w:numId w:val="11"/>
        </w:numPr>
      </w:pPr>
      <w:r w:rsidRPr="0089093E">
        <w:t>ensure that all staff are regularly updated on governance decisions, policy changes, and the Quality Standards</w:t>
      </w:r>
      <w:r w:rsidR="00C47BD9">
        <w:t xml:space="preserve">, and </w:t>
      </w:r>
    </w:p>
    <w:p w14:paraId="2C1D95A5" w14:textId="602686F0" w:rsidR="009D5ABB" w:rsidRDefault="00A72ABA" w:rsidP="00992A40">
      <w:pPr>
        <w:pStyle w:val="NormalArial"/>
        <w:numPr>
          <w:ilvl w:val="1"/>
          <w:numId w:val="11"/>
        </w:numPr>
      </w:pPr>
      <w:r w:rsidRPr="0089093E">
        <w:t xml:space="preserve">facilitate communication between the governing body and </w:t>
      </w:r>
      <w:r w:rsidR="00207A3B">
        <w:t>the workforce</w:t>
      </w:r>
      <w:r w:rsidRPr="0089093E">
        <w:t xml:space="preserve">. </w:t>
      </w:r>
    </w:p>
    <w:p w14:paraId="6CC6C1B3" w14:textId="12C8EB99" w:rsidR="00B74981" w:rsidRPr="00F20BFA" w:rsidRDefault="00585D4D" w:rsidP="00B74981">
      <w:pPr>
        <w:rPr>
          <w:rFonts w:ascii="Arial" w:hAnsi="Arial" w:cs="Arial"/>
        </w:rPr>
      </w:pPr>
      <w:r w:rsidRPr="00585D4D">
        <w:rPr>
          <w:rFonts w:ascii="Arial" w:hAnsi="Arial" w:cs="Arial"/>
        </w:rPr>
        <w:t xml:space="preserve">Remedial actions identified to </w:t>
      </w:r>
      <w:r w:rsidR="00FE7717">
        <w:rPr>
          <w:rFonts w:ascii="Arial" w:hAnsi="Arial" w:cs="Arial"/>
        </w:rPr>
        <w:t>strengthen</w:t>
      </w:r>
      <w:r w:rsidRPr="00585D4D">
        <w:rPr>
          <w:rFonts w:ascii="Arial" w:hAnsi="Arial" w:cs="Arial"/>
        </w:rPr>
        <w:t xml:space="preserve"> </w:t>
      </w:r>
      <w:r>
        <w:rPr>
          <w:rFonts w:ascii="Arial" w:hAnsi="Arial" w:cs="Arial"/>
        </w:rPr>
        <w:t>accountability of the governing body</w:t>
      </w:r>
      <w:r w:rsidRPr="00585D4D">
        <w:rPr>
          <w:rFonts w:ascii="Arial" w:hAnsi="Arial" w:cs="Arial"/>
        </w:rPr>
        <w:t xml:space="preserve"> will take time to implement, embed in practice and be tested for effectiveness and sustainability. Therefore, I have decided this requirement is non-compliant.</w:t>
      </w:r>
    </w:p>
    <w:p w14:paraId="4D36E81D" w14:textId="2CFEAAF3" w:rsidR="00A573C1" w:rsidRDefault="00A573C1" w:rsidP="00A573C1">
      <w:pPr>
        <w:rPr>
          <w:rFonts w:ascii="Arial" w:hAnsi="Arial" w:cs="Arial"/>
          <w:i/>
          <w:iCs/>
          <w:szCs w:val="22"/>
          <w:u w:val="single"/>
        </w:rPr>
      </w:pPr>
      <w:r>
        <w:rPr>
          <w:rFonts w:ascii="Arial" w:hAnsi="Arial" w:cs="Arial"/>
          <w:i/>
          <w:iCs/>
          <w:szCs w:val="22"/>
          <w:u w:val="single"/>
        </w:rPr>
        <w:t>Requirement 8(3)(c)</w:t>
      </w:r>
      <w:r w:rsidR="003C6673">
        <w:rPr>
          <w:rFonts w:ascii="Arial" w:hAnsi="Arial" w:cs="Arial"/>
          <w:i/>
          <w:iCs/>
          <w:szCs w:val="22"/>
          <w:u w:val="single"/>
        </w:rPr>
        <w:t xml:space="preserve"> – non-compliant</w:t>
      </w:r>
    </w:p>
    <w:p w14:paraId="7C748DDF" w14:textId="55F0944F" w:rsidR="001527F8" w:rsidRDefault="00A573C1" w:rsidP="00A573C1">
      <w:pPr>
        <w:ind w:left="-20" w:right="-20"/>
        <w:rPr>
          <w:rFonts w:ascii="Arial" w:eastAsia="Arial" w:hAnsi="Arial" w:cs="Arial"/>
        </w:rPr>
      </w:pPr>
      <w:r w:rsidRPr="007B79E3">
        <w:rPr>
          <w:rFonts w:ascii="Arial" w:hAnsi="Arial" w:cs="Arial"/>
        </w:rPr>
        <w:t>The Quality Audit Report identified</w:t>
      </w:r>
      <w:r w:rsidR="002B3489">
        <w:rPr>
          <w:rFonts w:ascii="Arial" w:hAnsi="Arial" w:cs="Arial"/>
        </w:rPr>
        <w:t xml:space="preserve"> </w:t>
      </w:r>
      <w:r w:rsidR="007F5D58" w:rsidRPr="007B79E3">
        <w:rPr>
          <w:rFonts w:ascii="Arial" w:hAnsi="Arial" w:cs="Arial"/>
        </w:rPr>
        <w:t xml:space="preserve">the </w:t>
      </w:r>
      <w:r w:rsidR="0037533A">
        <w:rPr>
          <w:rFonts w:ascii="Arial" w:hAnsi="Arial" w:cs="Arial"/>
        </w:rPr>
        <w:t>organisation</w:t>
      </w:r>
      <w:r w:rsidR="007F5D58" w:rsidRPr="007B79E3">
        <w:rPr>
          <w:rFonts w:ascii="Arial" w:hAnsi="Arial" w:cs="Arial"/>
        </w:rPr>
        <w:t xml:space="preserve"> had effective</w:t>
      </w:r>
      <w:r w:rsidR="00C356A5">
        <w:rPr>
          <w:rFonts w:ascii="Arial" w:hAnsi="Arial" w:cs="Arial"/>
        </w:rPr>
        <w:t xml:space="preserve"> governance systems related to</w:t>
      </w:r>
      <w:r w:rsidR="007F5D58" w:rsidRPr="007B79E3">
        <w:rPr>
          <w:rFonts w:ascii="Arial" w:hAnsi="Arial" w:cs="Arial"/>
        </w:rPr>
        <w:t xml:space="preserve"> financial governance </w:t>
      </w:r>
      <w:r w:rsidR="00C356A5">
        <w:rPr>
          <w:rFonts w:ascii="Arial" w:hAnsi="Arial" w:cs="Arial"/>
        </w:rPr>
        <w:t>and feedback and complaints. However</w:t>
      </w:r>
      <w:r w:rsidR="007F5D58" w:rsidRPr="007B79E3">
        <w:rPr>
          <w:rFonts w:ascii="Arial" w:hAnsi="Arial" w:cs="Arial"/>
        </w:rPr>
        <w:t>, it</w:t>
      </w:r>
      <w:r w:rsidR="001527F8" w:rsidRPr="007B79E3">
        <w:rPr>
          <w:rFonts w:ascii="Arial" w:hAnsi="Arial" w:cs="Arial"/>
        </w:rPr>
        <w:t xml:space="preserve"> </w:t>
      </w:r>
      <w:r w:rsidRPr="007B79E3">
        <w:rPr>
          <w:rFonts w:ascii="Arial" w:hAnsi="Arial" w:cs="Arial"/>
        </w:rPr>
        <w:t xml:space="preserve">did not have </w:t>
      </w:r>
      <w:r w:rsidR="001527F8" w:rsidRPr="007B79E3">
        <w:rPr>
          <w:rFonts w:ascii="Arial" w:hAnsi="Arial" w:cs="Arial"/>
        </w:rPr>
        <w:t xml:space="preserve">effective </w:t>
      </w:r>
      <w:r w:rsidR="001527F8" w:rsidRPr="007B79E3">
        <w:rPr>
          <w:rFonts w:ascii="Arial" w:hAnsi="Arial" w:cs="Arial"/>
        </w:rPr>
        <w:lastRenderedPageBreak/>
        <w:t xml:space="preserve">governance systems relating to </w:t>
      </w:r>
      <w:r w:rsidR="001527F8" w:rsidRPr="007B79E3">
        <w:rPr>
          <w:rFonts w:ascii="Arial" w:eastAsia="Arial" w:hAnsi="Arial" w:cs="Arial"/>
        </w:rPr>
        <w:t xml:space="preserve">information management, continuous improvement, workforce governance and regulatory compliance. </w:t>
      </w:r>
      <w:r w:rsidR="007B79E3">
        <w:rPr>
          <w:rFonts w:ascii="Arial" w:eastAsia="Arial" w:hAnsi="Arial" w:cs="Arial"/>
        </w:rPr>
        <w:t>For example:</w:t>
      </w:r>
    </w:p>
    <w:p w14:paraId="3EA38B27" w14:textId="23F0DF0B" w:rsidR="006D16DB" w:rsidRPr="00031CE8" w:rsidRDefault="006D16DB" w:rsidP="00992A40">
      <w:pPr>
        <w:pStyle w:val="NormalArial"/>
        <w:numPr>
          <w:ilvl w:val="0"/>
          <w:numId w:val="11"/>
        </w:numPr>
        <w:rPr>
          <w:rStyle w:val="ui-provider"/>
        </w:rPr>
      </w:pPr>
      <w:r w:rsidRPr="006D16DB">
        <w:t>Information management systems were ineffective</w:t>
      </w:r>
      <w:r w:rsidR="00362904">
        <w:t xml:space="preserve">. </w:t>
      </w:r>
      <w:r w:rsidR="003926BB" w:rsidRPr="002137B0">
        <w:rPr>
          <w:rFonts w:eastAsia="Arial"/>
        </w:rPr>
        <w:t xml:space="preserve">Management and support workers did not know about or have access to organisational policies and procedures. </w:t>
      </w:r>
      <w:r w:rsidR="00362904">
        <w:t xml:space="preserve">Consumer </w:t>
      </w:r>
      <w:r w:rsidR="00362904" w:rsidRPr="00031CE8">
        <w:t>documentation d</w:t>
      </w:r>
      <w:r w:rsidRPr="00031CE8">
        <w:rPr>
          <w:rStyle w:val="ui-provider"/>
        </w:rPr>
        <w:t>id not contain sufficient information to guide staff practice.</w:t>
      </w:r>
    </w:p>
    <w:p w14:paraId="7BD173B1" w14:textId="693D6D61" w:rsidR="00031CE8" w:rsidRPr="00031CE8" w:rsidRDefault="00B934B8" w:rsidP="00992A40">
      <w:pPr>
        <w:pStyle w:val="NormalArial"/>
        <w:numPr>
          <w:ilvl w:val="0"/>
          <w:numId w:val="11"/>
        </w:numPr>
      </w:pPr>
      <w:r>
        <w:rPr>
          <w:szCs w:val="22"/>
        </w:rPr>
        <w:t xml:space="preserve">The service did not have a plan for </w:t>
      </w:r>
      <w:r w:rsidR="00031CE8" w:rsidRPr="00031CE8">
        <w:t>continuous improvemen</w:t>
      </w:r>
      <w:r w:rsidR="00A17187">
        <w:t>t</w:t>
      </w:r>
      <w:r w:rsidR="00555745">
        <w:t xml:space="preserve">. </w:t>
      </w:r>
    </w:p>
    <w:p w14:paraId="2D504F14" w14:textId="7003AC04" w:rsidR="00031CE8" w:rsidRPr="00031CE8" w:rsidRDefault="00031CE8" w:rsidP="00992A40">
      <w:pPr>
        <w:pStyle w:val="NormalArial"/>
        <w:numPr>
          <w:ilvl w:val="0"/>
          <w:numId w:val="11"/>
        </w:numPr>
      </w:pPr>
      <w:r w:rsidRPr="00031CE8">
        <w:rPr>
          <w:szCs w:val="22"/>
        </w:rPr>
        <w:t xml:space="preserve">Regarding workforce governance, processes relevant to </w:t>
      </w:r>
      <w:r w:rsidRPr="00031CE8">
        <w:t xml:space="preserve">staff knowledge, training and performance </w:t>
      </w:r>
      <w:r w:rsidRPr="00031CE8">
        <w:rPr>
          <w:szCs w:val="22"/>
        </w:rPr>
        <w:t>were not effective.</w:t>
      </w:r>
      <w:r w:rsidRPr="00031CE8">
        <w:t xml:space="preserve"> Refer to Requirements 7(3)(c), 7(3)(d) and 7(3)(e). </w:t>
      </w:r>
    </w:p>
    <w:p w14:paraId="57CC7ECE" w14:textId="05E6DD96" w:rsidR="00031CE8" w:rsidRPr="0054313E" w:rsidRDefault="00031CE8" w:rsidP="00992A40">
      <w:pPr>
        <w:pStyle w:val="NormalArial"/>
        <w:numPr>
          <w:ilvl w:val="0"/>
          <w:numId w:val="11"/>
        </w:numPr>
      </w:pPr>
      <w:r w:rsidRPr="00031CE8">
        <w:t xml:space="preserve">Regulatory compliance </w:t>
      </w:r>
      <w:r w:rsidR="00B2273B">
        <w:t xml:space="preserve">processes </w:t>
      </w:r>
      <w:r w:rsidR="00B339D1">
        <w:t xml:space="preserve">were not effective. </w:t>
      </w:r>
      <w:r w:rsidR="00B339D1" w:rsidRPr="0054313E">
        <w:t xml:space="preserve">There were </w:t>
      </w:r>
      <w:r w:rsidR="00B2273B" w:rsidRPr="0054313E">
        <w:t xml:space="preserve">no clear line of accountability </w:t>
      </w:r>
      <w:r w:rsidR="00780E7B" w:rsidRPr="0054313E">
        <w:t xml:space="preserve">and </w:t>
      </w:r>
      <w:r w:rsidR="00C24EB3" w:rsidRPr="0054313E">
        <w:rPr>
          <w:rFonts w:eastAsia="Arial"/>
        </w:rPr>
        <w:t xml:space="preserve">the Assessment Team identified several areas in which the service was </w:t>
      </w:r>
      <w:r w:rsidR="00E752C8">
        <w:rPr>
          <w:rFonts w:eastAsia="Arial"/>
        </w:rPr>
        <w:t xml:space="preserve">not </w:t>
      </w:r>
      <w:r w:rsidR="00C24EB3" w:rsidRPr="0054313E">
        <w:rPr>
          <w:rFonts w:eastAsia="Arial"/>
        </w:rPr>
        <w:t xml:space="preserve">aware of or meeting regulatory requirements, including in relation to the Quality Standards and </w:t>
      </w:r>
      <w:r w:rsidR="0054313E" w:rsidRPr="0054313E">
        <w:rPr>
          <w:rFonts w:eastAsia="Arial"/>
        </w:rPr>
        <w:t xml:space="preserve">Serious Incident Reporting Scheme. </w:t>
      </w:r>
    </w:p>
    <w:p w14:paraId="2A8D0319" w14:textId="77777777" w:rsidR="00B66D8D" w:rsidRDefault="0054313E" w:rsidP="00FE7867">
      <w:pPr>
        <w:pStyle w:val="NormalArial"/>
      </w:pPr>
      <w:r>
        <w:t xml:space="preserve">The provider’s response </w:t>
      </w:r>
      <w:r w:rsidR="001315FC">
        <w:t>accepted the Quality Audit Report findings and identified the following actions to improve governance systems</w:t>
      </w:r>
      <w:r w:rsidR="00B66D8D">
        <w:t>:</w:t>
      </w:r>
    </w:p>
    <w:p w14:paraId="069299EB" w14:textId="1B42FAC5" w:rsidR="004A426D" w:rsidRDefault="00B66D8D" w:rsidP="00992A40">
      <w:pPr>
        <w:pStyle w:val="NormalArial"/>
        <w:numPr>
          <w:ilvl w:val="0"/>
          <w:numId w:val="33"/>
        </w:numPr>
      </w:pPr>
      <w:r w:rsidRPr="00B66D8D">
        <w:rPr>
          <w:color w:val="auto"/>
        </w:rPr>
        <w:t>Information management – implemen</w:t>
      </w:r>
      <w:r w:rsidR="00212999">
        <w:rPr>
          <w:color w:val="auto"/>
        </w:rPr>
        <w:t>t</w:t>
      </w:r>
      <w:r w:rsidRPr="00B66D8D">
        <w:rPr>
          <w:color w:val="auto"/>
        </w:rPr>
        <w:t xml:space="preserve"> a</w:t>
      </w:r>
      <w:r w:rsidR="003723CE">
        <w:rPr>
          <w:color w:val="auto"/>
        </w:rPr>
        <w:t>n</w:t>
      </w:r>
      <w:r w:rsidRPr="00B66D8D">
        <w:rPr>
          <w:color w:val="auto"/>
        </w:rPr>
        <w:t xml:space="preserve"> </w:t>
      </w:r>
      <w:r w:rsidR="00B65360" w:rsidRPr="00B66D8D">
        <w:t>electronic care management system that centrali</w:t>
      </w:r>
      <w:r>
        <w:t>s</w:t>
      </w:r>
      <w:r w:rsidR="00B65360" w:rsidRPr="00B66D8D">
        <w:t>es all consumer information</w:t>
      </w:r>
      <w:r>
        <w:t xml:space="preserve"> and documentation and </w:t>
      </w:r>
      <w:r w:rsidR="007E1950">
        <w:t>is accessible to the workforce</w:t>
      </w:r>
      <w:r w:rsidR="00B65360" w:rsidRPr="00B66D8D">
        <w:t>.</w:t>
      </w:r>
      <w:r w:rsidR="00304621">
        <w:t xml:space="preserve"> </w:t>
      </w:r>
    </w:p>
    <w:p w14:paraId="033B2A15" w14:textId="0BE180AE" w:rsidR="00B42AA9" w:rsidRDefault="004A426D" w:rsidP="00992A40">
      <w:pPr>
        <w:pStyle w:val="NormalArial"/>
        <w:numPr>
          <w:ilvl w:val="0"/>
          <w:numId w:val="33"/>
        </w:numPr>
      </w:pPr>
      <w:r>
        <w:t xml:space="preserve">Continuous Improvement – </w:t>
      </w:r>
      <w:r w:rsidR="00B42AA9">
        <w:t>developed</w:t>
      </w:r>
      <w:r>
        <w:t xml:space="preserve"> a</w:t>
      </w:r>
      <w:r w:rsidR="00B65360" w:rsidRPr="00B66D8D">
        <w:t xml:space="preserve"> </w:t>
      </w:r>
      <w:r>
        <w:t>c</w:t>
      </w:r>
      <w:r w:rsidR="00B65360" w:rsidRPr="00B66D8D">
        <w:t xml:space="preserve">ontinuous </w:t>
      </w:r>
      <w:r>
        <w:t>i</w:t>
      </w:r>
      <w:r w:rsidR="00B65360" w:rsidRPr="00B66D8D">
        <w:t>mprovement</w:t>
      </w:r>
      <w:r w:rsidR="00B905C5">
        <w:t xml:space="preserve"> plan</w:t>
      </w:r>
      <w:r w:rsidR="00B65360" w:rsidRPr="00B66D8D">
        <w:t xml:space="preserve"> that outlines specific goals, timelines, and responsibilities. </w:t>
      </w:r>
    </w:p>
    <w:p w14:paraId="45F677D1" w14:textId="6DEB07EB" w:rsidR="00CE0313" w:rsidRPr="00222C73" w:rsidRDefault="00B42AA9" w:rsidP="00992A40">
      <w:pPr>
        <w:pStyle w:val="NormalArial"/>
        <w:numPr>
          <w:ilvl w:val="0"/>
          <w:numId w:val="33"/>
        </w:numPr>
      </w:pPr>
      <w:r>
        <w:t>Workforce</w:t>
      </w:r>
      <w:r w:rsidR="0013095B">
        <w:t xml:space="preserve"> governance – reviewed </w:t>
      </w:r>
      <w:r w:rsidR="00B65360" w:rsidRPr="00B66D8D">
        <w:t>and updated position descriptions for all roles within the organisation</w:t>
      </w:r>
      <w:r w:rsidR="00CE0313">
        <w:t xml:space="preserve">. </w:t>
      </w:r>
      <w:r w:rsidR="00222C73">
        <w:t xml:space="preserve">Workforce training on various topic including the new electronic care management system, continuous improvement plan, the Quality Standards, regulatory changes and SIRS. </w:t>
      </w:r>
    </w:p>
    <w:p w14:paraId="4C2004B6" w14:textId="5781C7C5" w:rsidR="00B65360" w:rsidRDefault="00CE0313" w:rsidP="00992A40">
      <w:pPr>
        <w:pStyle w:val="NormalArial"/>
        <w:numPr>
          <w:ilvl w:val="0"/>
          <w:numId w:val="33"/>
        </w:numPr>
      </w:pPr>
      <w:r>
        <w:t xml:space="preserve">Regulatory compliance - </w:t>
      </w:r>
      <w:r w:rsidR="00B65360" w:rsidRPr="00B66D8D">
        <w:t>clarified the roles and responsibilities for managing regulatory compliance</w:t>
      </w:r>
      <w:r w:rsidR="00AC25F8">
        <w:t xml:space="preserve">. </w:t>
      </w:r>
    </w:p>
    <w:p w14:paraId="2D37B01B" w14:textId="4EEEF0A8" w:rsidR="00214D5C" w:rsidRDefault="00214D5C" w:rsidP="00214D5C">
      <w:pPr>
        <w:rPr>
          <w:rFonts w:ascii="Arial" w:hAnsi="Arial" w:cs="Arial"/>
          <w:i/>
          <w:iCs/>
          <w:szCs w:val="22"/>
          <w:u w:val="single"/>
        </w:rPr>
      </w:pPr>
      <w:r>
        <w:rPr>
          <w:rFonts w:ascii="Arial" w:hAnsi="Arial" w:cs="Arial"/>
        </w:rPr>
        <w:t>Remedial</w:t>
      </w:r>
      <w:r w:rsidRPr="00FA10C2">
        <w:rPr>
          <w:rFonts w:ascii="Arial" w:hAnsi="Arial" w:cs="Arial"/>
        </w:rPr>
        <w:t xml:space="preserve"> actions identified to improve </w:t>
      </w:r>
      <w:r>
        <w:rPr>
          <w:rFonts w:ascii="Arial" w:hAnsi="Arial" w:cs="Arial"/>
        </w:rPr>
        <w:t>organisational governance systems</w:t>
      </w:r>
      <w:r w:rsidRPr="00FA10C2">
        <w:rPr>
          <w:rFonts w:ascii="Arial" w:hAnsi="Arial" w:cs="Arial"/>
        </w:rPr>
        <w:t xml:space="preserve"> will take time to implement</w:t>
      </w:r>
      <w:r>
        <w:rPr>
          <w:rFonts w:ascii="Arial" w:hAnsi="Arial" w:cs="Arial"/>
        </w:rPr>
        <w:t xml:space="preserve">, embed in practice </w:t>
      </w:r>
      <w:r w:rsidRPr="00FA10C2">
        <w:rPr>
          <w:rFonts w:ascii="Arial" w:hAnsi="Arial" w:cs="Arial"/>
        </w:rPr>
        <w:t>and be tested for effectiveness and sustainability. Therefore, I have decided this requirement is non-compliant.</w:t>
      </w:r>
    </w:p>
    <w:p w14:paraId="5243DC17" w14:textId="5F5A79C7" w:rsidR="003C7019" w:rsidRDefault="003C7019" w:rsidP="003C7019">
      <w:pPr>
        <w:rPr>
          <w:rFonts w:ascii="Arial" w:hAnsi="Arial" w:cs="Arial"/>
          <w:i/>
          <w:iCs/>
          <w:szCs w:val="22"/>
          <w:u w:val="single"/>
        </w:rPr>
      </w:pPr>
      <w:r>
        <w:rPr>
          <w:rFonts w:ascii="Arial" w:hAnsi="Arial" w:cs="Arial"/>
          <w:i/>
          <w:iCs/>
          <w:szCs w:val="22"/>
          <w:u w:val="single"/>
        </w:rPr>
        <w:t>Requirement 8(3)(</w:t>
      </w:r>
      <w:r w:rsidR="00A573C1">
        <w:rPr>
          <w:rFonts w:ascii="Arial" w:hAnsi="Arial" w:cs="Arial"/>
          <w:i/>
          <w:iCs/>
          <w:szCs w:val="22"/>
          <w:u w:val="single"/>
        </w:rPr>
        <w:t>d</w:t>
      </w:r>
      <w:r>
        <w:rPr>
          <w:rFonts w:ascii="Arial" w:hAnsi="Arial" w:cs="Arial"/>
          <w:i/>
          <w:iCs/>
          <w:szCs w:val="22"/>
          <w:u w:val="single"/>
        </w:rPr>
        <w:t>)</w:t>
      </w:r>
      <w:r w:rsidR="003C6673">
        <w:rPr>
          <w:rFonts w:ascii="Arial" w:hAnsi="Arial" w:cs="Arial"/>
          <w:i/>
          <w:iCs/>
          <w:szCs w:val="22"/>
          <w:u w:val="single"/>
        </w:rPr>
        <w:t xml:space="preserve"> – non-compliant</w:t>
      </w:r>
    </w:p>
    <w:p w14:paraId="1ADCA5EE" w14:textId="279F0879" w:rsidR="001527F8" w:rsidRPr="003C7019" w:rsidRDefault="00A573C1" w:rsidP="00FE7867">
      <w:pPr>
        <w:pStyle w:val="NormalArial"/>
      </w:pPr>
      <w:r>
        <w:t>The Quality Audit Report identified the</w:t>
      </w:r>
      <w:r w:rsidR="001527F8" w:rsidRPr="003C7019">
        <w:t xml:space="preserve"> organisation does not have a documented risk management system</w:t>
      </w:r>
      <w:r w:rsidR="00BA20A8">
        <w:t xml:space="preserve"> </w:t>
      </w:r>
      <w:r w:rsidR="00CB6EEB">
        <w:t>nor effective risk management practices</w:t>
      </w:r>
      <w:r w:rsidR="009B3753">
        <w:t xml:space="preserve">. </w:t>
      </w:r>
      <w:r w:rsidR="003B70AB">
        <w:t xml:space="preserve">Management and staff were not aware of organisational policies and procedures, including those </w:t>
      </w:r>
      <w:r w:rsidR="00CA0BAA">
        <w:t>related to</w:t>
      </w:r>
      <w:r w:rsidR="003B70AB">
        <w:t xml:space="preserve"> risk</w:t>
      </w:r>
      <w:r w:rsidR="00A2031F">
        <w:t xml:space="preserve"> </w:t>
      </w:r>
      <w:r w:rsidR="00435580">
        <w:t xml:space="preserve">and </w:t>
      </w:r>
      <w:r w:rsidR="00CF3FAE">
        <w:t>the sub-requirements of this requirement</w:t>
      </w:r>
      <w:r w:rsidR="003B70AB">
        <w:t xml:space="preserve">. </w:t>
      </w:r>
      <w:r w:rsidR="001527F8" w:rsidRPr="003C7019">
        <w:t xml:space="preserve">For example:  </w:t>
      </w:r>
    </w:p>
    <w:p w14:paraId="5B3B5D59" w14:textId="5AFBB34D" w:rsidR="00A2031F" w:rsidRPr="00121564" w:rsidRDefault="00A2031F" w:rsidP="00992A40">
      <w:pPr>
        <w:pStyle w:val="NormalArial"/>
        <w:numPr>
          <w:ilvl w:val="0"/>
          <w:numId w:val="34"/>
        </w:numPr>
      </w:pPr>
      <w:r w:rsidRPr="00121564">
        <w:t xml:space="preserve">Management and support workers </w:t>
      </w:r>
      <w:r w:rsidR="002F3038">
        <w:t>had</w:t>
      </w:r>
      <w:r w:rsidRPr="00121564">
        <w:t xml:space="preserve"> not received training on risk management, incident management or topics relating to risk.</w:t>
      </w:r>
    </w:p>
    <w:p w14:paraId="399245B8" w14:textId="2F17C838" w:rsidR="00987EC1" w:rsidRPr="00121564" w:rsidRDefault="00987EC1" w:rsidP="00992A40">
      <w:pPr>
        <w:pStyle w:val="NormalArial"/>
        <w:numPr>
          <w:ilvl w:val="0"/>
          <w:numId w:val="34"/>
        </w:numPr>
      </w:pPr>
      <w:r w:rsidRPr="00121564">
        <w:t>High-impact and high-prevalence risks to consumers were not effectively identified,</w:t>
      </w:r>
      <w:r w:rsidR="00B40981" w:rsidRPr="00121564">
        <w:t xml:space="preserve"> </w:t>
      </w:r>
      <w:r w:rsidRPr="00121564">
        <w:t>managed</w:t>
      </w:r>
      <w:r w:rsidR="00B40981" w:rsidRPr="00121564">
        <w:t xml:space="preserve"> or documented</w:t>
      </w:r>
      <w:r w:rsidRPr="00121564">
        <w:t>. Refer to requirement</w:t>
      </w:r>
      <w:r w:rsidR="00E52FE6" w:rsidRPr="00121564">
        <w:t>s</w:t>
      </w:r>
      <w:r w:rsidRPr="00121564">
        <w:t xml:space="preserve"> </w:t>
      </w:r>
      <w:r w:rsidR="00E52FE6" w:rsidRPr="00121564">
        <w:t xml:space="preserve">2(3)(a) and </w:t>
      </w:r>
      <w:r w:rsidRPr="00121564">
        <w:t xml:space="preserve">3(3)(b). </w:t>
      </w:r>
    </w:p>
    <w:p w14:paraId="3B8978BD" w14:textId="3B81F1E5" w:rsidR="00987EC1" w:rsidRPr="00121564" w:rsidRDefault="00DE1A6E" w:rsidP="00992A40">
      <w:pPr>
        <w:pStyle w:val="NormalArial"/>
        <w:numPr>
          <w:ilvl w:val="0"/>
          <w:numId w:val="34"/>
        </w:numPr>
      </w:pPr>
      <w:r w:rsidRPr="00121564">
        <w:t xml:space="preserve">Management and support workers </w:t>
      </w:r>
      <w:r w:rsidR="00987EC1" w:rsidRPr="00121564">
        <w:t xml:space="preserve">did not have a shared understanding of the service’s incident management processes </w:t>
      </w:r>
      <w:r w:rsidR="00681705" w:rsidRPr="00121564">
        <w:t xml:space="preserve">and </w:t>
      </w:r>
      <w:r w:rsidR="00987EC1" w:rsidRPr="00121564">
        <w:t xml:space="preserve">how to identify, record and report incidents. </w:t>
      </w:r>
    </w:p>
    <w:p w14:paraId="272C503E" w14:textId="1015E80C" w:rsidR="00AE18AA" w:rsidRDefault="003D0BCB" w:rsidP="00FE7867">
      <w:pPr>
        <w:pStyle w:val="NormalArial"/>
      </w:pPr>
      <w:r>
        <w:t xml:space="preserve">The provider’s response acknowledged the findings and stated </w:t>
      </w:r>
      <w:r w:rsidR="00BC29FC">
        <w:t>the organisation will</w:t>
      </w:r>
      <w:r>
        <w:t xml:space="preserve"> </w:t>
      </w:r>
      <w:r w:rsidR="003C7019" w:rsidRPr="003C7019">
        <w:t xml:space="preserve">develop and implement a risk management framework that supports </w:t>
      </w:r>
      <w:r>
        <w:t>the workforce to identify, respond to and manage risks</w:t>
      </w:r>
      <w:r w:rsidR="003C7019" w:rsidRPr="003C7019">
        <w:t xml:space="preserve">. </w:t>
      </w:r>
      <w:r w:rsidR="00F91716">
        <w:t>In addition, t</w:t>
      </w:r>
      <w:r w:rsidR="00460FB8">
        <w:t xml:space="preserve">he response </w:t>
      </w:r>
      <w:r w:rsidR="00B66BAD">
        <w:t xml:space="preserve">identified several </w:t>
      </w:r>
      <w:r w:rsidR="00AE18AA">
        <w:t xml:space="preserve">improvement actions </w:t>
      </w:r>
      <w:r w:rsidR="00B66BAD">
        <w:t>including</w:t>
      </w:r>
      <w:r w:rsidR="00255A01">
        <w:t xml:space="preserve">:  </w:t>
      </w:r>
    </w:p>
    <w:p w14:paraId="19E5EE99" w14:textId="791C3AE6" w:rsidR="00751132" w:rsidRPr="00121564" w:rsidRDefault="00E3550B" w:rsidP="00992A40">
      <w:pPr>
        <w:pStyle w:val="NormalArial"/>
        <w:numPr>
          <w:ilvl w:val="0"/>
          <w:numId w:val="35"/>
        </w:numPr>
      </w:pPr>
      <w:r w:rsidRPr="00121564">
        <w:lastRenderedPageBreak/>
        <w:t>Implement v</w:t>
      </w:r>
      <w:r w:rsidR="003C7019" w:rsidRPr="00121564">
        <w:t>alidated tools to assess risks</w:t>
      </w:r>
      <w:r w:rsidR="00F91716">
        <w:t xml:space="preserve"> to</w:t>
      </w:r>
      <w:r w:rsidR="003C7019" w:rsidRPr="00121564">
        <w:t xml:space="preserve"> be used during the initial assessment and throughout the care process to ensure that risks are identified and managed. </w:t>
      </w:r>
    </w:p>
    <w:p w14:paraId="21B34838" w14:textId="254161BB" w:rsidR="00C52A61" w:rsidRPr="00121564" w:rsidRDefault="00751132" w:rsidP="00992A40">
      <w:pPr>
        <w:pStyle w:val="NormalArial"/>
        <w:numPr>
          <w:ilvl w:val="0"/>
          <w:numId w:val="35"/>
        </w:numPr>
      </w:pPr>
      <w:r w:rsidRPr="00121564">
        <w:t>Implement a</w:t>
      </w:r>
      <w:r w:rsidR="003C7019" w:rsidRPr="00121564">
        <w:t xml:space="preserve"> comprehensive training program for </w:t>
      </w:r>
      <w:r w:rsidR="00C52A61" w:rsidRPr="00121564">
        <w:t xml:space="preserve">all </w:t>
      </w:r>
      <w:r w:rsidR="003C7019" w:rsidRPr="00121564">
        <w:t>staff on risk</w:t>
      </w:r>
      <w:r w:rsidR="001E673A">
        <w:t>, the risk</w:t>
      </w:r>
      <w:r w:rsidR="003C7019" w:rsidRPr="00121564">
        <w:t xml:space="preserve"> management framework</w:t>
      </w:r>
      <w:r w:rsidR="001E673A">
        <w:t xml:space="preserve">, </w:t>
      </w:r>
      <w:r w:rsidR="003C7019" w:rsidRPr="00121564">
        <w:t xml:space="preserve">high-impact risks and the </w:t>
      </w:r>
      <w:r w:rsidR="0004012B">
        <w:t>s</w:t>
      </w:r>
      <w:r w:rsidR="003C7019" w:rsidRPr="00121564">
        <w:t xml:space="preserve">erious </w:t>
      </w:r>
      <w:r w:rsidR="0004012B">
        <w:t>i</w:t>
      </w:r>
      <w:r w:rsidR="003C7019" w:rsidRPr="00121564">
        <w:t xml:space="preserve">ncident </w:t>
      </w:r>
      <w:r w:rsidR="0004012B">
        <w:t>r</w:t>
      </w:r>
      <w:r w:rsidR="003C7019" w:rsidRPr="00121564">
        <w:t xml:space="preserve">esponse </w:t>
      </w:r>
      <w:r w:rsidR="0004012B">
        <w:t>s</w:t>
      </w:r>
      <w:r w:rsidR="003C7019" w:rsidRPr="00121564">
        <w:t xml:space="preserve">cheme. </w:t>
      </w:r>
    </w:p>
    <w:p w14:paraId="4C6445D7" w14:textId="12D8E102" w:rsidR="009129FA" w:rsidRPr="00121564" w:rsidRDefault="00C52A61" w:rsidP="00992A40">
      <w:pPr>
        <w:pStyle w:val="NormalArial"/>
        <w:numPr>
          <w:ilvl w:val="0"/>
          <w:numId w:val="35"/>
        </w:numPr>
      </w:pPr>
      <w:r w:rsidRPr="00121564">
        <w:t>I</w:t>
      </w:r>
      <w:r w:rsidR="003C7019" w:rsidRPr="00121564">
        <w:t>mplement</w:t>
      </w:r>
      <w:r w:rsidR="001E673A">
        <w:t xml:space="preserve"> an</w:t>
      </w:r>
      <w:r w:rsidR="003C7019" w:rsidRPr="00121564">
        <w:t xml:space="preserve"> incident </w:t>
      </w:r>
      <w:r w:rsidR="001E673A">
        <w:t>management</w:t>
      </w:r>
      <w:r w:rsidR="003C7019" w:rsidRPr="00121564">
        <w:t xml:space="preserve"> system</w:t>
      </w:r>
      <w:r w:rsidR="00C33632">
        <w:t xml:space="preserve"> that </w:t>
      </w:r>
      <w:r w:rsidR="00D859B7">
        <w:t>manages incident data, risk management strategies and</w:t>
      </w:r>
      <w:r w:rsidR="00C33632">
        <w:t xml:space="preserve"> </w:t>
      </w:r>
      <w:r w:rsidR="00D859B7">
        <w:t xml:space="preserve">incidents and </w:t>
      </w:r>
      <w:r w:rsidR="00C33632">
        <w:t>reporting</w:t>
      </w:r>
      <w:r w:rsidR="009129FA" w:rsidRPr="00121564">
        <w:t xml:space="preserve">. </w:t>
      </w:r>
    </w:p>
    <w:p w14:paraId="440479BD" w14:textId="592148CC" w:rsidR="009B4F68" w:rsidRPr="00121564" w:rsidRDefault="004B6C3E" w:rsidP="00992A40">
      <w:pPr>
        <w:pStyle w:val="NormalArial"/>
        <w:numPr>
          <w:ilvl w:val="0"/>
          <w:numId w:val="35"/>
        </w:numPr>
      </w:pPr>
      <w:r>
        <w:t>Update p</w:t>
      </w:r>
      <w:r w:rsidR="009B4F68" w:rsidRPr="00121564">
        <w:t>osition descriptions to reflect t</w:t>
      </w:r>
      <w:r w:rsidR="003C7019" w:rsidRPr="00121564">
        <w:t xml:space="preserve">he roles and responsibilities of all staff members, </w:t>
      </w:r>
      <w:r w:rsidR="00F0675D">
        <w:t>including</w:t>
      </w:r>
      <w:r w:rsidR="003C7019" w:rsidRPr="00121564">
        <w:t xml:space="preserve"> in relation to risk management and incident reporting</w:t>
      </w:r>
      <w:r w:rsidR="009B4F68" w:rsidRPr="00121564">
        <w:t xml:space="preserve">. </w:t>
      </w:r>
    </w:p>
    <w:p w14:paraId="2DF1A2C5" w14:textId="1159FAF8" w:rsidR="001B6949" w:rsidRDefault="001B6949" w:rsidP="00FE7867">
      <w:pPr>
        <w:pStyle w:val="NormalArial"/>
      </w:pPr>
      <w:r>
        <w:t>Remedial</w:t>
      </w:r>
      <w:r w:rsidRPr="00FA10C2">
        <w:t xml:space="preserve"> actions identified to </w:t>
      </w:r>
      <w:r w:rsidR="000B08CA">
        <w:t>establish</w:t>
      </w:r>
      <w:r w:rsidRPr="00FA10C2">
        <w:t xml:space="preserve"> </w:t>
      </w:r>
      <w:r>
        <w:t>risk management systems</w:t>
      </w:r>
      <w:r w:rsidRPr="00FA10C2">
        <w:t xml:space="preserve"> </w:t>
      </w:r>
      <w:r w:rsidR="000B08CA">
        <w:t xml:space="preserve">and practices </w:t>
      </w:r>
      <w:r w:rsidRPr="00FA10C2">
        <w:t>will take time to implement</w:t>
      </w:r>
      <w:r w:rsidR="00817E06">
        <w:t xml:space="preserve">, embed in practice </w:t>
      </w:r>
      <w:r w:rsidRPr="00FA10C2">
        <w:t>and be tested for effectiveness and sustainability. Therefore, I have decided this requirement is non-compliant.</w:t>
      </w:r>
    </w:p>
    <w:p w14:paraId="5AD792A3" w14:textId="1628953B" w:rsidR="00C86EE9" w:rsidRDefault="00C86EE9" w:rsidP="00CD797F">
      <w:pPr>
        <w:rPr>
          <w:rFonts w:ascii="Arial" w:hAnsi="Arial" w:cs="Arial"/>
          <w:i/>
          <w:iCs/>
          <w:szCs w:val="22"/>
          <w:u w:val="single"/>
        </w:rPr>
      </w:pPr>
      <w:r>
        <w:rPr>
          <w:rFonts w:ascii="Arial" w:hAnsi="Arial" w:cs="Arial"/>
          <w:i/>
          <w:iCs/>
          <w:szCs w:val="22"/>
          <w:u w:val="single"/>
        </w:rPr>
        <w:t>Requirement 8(3)(e)</w:t>
      </w:r>
      <w:r w:rsidR="003C6673">
        <w:rPr>
          <w:rFonts w:ascii="Arial" w:hAnsi="Arial" w:cs="Arial"/>
          <w:i/>
          <w:iCs/>
          <w:szCs w:val="22"/>
          <w:u w:val="single"/>
        </w:rPr>
        <w:t xml:space="preserve"> – non-compliant</w:t>
      </w:r>
    </w:p>
    <w:p w14:paraId="05565435" w14:textId="24E5F3B2" w:rsidR="001527F8" w:rsidRDefault="0014455B" w:rsidP="00CD797F">
      <w:pPr>
        <w:rPr>
          <w:rFonts w:ascii="Arial" w:hAnsi="Arial" w:cs="Arial"/>
        </w:rPr>
      </w:pPr>
      <w:r w:rsidRPr="00C86EE9">
        <w:rPr>
          <w:rFonts w:ascii="Arial" w:hAnsi="Arial" w:cs="Arial"/>
          <w:szCs w:val="22"/>
        </w:rPr>
        <w:t>The Quality Audit Report identified</w:t>
      </w:r>
      <w:r w:rsidR="001527F8" w:rsidRPr="00C86EE9">
        <w:rPr>
          <w:rFonts w:ascii="Arial" w:hAnsi="Arial" w:cs="Arial"/>
          <w:szCs w:val="22"/>
        </w:rPr>
        <w:t xml:space="preserve"> the </w:t>
      </w:r>
      <w:r w:rsidR="001918F7">
        <w:rPr>
          <w:rFonts w:ascii="Arial" w:hAnsi="Arial" w:cs="Arial"/>
          <w:szCs w:val="22"/>
        </w:rPr>
        <w:t>organisation</w:t>
      </w:r>
      <w:r w:rsidR="001527F8" w:rsidRPr="00C86EE9">
        <w:rPr>
          <w:rFonts w:ascii="Arial" w:hAnsi="Arial" w:cs="Arial"/>
          <w:szCs w:val="22"/>
        </w:rPr>
        <w:t xml:space="preserve"> is approved to provide clinical care</w:t>
      </w:r>
      <w:r w:rsidRPr="00C86EE9">
        <w:rPr>
          <w:rFonts w:ascii="Arial" w:hAnsi="Arial" w:cs="Arial"/>
          <w:szCs w:val="22"/>
        </w:rPr>
        <w:t xml:space="preserve"> but did not have</w:t>
      </w:r>
      <w:r w:rsidR="001527F8" w:rsidRPr="00C86EE9">
        <w:rPr>
          <w:rFonts w:ascii="Arial" w:hAnsi="Arial" w:cs="Arial"/>
          <w:szCs w:val="22"/>
        </w:rPr>
        <w:t xml:space="preserve"> a clinical governance framework</w:t>
      </w:r>
      <w:r w:rsidRPr="00C86EE9">
        <w:rPr>
          <w:rFonts w:ascii="Arial" w:hAnsi="Arial" w:cs="Arial"/>
          <w:szCs w:val="22"/>
        </w:rPr>
        <w:t xml:space="preserve">. Whilst the service is not providing clinical care to its current consumers, </w:t>
      </w:r>
      <w:r w:rsidR="00CD797F" w:rsidRPr="00C86EE9">
        <w:rPr>
          <w:rFonts w:ascii="Arial" w:hAnsi="Arial" w:cs="Arial"/>
          <w:szCs w:val="22"/>
        </w:rPr>
        <w:t xml:space="preserve">the Assessment Team </w:t>
      </w:r>
      <w:r w:rsidR="001527F8" w:rsidRPr="00C86EE9">
        <w:rPr>
          <w:rFonts w:ascii="Arial" w:hAnsi="Arial" w:cs="Arial"/>
        </w:rPr>
        <w:t>identified systemic deficits</w:t>
      </w:r>
      <w:r w:rsidR="0094626E">
        <w:rPr>
          <w:rFonts w:ascii="Arial" w:hAnsi="Arial" w:cs="Arial"/>
        </w:rPr>
        <w:t xml:space="preserve"> in</w:t>
      </w:r>
      <w:r w:rsidR="001527F8" w:rsidRPr="00C86EE9">
        <w:rPr>
          <w:rFonts w:ascii="Arial" w:hAnsi="Arial" w:cs="Arial"/>
        </w:rPr>
        <w:t xml:space="preserve"> </w:t>
      </w:r>
      <w:r w:rsidR="007A3BDE">
        <w:rPr>
          <w:rFonts w:ascii="Arial" w:hAnsi="Arial" w:cs="Arial"/>
        </w:rPr>
        <w:t xml:space="preserve">staff knowledge </w:t>
      </w:r>
      <w:r w:rsidR="003212D7">
        <w:rPr>
          <w:rFonts w:ascii="Arial" w:hAnsi="Arial" w:cs="Arial"/>
        </w:rPr>
        <w:t>about</w:t>
      </w:r>
      <w:r w:rsidR="007A3BDE">
        <w:rPr>
          <w:rFonts w:ascii="Arial" w:hAnsi="Arial" w:cs="Arial"/>
        </w:rPr>
        <w:t xml:space="preserve"> policies and procedures</w:t>
      </w:r>
      <w:r w:rsidR="00C47EA9">
        <w:rPr>
          <w:rFonts w:ascii="Arial" w:hAnsi="Arial" w:cs="Arial"/>
        </w:rPr>
        <w:t>, assessment and planning and</w:t>
      </w:r>
      <w:r w:rsidR="003212D7">
        <w:rPr>
          <w:rFonts w:ascii="Arial" w:hAnsi="Arial" w:cs="Arial"/>
        </w:rPr>
        <w:t xml:space="preserve"> </w:t>
      </w:r>
      <w:r w:rsidR="00CD797F" w:rsidRPr="00C86EE9">
        <w:rPr>
          <w:rFonts w:ascii="Arial" w:hAnsi="Arial" w:cs="Arial"/>
        </w:rPr>
        <w:t xml:space="preserve">care </w:t>
      </w:r>
      <w:r w:rsidR="001527F8" w:rsidRPr="00C86EE9">
        <w:rPr>
          <w:rFonts w:ascii="Arial" w:hAnsi="Arial" w:cs="Arial"/>
        </w:rPr>
        <w:t>documentation</w:t>
      </w:r>
      <w:r w:rsidR="00047EBF">
        <w:rPr>
          <w:rFonts w:ascii="Arial" w:hAnsi="Arial" w:cs="Arial"/>
        </w:rPr>
        <w:t xml:space="preserve"> that relate to clinical care</w:t>
      </w:r>
      <w:r w:rsidR="00CD797F" w:rsidRPr="00C86EE9">
        <w:rPr>
          <w:rFonts w:ascii="Arial" w:hAnsi="Arial" w:cs="Arial"/>
        </w:rPr>
        <w:t>. Refer to Quality S</w:t>
      </w:r>
      <w:r w:rsidR="001527F8" w:rsidRPr="00C86EE9">
        <w:rPr>
          <w:rFonts w:ascii="Arial" w:hAnsi="Arial" w:cs="Arial"/>
        </w:rPr>
        <w:t xml:space="preserve">tandards 2 and 3. </w:t>
      </w:r>
    </w:p>
    <w:p w14:paraId="75ED5F43" w14:textId="40E9CF46" w:rsidR="00D63323" w:rsidRDefault="001C141B" w:rsidP="00AD7F35">
      <w:pPr>
        <w:rPr>
          <w:rFonts w:ascii="Arial" w:hAnsi="Arial" w:cs="Arial"/>
        </w:rPr>
      </w:pPr>
      <w:r w:rsidRPr="00AD7F35">
        <w:rPr>
          <w:rFonts w:ascii="Arial" w:hAnsi="Arial" w:cs="Arial"/>
        </w:rPr>
        <w:t>The provider’s response acknowledged</w:t>
      </w:r>
      <w:r w:rsidR="009D66A1" w:rsidRPr="00AD7F35">
        <w:rPr>
          <w:rFonts w:ascii="Arial" w:hAnsi="Arial" w:cs="Arial"/>
        </w:rPr>
        <w:t xml:space="preserve"> the findings and </w:t>
      </w:r>
      <w:r w:rsidR="00C65BE7" w:rsidRPr="00AD7F35">
        <w:rPr>
          <w:rFonts w:ascii="Arial" w:hAnsi="Arial" w:cs="Arial"/>
        </w:rPr>
        <w:t>stated the</w:t>
      </w:r>
      <w:r w:rsidR="009D66A1" w:rsidRPr="00AD7F35">
        <w:rPr>
          <w:rFonts w:ascii="Arial" w:hAnsi="Arial" w:cs="Arial"/>
        </w:rPr>
        <w:t xml:space="preserve"> organisation </w:t>
      </w:r>
      <w:r w:rsidR="00C1078B" w:rsidRPr="00AD7F35">
        <w:rPr>
          <w:rFonts w:ascii="Arial" w:hAnsi="Arial" w:cs="Arial"/>
        </w:rPr>
        <w:t>will develop a clinical governance framework, establish processes to monitor and review the framework and implement a training program for staff on the framework and their roles and responsibilities</w:t>
      </w:r>
      <w:r w:rsidR="00AC25F8" w:rsidRPr="00AD7F35">
        <w:rPr>
          <w:rFonts w:ascii="Arial" w:hAnsi="Arial" w:cs="Arial"/>
        </w:rPr>
        <w:t xml:space="preserve">. </w:t>
      </w:r>
      <w:r w:rsidR="00C1078B" w:rsidRPr="00AD7F35">
        <w:rPr>
          <w:rFonts w:ascii="Arial" w:hAnsi="Arial" w:cs="Arial"/>
        </w:rPr>
        <w:t xml:space="preserve">The response also </w:t>
      </w:r>
      <w:r w:rsidR="00AD7F35" w:rsidRPr="00AD7F35">
        <w:rPr>
          <w:rFonts w:ascii="Arial" w:hAnsi="Arial" w:cs="Arial"/>
        </w:rPr>
        <w:t xml:space="preserve">committed to </w:t>
      </w:r>
      <w:r w:rsidR="001B18D0" w:rsidRPr="00AD7F35">
        <w:rPr>
          <w:rFonts w:ascii="Arial" w:hAnsi="Arial" w:cs="Arial"/>
        </w:rPr>
        <w:t xml:space="preserve">address the sub-requirements of this </w:t>
      </w:r>
      <w:r w:rsidR="009D66A1" w:rsidRPr="00AD7F35">
        <w:rPr>
          <w:rFonts w:ascii="Arial" w:hAnsi="Arial" w:cs="Arial"/>
        </w:rPr>
        <w:t>requirement</w:t>
      </w:r>
      <w:r w:rsidR="00242140" w:rsidRPr="00AD7F35">
        <w:rPr>
          <w:rFonts w:ascii="Arial" w:hAnsi="Arial" w:cs="Arial"/>
        </w:rPr>
        <w:t xml:space="preserve"> through the development of relevant programs, policies and processes.</w:t>
      </w:r>
      <w:r w:rsidR="001E2CFB" w:rsidRPr="00AD7F35">
        <w:rPr>
          <w:rFonts w:ascii="Arial" w:hAnsi="Arial" w:cs="Arial"/>
        </w:rPr>
        <w:t xml:space="preserve"> </w:t>
      </w:r>
    </w:p>
    <w:p w14:paraId="50BA9F4B" w14:textId="21A9D050" w:rsidR="00B2231F" w:rsidRPr="00FA10C2" w:rsidRDefault="00B235F2" w:rsidP="00B2231F">
      <w:pPr>
        <w:rPr>
          <w:rFonts w:ascii="Arial" w:hAnsi="Arial" w:cs="Arial"/>
          <w:i/>
          <w:iCs/>
        </w:rPr>
      </w:pPr>
      <w:r>
        <w:rPr>
          <w:rFonts w:ascii="Arial" w:hAnsi="Arial" w:cs="Arial"/>
        </w:rPr>
        <w:t>Remedial</w:t>
      </w:r>
      <w:r w:rsidR="00B2231F" w:rsidRPr="00FA10C2">
        <w:rPr>
          <w:rFonts w:ascii="Arial" w:hAnsi="Arial" w:cs="Arial"/>
        </w:rPr>
        <w:t xml:space="preserve"> actions identified by the service to </w:t>
      </w:r>
      <w:r w:rsidR="004D4D62">
        <w:rPr>
          <w:rFonts w:ascii="Arial" w:hAnsi="Arial" w:cs="Arial"/>
        </w:rPr>
        <w:t>establish a</w:t>
      </w:r>
      <w:r w:rsidR="00B2231F" w:rsidRPr="00FA10C2">
        <w:rPr>
          <w:rFonts w:ascii="Arial" w:hAnsi="Arial" w:cs="Arial"/>
        </w:rPr>
        <w:t xml:space="preserve"> clinical governance </w:t>
      </w:r>
      <w:r w:rsidR="004D4D62">
        <w:rPr>
          <w:rFonts w:ascii="Arial" w:hAnsi="Arial" w:cs="Arial"/>
        </w:rPr>
        <w:t xml:space="preserve">framework </w:t>
      </w:r>
      <w:r w:rsidR="00B2231F" w:rsidRPr="00FA10C2">
        <w:rPr>
          <w:rFonts w:ascii="Arial" w:hAnsi="Arial" w:cs="Arial"/>
        </w:rPr>
        <w:t xml:space="preserve">will take time to implement and be tested for effectiveness and sustainability. Therefore, I have decided this requirement is non-compliant. </w:t>
      </w:r>
    </w:p>
    <w:p w14:paraId="75508161" w14:textId="77777777" w:rsidR="003C6673" w:rsidRPr="00A35EE9" w:rsidRDefault="003C6673" w:rsidP="003C6673">
      <w:pPr>
        <w:pStyle w:val="Heading20"/>
        <w:rPr>
          <w:b w:val="0"/>
          <w:bCs w:val="0"/>
          <w:i/>
          <w:iCs/>
          <w:u w:val="single"/>
        </w:rPr>
      </w:pPr>
      <w:r w:rsidRPr="00A35EE9">
        <w:rPr>
          <w:b w:val="0"/>
          <w:bCs w:val="0"/>
          <w:i/>
          <w:iCs/>
          <w:u w:val="single"/>
        </w:rPr>
        <w:t>Requirement 8(3)(a)</w:t>
      </w:r>
      <w:r>
        <w:rPr>
          <w:b w:val="0"/>
          <w:bCs w:val="0"/>
          <w:i/>
          <w:iCs/>
          <w:u w:val="single"/>
        </w:rPr>
        <w:t xml:space="preserve"> – compliant </w:t>
      </w:r>
    </w:p>
    <w:p w14:paraId="2C805F40" w14:textId="77777777" w:rsidR="003C6673" w:rsidRDefault="003C6673" w:rsidP="003C6673">
      <w:pPr>
        <w:rPr>
          <w:rFonts w:ascii="Arial" w:hAnsi="Arial" w:cs="Arial"/>
        </w:rPr>
      </w:pPr>
      <w:r>
        <w:rPr>
          <w:rFonts w:ascii="Arial" w:hAnsi="Arial" w:cs="Arial"/>
        </w:rPr>
        <w:t>The Quality Audit Report included evidence that this requirement is compliant, including feedback from:</w:t>
      </w:r>
    </w:p>
    <w:p w14:paraId="53D2DB36" w14:textId="77777777" w:rsidR="003C6673" w:rsidRDefault="003C6673" w:rsidP="00992A40">
      <w:pPr>
        <w:pStyle w:val="NormalArial"/>
        <w:numPr>
          <w:ilvl w:val="0"/>
          <w:numId w:val="36"/>
        </w:numPr>
      </w:pPr>
      <w:r w:rsidRPr="00F1360B">
        <w:t xml:space="preserve">consumers/representatives that they were confident the service is well run and </w:t>
      </w:r>
      <w:r>
        <w:t xml:space="preserve">the service </w:t>
      </w:r>
      <w:r w:rsidRPr="00F1360B">
        <w:t>engages them</w:t>
      </w:r>
      <w:r>
        <w:t xml:space="preserve">, and </w:t>
      </w:r>
      <w:r w:rsidRPr="00F1360B">
        <w:t xml:space="preserve"> </w:t>
      </w:r>
    </w:p>
    <w:p w14:paraId="65AE9329" w14:textId="2AB0154E" w:rsidR="003C6673" w:rsidRPr="00D431A8" w:rsidRDefault="003C6673" w:rsidP="00992A40">
      <w:pPr>
        <w:pStyle w:val="NormalArial"/>
        <w:numPr>
          <w:ilvl w:val="0"/>
          <w:numId w:val="36"/>
        </w:numPr>
      </w:pPr>
      <w:r>
        <w:t>m</w:t>
      </w:r>
      <w:r w:rsidRPr="00F1360B">
        <w:t xml:space="preserve">anagement </w:t>
      </w:r>
      <w:r>
        <w:t>about</w:t>
      </w:r>
      <w:r w:rsidRPr="00F1360B">
        <w:t xml:space="preserve"> processes to engage consumers/representatives, including through verbal feedback, surveys, and regular contact with support workers and management.</w:t>
      </w:r>
    </w:p>
    <w:sectPr w:rsidR="003C6673" w:rsidRPr="00D431A8"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66700B" w14:textId="77777777" w:rsidR="00966D7C" w:rsidRDefault="00966D7C">
      <w:pPr>
        <w:spacing w:after="0"/>
      </w:pPr>
      <w:r>
        <w:separator/>
      </w:r>
    </w:p>
  </w:endnote>
  <w:endnote w:type="continuationSeparator" w:id="0">
    <w:p w14:paraId="53CB348C" w14:textId="77777777" w:rsidR="00966D7C" w:rsidRDefault="00966D7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17F3E2" w14:textId="77777777" w:rsidR="0083291D" w:rsidRPr="00DF37F2" w:rsidRDefault="0083291D" w:rsidP="00825B37">
    <w:pPr>
      <w:pStyle w:val="FooterArial9"/>
      <w:rPr>
        <w:rStyle w:val="FooterBold"/>
        <w:rFonts w:ascii="Arial" w:hAnsi="Arial"/>
        <w:b w:val="0"/>
      </w:rPr>
    </w:pPr>
    <w:bookmarkStart w:id="8" w:name="_Hlk144301213"/>
    <w:r w:rsidRPr="00DF37F2">
      <w:rPr>
        <w:rStyle w:val="FooterBold"/>
        <w:rFonts w:ascii="Arial" w:hAnsi="Arial"/>
        <w:b w:val="0"/>
      </w:rPr>
      <w:t xml:space="preserve">Name of service: </w:t>
    </w:r>
    <w:r w:rsidRPr="00D3376F">
      <w:rPr>
        <w:rFonts w:cs="Times New Roman"/>
        <w:color w:val="auto"/>
        <w:szCs w:val="18"/>
      </w:rPr>
      <w:t>Active Refugee Migrant Home Services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7CF40E86" w14:textId="77777777" w:rsidR="0083291D" w:rsidRPr="00DF37F2" w:rsidRDefault="0083291D"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701110</w:t>
    </w:r>
    <w:bookmarkEnd w:id="8"/>
    <w:r w:rsidRPr="00DF37F2">
      <w:rPr>
        <w:rStyle w:val="FooterBold"/>
        <w:rFonts w:ascii="Arial" w:hAnsi="Arial"/>
        <w:b w:val="0"/>
      </w:rPr>
      <w:tab/>
      <w:t xml:space="preserve">OFFICIAL: Sensitive </w:t>
    </w:r>
  </w:p>
  <w:p w14:paraId="39DE1A53" w14:textId="77777777" w:rsidR="0083291D" w:rsidRPr="00DF37F2" w:rsidRDefault="0083291D"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EEB787" w14:textId="77777777" w:rsidR="00966D7C" w:rsidRDefault="00966D7C" w:rsidP="00D71F88">
      <w:pPr>
        <w:spacing w:after="0"/>
      </w:pPr>
      <w:r>
        <w:separator/>
      </w:r>
    </w:p>
  </w:footnote>
  <w:footnote w:type="continuationSeparator" w:id="0">
    <w:p w14:paraId="7615076E" w14:textId="77777777" w:rsidR="00966D7C" w:rsidRDefault="00966D7C" w:rsidP="00D71F88">
      <w:pPr>
        <w:spacing w:after="0"/>
      </w:pPr>
      <w:r>
        <w:continuationSeparator/>
      </w:r>
    </w:p>
  </w:footnote>
  <w:footnote w:id="1">
    <w:p w14:paraId="65014A61" w14:textId="282CEBF5" w:rsidR="0083291D" w:rsidRDefault="0083291D"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8D6E7B">
        <w:rPr>
          <w:rFonts w:ascii="Arial" w:hAnsi="Arial" w:cs="Arial"/>
          <w:color w:val="auto"/>
          <w:sz w:val="20"/>
          <w:szCs w:val="20"/>
        </w:rPr>
        <w:t>57</w:t>
      </w:r>
      <w:r w:rsidRPr="002C3CB4">
        <w:rPr>
          <w:rFonts w:ascii="Arial" w:hAnsi="Arial" w:cs="Arial"/>
          <w:b/>
          <w:sz w:val="20"/>
          <w:szCs w:val="20"/>
        </w:rPr>
        <w:t xml:space="preserve"> </w:t>
      </w:r>
      <w:r w:rsidRPr="002C3CB4">
        <w:rPr>
          <w:rFonts w:ascii="Arial" w:hAnsi="Arial" w:cs="Arial"/>
          <w:sz w:val="20"/>
          <w:szCs w:val="20"/>
        </w:rPr>
        <w:t>of the Aged Care Quality and Safety Commission Rules 2018.</w:t>
      </w:r>
    </w:p>
    <w:p w14:paraId="7D8F69B7" w14:textId="77777777" w:rsidR="0083291D" w:rsidRDefault="0083291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E87804" w14:textId="77777777" w:rsidR="0083291D" w:rsidRDefault="0083291D">
    <w:pPr>
      <w:pStyle w:val="Header"/>
    </w:pPr>
    <w:r>
      <w:rPr>
        <w:noProof/>
        <w:color w:val="2B579A"/>
        <w:shd w:val="clear" w:color="auto" w:fill="E6E6E6"/>
        <w:lang w:val="en-US"/>
      </w:rPr>
      <w:drawing>
        <wp:anchor distT="0" distB="0" distL="114300" distR="114300" simplePos="0" relativeHeight="251663360" behindDoc="1" locked="0" layoutInCell="1" allowOverlap="1" wp14:anchorId="2C1D9830" wp14:editId="06642815">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C7683A" w14:textId="77777777" w:rsidR="0083291D" w:rsidRDefault="0083291D">
    <w:pPr>
      <w:pStyle w:val="Header"/>
    </w:pPr>
    <w:r>
      <w:rPr>
        <w:noProof/>
      </w:rPr>
      <w:drawing>
        <wp:anchor distT="0" distB="0" distL="114300" distR="114300" simplePos="0" relativeHeight="251661312" behindDoc="0" locked="0" layoutInCell="1" allowOverlap="1" wp14:anchorId="4B625B69" wp14:editId="1759A450">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C61F0"/>
    <w:multiLevelType w:val="hybridMultilevel"/>
    <w:tmpl w:val="158C10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C361FB3"/>
    <w:multiLevelType w:val="hybridMultilevel"/>
    <w:tmpl w:val="9A4E0DB6"/>
    <w:lvl w:ilvl="0" w:tplc="4D02D2A2">
      <w:start w:val="1"/>
      <w:numFmt w:val="lowerRoman"/>
      <w:lvlText w:val="(%1)"/>
      <w:lvlJc w:val="left"/>
      <w:pPr>
        <w:ind w:left="1080" w:hanging="720"/>
      </w:pPr>
      <w:rPr>
        <w:rFonts w:hint="default"/>
      </w:rPr>
    </w:lvl>
    <w:lvl w:ilvl="1" w:tplc="298AF81C" w:tentative="1">
      <w:start w:val="1"/>
      <w:numFmt w:val="lowerLetter"/>
      <w:lvlText w:val="%2."/>
      <w:lvlJc w:val="left"/>
      <w:pPr>
        <w:ind w:left="1440" w:hanging="360"/>
      </w:pPr>
    </w:lvl>
    <w:lvl w:ilvl="2" w:tplc="FAE49CFE" w:tentative="1">
      <w:start w:val="1"/>
      <w:numFmt w:val="lowerRoman"/>
      <w:lvlText w:val="%3."/>
      <w:lvlJc w:val="right"/>
      <w:pPr>
        <w:ind w:left="2160" w:hanging="180"/>
      </w:pPr>
    </w:lvl>
    <w:lvl w:ilvl="3" w:tplc="340AE840" w:tentative="1">
      <w:start w:val="1"/>
      <w:numFmt w:val="decimal"/>
      <w:lvlText w:val="%4."/>
      <w:lvlJc w:val="left"/>
      <w:pPr>
        <w:ind w:left="2880" w:hanging="360"/>
      </w:pPr>
    </w:lvl>
    <w:lvl w:ilvl="4" w:tplc="7D5E0D16" w:tentative="1">
      <w:start w:val="1"/>
      <w:numFmt w:val="lowerLetter"/>
      <w:lvlText w:val="%5."/>
      <w:lvlJc w:val="left"/>
      <w:pPr>
        <w:ind w:left="3600" w:hanging="360"/>
      </w:pPr>
    </w:lvl>
    <w:lvl w:ilvl="5" w:tplc="86B2F43E" w:tentative="1">
      <w:start w:val="1"/>
      <w:numFmt w:val="lowerRoman"/>
      <w:lvlText w:val="%6."/>
      <w:lvlJc w:val="right"/>
      <w:pPr>
        <w:ind w:left="4320" w:hanging="180"/>
      </w:pPr>
    </w:lvl>
    <w:lvl w:ilvl="6" w:tplc="87D8DB98" w:tentative="1">
      <w:start w:val="1"/>
      <w:numFmt w:val="decimal"/>
      <w:lvlText w:val="%7."/>
      <w:lvlJc w:val="left"/>
      <w:pPr>
        <w:ind w:left="5040" w:hanging="360"/>
      </w:pPr>
    </w:lvl>
    <w:lvl w:ilvl="7" w:tplc="EC0655EE" w:tentative="1">
      <w:start w:val="1"/>
      <w:numFmt w:val="lowerLetter"/>
      <w:lvlText w:val="%8."/>
      <w:lvlJc w:val="left"/>
      <w:pPr>
        <w:ind w:left="5760" w:hanging="360"/>
      </w:pPr>
    </w:lvl>
    <w:lvl w:ilvl="8" w:tplc="0BECA69A" w:tentative="1">
      <w:start w:val="1"/>
      <w:numFmt w:val="lowerRoman"/>
      <w:lvlText w:val="%9."/>
      <w:lvlJc w:val="right"/>
      <w:pPr>
        <w:ind w:left="6480" w:hanging="180"/>
      </w:pPr>
    </w:lvl>
  </w:abstractNum>
  <w:abstractNum w:abstractNumId="2" w15:restartNumberingAfterBreak="0">
    <w:nsid w:val="0C5C5B18"/>
    <w:multiLevelType w:val="hybridMultilevel"/>
    <w:tmpl w:val="B39AAE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DFE0571"/>
    <w:multiLevelType w:val="hybridMultilevel"/>
    <w:tmpl w:val="9A4E0DB6"/>
    <w:lvl w:ilvl="0" w:tplc="50322278">
      <w:start w:val="1"/>
      <w:numFmt w:val="lowerRoman"/>
      <w:lvlText w:val="(%1)"/>
      <w:lvlJc w:val="left"/>
      <w:pPr>
        <w:ind w:left="1080" w:hanging="720"/>
      </w:pPr>
      <w:rPr>
        <w:rFonts w:hint="default"/>
      </w:rPr>
    </w:lvl>
    <w:lvl w:ilvl="1" w:tplc="9ED6FE70" w:tentative="1">
      <w:start w:val="1"/>
      <w:numFmt w:val="lowerLetter"/>
      <w:lvlText w:val="%2."/>
      <w:lvlJc w:val="left"/>
      <w:pPr>
        <w:ind w:left="1440" w:hanging="360"/>
      </w:pPr>
    </w:lvl>
    <w:lvl w:ilvl="2" w:tplc="B2029E06" w:tentative="1">
      <w:start w:val="1"/>
      <w:numFmt w:val="lowerRoman"/>
      <w:lvlText w:val="%3."/>
      <w:lvlJc w:val="right"/>
      <w:pPr>
        <w:ind w:left="2160" w:hanging="180"/>
      </w:pPr>
    </w:lvl>
    <w:lvl w:ilvl="3" w:tplc="BDECA27C" w:tentative="1">
      <w:start w:val="1"/>
      <w:numFmt w:val="decimal"/>
      <w:lvlText w:val="%4."/>
      <w:lvlJc w:val="left"/>
      <w:pPr>
        <w:ind w:left="2880" w:hanging="360"/>
      </w:pPr>
    </w:lvl>
    <w:lvl w:ilvl="4" w:tplc="DB12D598" w:tentative="1">
      <w:start w:val="1"/>
      <w:numFmt w:val="lowerLetter"/>
      <w:lvlText w:val="%5."/>
      <w:lvlJc w:val="left"/>
      <w:pPr>
        <w:ind w:left="3600" w:hanging="360"/>
      </w:pPr>
    </w:lvl>
    <w:lvl w:ilvl="5" w:tplc="AF389E7C" w:tentative="1">
      <w:start w:val="1"/>
      <w:numFmt w:val="lowerRoman"/>
      <w:lvlText w:val="%6."/>
      <w:lvlJc w:val="right"/>
      <w:pPr>
        <w:ind w:left="4320" w:hanging="180"/>
      </w:pPr>
    </w:lvl>
    <w:lvl w:ilvl="6" w:tplc="9BAEFB46" w:tentative="1">
      <w:start w:val="1"/>
      <w:numFmt w:val="decimal"/>
      <w:lvlText w:val="%7."/>
      <w:lvlJc w:val="left"/>
      <w:pPr>
        <w:ind w:left="5040" w:hanging="360"/>
      </w:pPr>
    </w:lvl>
    <w:lvl w:ilvl="7" w:tplc="6FA69032" w:tentative="1">
      <w:start w:val="1"/>
      <w:numFmt w:val="lowerLetter"/>
      <w:lvlText w:val="%8."/>
      <w:lvlJc w:val="left"/>
      <w:pPr>
        <w:ind w:left="5760" w:hanging="360"/>
      </w:pPr>
    </w:lvl>
    <w:lvl w:ilvl="8" w:tplc="4E0EC2CE" w:tentative="1">
      <w:start w:val="1"/>
      <w:numFmt w:val="lowerRoman"/>
      <w:lvlText w:val="%9."/>
      <w:lvlJc w:val="right"/>
      <w:pPr>
        <w:ind w:left="6480" w:hanging="180"/>
      </w:pPr>
    </w:lvl>
  </w:abstractNum>
  <w:abstractNum w:abstractNumId="4" w15:restartNumberingAfterBreak="0">
    <w:nsid w:val="0E6C0AAE"/>
    <w:multiLevelType w:val="hybridMultilevel"/>
    <w:tmpl w:val="DE7A70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9D477F"/>
    <w:multiLevelType w:val="hybridMultilevel"/>
    <w:tmpl w:val="1F80DB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1DB2F25"/>
    <w:multiLevelType w:val="hybridMultilevel"/>
    <w:tmpl w:val="918402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9C20A6"/>
    <w:multiLevelType w:val="hybridMultilevel"/>
    <w:tmpl w:val="755233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72342AC"/>
    <w:multiLevelType w:val="hybridMultilevel"/>
    <w:tmpl w:val="12548ADC"/>
    <w:lvl w:ilvl="0" w:tplc="64768612">
      <w:start w:val="1"/>
      <w:numFmt w:val="bullet"/>
      <w:lvlText w:val=""/>
      <w:lvlJc w:val="left"/>
      <w:pPr>
        <w:ind w:left="720" w:hanging="360"/>
      </w:pPr>
      <w:rPr>
        <w:rFonts w:ascii="Symbol" w:hAnsi="Symbol" w:hint="default"/>
        <w:color w:val="auto"/>
        <w:sz w:val="24"/>
        <w:szCs w:val="24"/>
      </w:rPr>
    </w:lvl>
    <w:lvl w:ilvl="1" w:tplc="DD988CD0" w:tentative="1">
      <w:start w:val="1"/>
      <w:numFmt w:val="bullet"/>
      <w:lvlText w:val="o"/>
      <w:lvlJc w:val="left"/>
      <w:pPr>
        <w:ind w:left="1440" w:hanging="360"/>
      </w:pPr>
      <w:rPr>
        <w:rFonts w:ascii="Courier New" w:hAnsi="Courier New" w:cs="Courier New" w:hint="default"/>
      </w:rPr>
    </w:lvl>
    <w:lvl w:ilvl="2" w:tplc="83ACD748" w:tentative="1">
      <w:start w:val="1"/>
      <w:numFmt w:val="bullet"/>
      <w:lvlText w:val=""/>
      <w:lvlJc w:val="left"/>
      <w:pPr>
        <w:ind w:left="2160" w:hanging="360"/>
      </w:pPr>
      <w:rPr>
        <w:rFonts w:ascii="Wingdings" w:hAnsi="Wingdings" w:hint="default"/>
      </w:rPr>
    </w:lvl>
    <w:lvl w:ilvl="3" w:tplc="8A2E8900" w:tentative="1">
      <w:start w:val="1"/>
      <w:numFmt w:val="bullet"/>
      <w:lvlText w:val=""/>
      <w:lvlJc w:val="left"/>
      <w:pPr>
        <w:ind w:left="2880" w:hanging="360"/>
      </w:pPr>
      <w:rPr>
        <w:rFonts w:ascii="Symbol" w:hAnsi="Symbol" w:hint="default"/>
      </w:rPr>
    </w:lvl>
    <w:lvl w:ilvl="4" w:tplc="45588D0A" w:tentative="1">
      <w:start w:val="1"/>
      <w:numFmt w:val="bullet"/>
      <w:lvlText w:val="o"/>
      <w:lvlJc w:val="left"/>
      <w:pPr>
        <w:ind w:left="3600" w:hanging="360"/>
      </w:pPr>
      <w:rPr>
        <w:rFonts w:ascii="Courier New" w:hAnsi="Courier New" w:cs="Courier New" w:hint="default"/>
      </w:rPr>
    </w:lvl>
    <w:lvl w:ilvl="5" w:tplc="30B8693E" w:tentative="1">
      <w:start w:val="1"/>
      <w:numFmt w:val="bullet"/>
      <w:lvlText w:val=""/>
      <w:lvlJc w:val="left"/>
      <w:pPr>
        <w:ind w:left="4320" w:hanging="360"/>
      </w:pPr>
      <w:rPr>
        <w:rFonts w:ascii="Wingdings" w:hAnsi="Wingdings" w:hint="default"/>
      </w:rPr>
    </w:lvl>
    <w:lvl w:ilvl="6" w:tplc="10A28E5C" w:tentative="1">
      <w:start w:val="1"/>
      <w:numFmt w:val="bullet"/>
      <w:lvlText w:val=""/>
      <w:lvlJc w:val="left"/>
      <w:pPr>
        <w:ind w:left="5040" w:hanging="360"/>
      </w:pPr>
      <w:rPr>
        <w:rFonts w:ascii="Symbol" w:hAnsi="Symbol" w:hint="default"/>
      </w:rPr>
    </w:lvl>
    <w:lvl w:ilvl="7" w:tplc="C060AE98" w:tentative="1">
      <w:start w:val="1"/>
      <w:numFmt w:val="bullet"/>
      <w:lvlText w:val="o"/>
      <w:lvlJc w:val="left"/>
      <w:pPr>
        <w:ind w:left="5760" w:hanging="360"/>
      </w:pPr>
      <w:rPr>
        <w:rFonts w:ascii="Courier New" w:hAnsi="Courier New" w:cs="Courier New" w:hint="default"/>
      </w:rPr>
    </w:lvl>
    <w:lvl w:ilvl="8" w:tplc="6B224E06" w:tentative="1">
      <w:start w:val="1"/>
      <w:numFmt w:val="bullet"/>
      <w:lvlText w:val=""/>
      <w:lvlJc w:val="left"/>
      <w:pPr>
        <w:ind w:left="6480" w:hanging="360"/>
      </w:pPr>
      <w:rPr>
        <w:rFonts w:ascii="Wingdings" w:hAnsi="Wingdings" w:hint="default"/>
      </w:rPr>
    </w:lvl>
  </w:abstractNum>
  <w:abstractNum w:abstractNumId="9" w15:restartNumberingAfterBreak="0">
    <w:nsid w:val="2254338C"/>
    <w:multiLevelType w:val="hybridMultilevel"/>
    <w:tmpl w:val="7132FF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6EB44D5"/>
    <w:multiLevelType w:val="hybridMultilevel"/>
    <w:tmpl w:val="DF567B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9CE020B"/>
    <w:multiLevelType w:val="hybridMultilevel"/>
    <w:tmpl w:val="23700C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CF624E5"/>
    <w:multiLevelType w:val="hybridMultilevel"/>
    <w:tmpl w:val="28A480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03B1306"/>
    <w:multiLevelType w:val="hybridMultilevel"/>
    <w:tmpl w:val="F8D81E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1DC10F3"/>
    <w:multiLevelType w:val="hybridMultilevel"/>
    <w:tmpl w:val="2B88456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23F5661"/>
    <w:multiLevelType w:val="hybridMultilevel"/>
    <w:tmpl w:val="9A4E0DB6"/>
    <w:lvl w:ilvl="0" w:tplc="A10E1680">
      <w:start w:val="1"/>
      <w:numFmt w:val="lowerRoman"/>
      <w:lvlText w:val="(%1)"/>
      <w:lvlJc w:val="left"/>
      <w:pPr>
        <w:ind w:left="1080" w:hanging="720"/>
      </w:pPr>
      <w:rPr>
        <w:rFonts w:hint="default"/>
      </w:rPr>
    </w:lvl>
    <w:lvl w:ilvl="1" w:tplc="6EA8A99E" w:tentative="1">
      <w:start w:val="1"/>
      <w:numFmt w:val="lowerLetter"/>
      <w:lvlText w:val="%2."/>
      <w:lvlJc w:val="left"/>
      <w:pPr>
        <w:ind w:left="1440" w:hanging="360"/>
      </w:pPr>
    </w:lvl>
    <w:lvl w:ilvl="2" w:tplc="9C3C11CC" w:tentative="1">
      <w:start w:val="1"/>
      <w:numFmt w:val="lowerRoman"/>
      <w:lvlText w:val="%3."/>
      <w:lvlJc w:val="right"/>
      <w:pPr>
        <w:ind w:left="2160" w:hanging="180"/>
      </w:pPr>
    </w:lvl>
    <w:lvl w:ilvl="3" w:tplc="1D4C54E2" w:tentative="1">
      <w:start w:val="1"/>
      <w:numFmt w:val="decimal"/>
      <w:lvlText w:val="%4."/>
      <w:lvlJc w:val="left"/>
      <w:pPr>
        <w:ind w:left="2880" w:hanging="360"/>
      </w:pPr>
    </w:lvl>
    <w:lvl w:ilvl="4" w:tplc="B70E2664" w:tentative="1">
      <w:start w:val="1"/>
      <w:numFmt w:val="lowerLetter"/>
      <w:lvlText w:val="%5."/>
      <w:lvlJc w:val="left"/>
      <w:pPr>
        <w:ind w:left="3600" w:hanging="360"/>
      </w:pPr>
    </w:lvl>
    <w:lvl w:ilvl="5" w:tplc="19FE6BF2" w:tentative="1">
      <w:start w:val="1"/>
      <w:numFmt w:val="lowerRoman"/>
      <w:lvlText w:val="%6."/>
      <w:lvlJc w:val="right"/>
      <w:pPr>
        <w:ind w:left="4320" w:hanging="180"/>
      </w:pPr>
    </w:lvl>
    <w:lvl w:ilvl="6" w:tplc="BB765566" w:tentative="1">
      <w:start w:val="1"/>
      <w:numFmt w:val="decimal"/>
      <w:lvlText w:val="%7."/>
      <w:lvlJc w:val="left"/>
      <w:pPr>
        <w:ind w:left="5040" w:hanging="360"/>
      </w:pPr>
    </w:lvl>
    <w:lvl w:ilvl="7" w:tplc="94A61360" w:tentative="1">
      <w:start w:val="1"/>
      <w:numFmt w:val="lowerLetter"/>
      <w:lvlText w:val="%8."/>
      <w:lvlJc w:val="left"/>
      <w:pPr>
        <w:ind w:left="5760" w:hanging="360"/>
      </w:pPr>
    </w:lvl>
    <w:lvl w:ilvl="8" w:tplc="9C44442E" w:tentative="1">
      <w:start w:val="1"/>
      <w:numFmt w:val="lowerRoman"/>
      <w:lvlText w:val="%9."/>
      <w:lvlJc w:val="right"/>
      <w:pPr>
        <w:ind w:left="6480" w:hanging="180"/>
      </w:pPr>
    </w:lvl>
  </w:abstractNum>
  <w:abstractNum w:abstractNumId="16" w15:restartNumberingAfterBreak="0">
    <w:nsid w:val="33D52C88"/>
    <w:multiLevelType w:val="hybridMultilevel"/>
    <w:tmpl w:val="9A4E0DB6"/>
    <w:lvl w:ilvl="0" w:tplc="A296ECDC">
      <w:start w:val="1"/>
      <w:numFmt w:val="lowerRoman"/>
      <w:lvlText w:val="(%1)"/>
      <w:lvlJc w:val="left"/>
      <w:pPr>
        <w:ind w:left="1080" w:hanging="720"/>
      </w:pPr>
      <w:rPr>
        <w:rFonts w:hint="default"/>
      </w:rPr>
    </w:lvl>
    <w:lvl w:ilvl="1" w:tplc="50D69980" w:tentative="1">
      <w:start w:val="1"/>
      <w:numFmt w:val="lowerLetter"/>
      <w:lvlText w:val="%2."/>
      <w:lvlJc w:val="left"/>
      <w:pPr>
        <w:ind w:left="1440" w:hanging="360"/>
      </w:pPr>
    </w:lvl>
    <w:lvl w:ilvl="2" w:tplc="5C64E19E" w:tentative="1">
      <w:start w:val="1"/>
      <w:numFmt w:val="lowerRoman"/>
      <w:lvlText w:val="%3."/>
      <w:lvlJc w:val="right"/>
      <w:pPr>
        <w:ind w:left="2160" w:hanging="180"/>
      </w:pPr>
    </w:lvl>
    <w:lvl w:ilvl="3" w:tplc="0198769E" w:tentative="1">
      <w:start w:val="1"/>
      <w:numFmt w:val="decimal"/>
      <w:lvlText w:val="%4."/>
      <w:lvlJc w:val="left"/>
      <w:pPr>
        <w:ind w:left="2880" w:hanging="360"/>
      </w:pPr>
    </w:lvl>
    <w:lvl w:ilvl="4" w:tplc="2F5C3F84" w:tentative="1">
      <w:start w:val="1"/>
      <w:numFmt w:val="lowerLetter"/>
      <w:lvlText w:val="%5."/>
      <w:lvlJc w:val="left"/>
      <w:pPr>
        <w:ind w:left="3600" w:hanging="360"/>
      </w:pPr>
    </w:lvl>
    <w:lvl w:ilvl="5" w:tplc="F9EED5C4" w:tentative="1">
      <w:start w:val="1"/>
      <w:numFmt w:val="lowerRoman"/>
      <w:lvlText w:val="%6."/>
      <w:lvlJc w:val="right"/>
      <w:pPr>
        <w:ind w:left="4320" w:hanging="180"/>
      </w:pPr>
    </w:lvl>
    <w:lvl w:ilvl="6" w:tplc="3C18DADA" w:tentative="1">
      <w:start w:val="1"/>
      <w:numFmt w:val="decimal"/>
      <w:lvlText w:val="%7."/>
      <w:lvlJc w:val="left"/>
      <w:pPr>
        <w:ind w:left="5040" w:hanging="360"/>
      </w:pPr>
    </w:lvl>
    <w:lvl w:ilvl="7" w:tplc="7B5CFC54" w:tentative="1">
      <w:start w:val="1"/>
      <w:numFmt w:val="lowerLetter"/>
      <w:lvlText w:val="%8."/>
      <w:lvlJc w:val="left"/>
      <w:pPr>
        <w:ind w:left="5760" w:hanging="360"/>
      </w:pPr>
    </w:lvl>
    <w:lvl w:ilvl="8" w:tplc="B7048812" w:tentative="1">
      <w:start w:val="1"/>
      <w:numFmt w:val="lowerRoman"/>
      <w:lvlText w:val="%9."/>
      <w:lvlJc w:val="right"/>
      <w:pPr>
        <w:ind w:left="6480" w:hanging="180"/>
      </w:pPr>
    </w:lvl>
  </w:abstractNum>
  <w:abstractNum w:abstractNumId="17" w15:restartNumberingAfterBreak="0">
    <w:nsid w:val="360E7756"/>
    <w:multiLevelType w:val="hybridMultilevel"/>
    <w:tmpl w:val="D60C44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6EB0865"/>
    <w:multiLevelType w:val="hybridMultilevel"/>
    <w:tmpl w:val="60EE12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7D35FDC"/>
    <w:multiLevelType w:val="hybridMultilevel"/>
    <w:tmpl w:val="68C6FC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A422BD3"/>
    <w:multiLevelType w:val="hybridMultilevel"/>
    <w:tmpl w:val="9A4E0DB6"/>
    <w:lvl w:ilvl="0" w:tplc="AB8491CA">
      <w:start w:val="1"/>
      <w:numFmt w:val="lowerRoman"/>
      <w:lvlText w:val="(%1)"/>
      <w:lvlJc w:val="left"/>
      <w:pPr>
        <w:ind w:left="1080" w:hanging="720"/>
      </w:pPr>
      <w:rPr>
        <w:rFonts w:hint="default"/>
      </w:rPr>
    </w:lvl>
    <w:lvl w:ilvl="1" w:tplc="78D03B8C" w:tentative="1">
      <w:start w:val="1"/>
      <w:numFmt w:val="lowerLetter"/>
      <w:lvlText w:val="%2."/>
      <w:lvlJc w:val="left"/>
      <w:pPr>
        <w:ind w:left="1440" w:hanging="360"/>
      </w:pPr>
    </w:lvl>
    <w:lvl w:ilvl="2" w:tplc="C23E52B4" w:tentative="1">
      <w:start w:val="1"/>
      <w:numFmt w:val="lowerRoman"/>
      <w:lvlText w:val="%3."/>
      <w:lvlJc w:val="right"/>
      <w:pPr>
        <w:ind w:left="2160" w:hanging="180"/>
      </w:pPr>
    </w:lvl>
    <w:lvl w:ilvl="3" w:tplc="30441AA8" w:tentative="1">
      <w:start w:val="1"/>
      <w:numFmt w:val="decimal"/>
      <w:lvlText w:val="%4."/>
      <w:lvlJc w:val="left"/>
      <w:pPr>
        <w:ind w:left="2880" w:hanging="360"/>
      </w:pPr>
    </w:lvl>
    <w:lvl w:ilvl="4" w:tplc="05B8B6C0" w:tentative="1">
      <w:start w:val="1"/>
      <w:numFmt w:val="lowerLetter"/>
      <w:lvlText w:val="%5."/>
      <w:lvlJc w:val="left"/>
      <w:pPr>
        <w:ind w:left="3600" w:hanging="360"/>
      </w:pPr>
    </w:lvl>
    <w:lvl w:ilvl="5" w:tplc="79BED114" w:tentative="1">
      <w:start w:val="1"/>
      <w:numFmt w:val="lowerRoman"/>
      <w:lvlText w:val="%6."/>
      <w:lvlJc w:val="right"/>
      <w:pPr>
        <w:ind w:left="4320" w:hanging="180"/>
      </w:pPr>
    </w:lvl>
    <w:lvl w:ilvl="6" w:tplc="61A6A4E4" w:tentative="1">
      <w:start w:val="1"/>
      <w:numFmt w:val="decimal"/>
      <w:lvlText w:val="%7."/>
      <w:lvlJc w:val="left"/>
      <w:pPr>
        <w:ind w:left="5040" w:hanging="360"/>
      </w:pPr>
    </w:lvl>
    <w:lvl w:ilvl="7" w:tplc="48C29E4A" w:tentative="1">
      <w:start w:val="1"/>
      <w:numFmt w:val="lowerLetter"/>
      <w:lvlText w:val="%8."/>
      <w:lvlJc w:val="left"/>
      <w:pPr>
        <w:ind w:left="5760" w:hanging="360"/>
      </w:pPr>
    </w:lvl>
    <w:lvl w:ilvl="8" w:tplc="152A3DA4" w:tentative="1">
      <w:start w:val="1"/>
      <w:numFmt w:val="lowerRoman"/>
      <w:lvlText w:val="%9."/>
      <w:lvlJc w:val="right"/>
      <w:pPr>
        <w:ind w:left="6480" w:hanging="180"/>
      </w:pPr>
    </w:lvl>
  </w:abstractNum>
  <w:abstractNum w:abstractNumId="21" w15:restartNumberingAfterBreak="0">
    <w:nsid w:val="3E980519"/>
    <w:multiLevelType w:val="hybridMultilevel"/>
    <w:tmpl w:val="7C1487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EBC566F"/>
    <w:multiLevelType w:val="hybridMultilevel"/>
    <w:tmpl w:val="6D024C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5667B45"/>
    <w:multiLevelType w:val="hybridMultilevel"/>
    <w:tmpl w:val="530EDB32"/>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5C6D0550"/>
    <w:multiLevelType w:val="hybridMultilevel"/>
    <w:tmpl w:val="64FC75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F6A3824"/>
    <w:multiLevelType w:val="hybridMultilevel"/>
    <w:tmpl w:val="9A4E0DB6"/>
    <w:lvl w:ilvl="0" w:tplc="8EE20376">
      <w:start w:val="1"/>
      <w:numFmt w:val="lowerRoman"/>
      <w:lvlText w:val="(%1)"/>
      <w:lvlJc w:val="left"/>
      <w:pPr>
        <w:ind w:left="1080" w:hanging="720"/>
      </w:pPr>
      <w:rPr>
        <w:rFonts w:hint="default"/>
      </w:rPr>
    </w:lvl>
    <w:lvl w:ilvl="1" w:tplc="01E2BCA2" w:tentative="1">
      <w:start w:val="1"/>
      <w:numFmt w:val="lowerLetter"/>
      <w:lvlText w:val="%2."/>
      <w:lvlJc w:val="left"/>
      <w:pPr>
        <w:ind w:left="1440" w:hanging="360"/>
      </w:pPr>
    </w:lvl>
    <w:lvl w:ilvl="2" w:tplc="12CC69BE" w:tentative="1">
      <w:start w:val="1"/>
      <w:numFmt w:val="lowerRoman"/>
      <w:lvlText w:val="%3."/>
      <w:lvlJc w:val="right"/>
      <w:pPr>
        <w:ind w:left="2160" w:hanging="180"/>
      </w:pPr>
    </w:lvl>
    <w:lvl w:ilvl="3" w:tplc="0DC20AAA" w:tentative="1">
      <w:start w:val="1"/>
      <w:numFmt w:val="decimal"/>
      <w:lvlText w:val="%4."/>
      <w:lvlJc w:val="left"/>
      <w:pPr>
        <w:ind w:left="2880" w:hanging="360"/>
      </w:pPr>
    </w:lvl>
    <w:lvl w:ilvl="4" w:tplc="944A6074" w:tentative="1">
      <w:start w:val="1"/>
      <w:numFmt w:val="lowerLetter"/>
      <w:lvlText w:val="%5."/>
      <w:lvlJc w:val="left"/>
      <w:pPr>
        <w:ind w:left="3600" w:hanging="360"/>
      </w:pPr>
    </w:lvl>
    <w:lvl w:ilvl="5" w:tplc="A35A289A" w:tentative="1">
      <w:start w:val="1"/>
      <w:numFmt w:val="lowerRoman"/>
      <w:lvlText w:val="%6."/>
      <w:lvlJc w:val="right"/>
      <w:pPr>
        <w:ind w:left="4320" w:hanging="180"/>
      </w:pPr>
    </w:lvl>
    <w:lvl w:ilvl="6" w:tplc="0E1A69F8" w:tentative="1">
      <w:start w:val="1"/>
      <w:numFmt w:val="decimal"/>
      <w:lvlText w:val="%7."/>
      <w:lvlJc w:val="left"/>
      <w:pPr>
        <w:ind w:left="5040" w:hanging="360"/>
      </w:pPr>
    </w:lvl>
    <w:lvl w:ilvl="7" w:tplc="D1566724" w:tentative="1">
      <w:start w:val="1"/>
      <w:numFmt w:val="lowerLetter"/>
      <w:lvlText w:val="%8."/>
      <w:lvlJc w:val="left"/>
      <w:pPr>
        <w:ind w:left="5760" w:hanging="360"/>
      </w:pPr>
    </w:lvl>
    <w:lvl w:ilvl="8" w:tplc="53A8D9C2" w:tentative="1">
      <w:start w:val="1"/>
      <w:numFmt w:val="lowerRoman"/>
      <w:lvlText w:val="%9."/>
      <w:lvlJc w:val="right"/>
      <w:pPr>
        <w:ind w:left="6480" w:hanging="180"/>
      </w:pPr>
    </w:lvl>
  </w:abstractNum>
  <w:abstractNum w:abstractNumId="26" w15:restartNumberingAfterBreak="0">
    <w:nsid w:val="601C4BAB"/>
    <w:multiLevelType w:val="hybridMultilevel"/>
    <w:tmpl w:val="54E434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3130C65"/>
    <w:multiLevelType w:val="hybridMultilevel"/>
    <w:tmpl w:val="74A0AC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49C78BE"/>
    <w:multiLevelType w:val="hybridMultilevel"/>
    <w:tmpl w:val="A8C419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6841F1C"/>
    <w:multiLevelType w:val="hybridMultilevel"/>
    <w:tmpl w:val="748242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F0D259A"/>
    <w:multiLevelType w:val="hybridMultilevel"/>
    <w:tmpl w:val="9A4E0DB6"/>
    <w:lvl w:ilvl="0" w:tplc="5CAC9F1E">
      <w:start w:val="1"/>
      <w:numFmt w:val="lowerRoman"/>
      <w:lvlText w:val="(%1)"/>
      <w:lvlJc w:val="left"/>
      <w:pPr>
        <w:ind w:left="1080" w:hanging="720"/>
      </w:pPr>
      <w:rPr>
        <w:rFonts w:hint="default"/>
      </w:rPr>
    </w:lvl>
    <w:lvl w:ilvl="1" w:tplc="B7548074" w:tentative="1">
      <w:start w:val="1"/>
      <w:numFmt w:val="lowerLetter"/>
      <w:lvlText w:val="%2."/>
      <w:lvlJc w:val="left"/>
      <w:pPr>
        <w:ind w:left="1440" w:hanging="360"/>
      </w:pPr>
    </w:lvl>
    <w:lvl w:ilvl="2" w:tplc="681EC5E0" w:tentative="1">
      <w:start w:val="1"/>
      <w:numFmt w:val="lowerRoman"/>
      <w:lvlText w:val="%3."/>
      <w:lvlJc w:val="right"/>
      <w:pPr>
        <w:ind w:left="2160" w:hanging="180"/>
      </w:pPr>
    </w:lvl>
    <w:lvl w:ilvl="3" w:tplc="E070A932" w:tentative="1">
      <w:start w:val="1"/>
      <w:numFmt w:val="decimal"/>
      <w:lvlText w:val="%4."/>
      <w:lvlJc w:val="left"/>
      <w:pPr>
        <w:ind w:left="2880" w:hanging="360"/>
      </w:pPr>
    </w:lvl>
    <w:lvl w:ilvl="4" w:tplc="9184E6C8" w:tentative="1">
      <w:start w:val="1"/>
      <w:numFmt w:val="lowerLetter"/>
      <w:lvlText w:val="%5."/>
      <w:lvlJc w:val="left"/>
      <w:pPr>
        <w:ind w:left="3600" w:hanging="360"/>
      </w:pPr>
    </w:lvl>
    <w:lvl w:ilvl="5" w:tplc="2FC64E80" w:tentative="1">
      <w:start w:val="1"/>
      <w:numFmt w:val="lowerRoman"/>
      <w:lvlText w:val="%6."/>
      <w:lvlJc w:val="right"/>
      <w:pPr>
        <w:ind w:left="4320" w:hanging="180"/>
      </w:pPr>
    </w:lvl>
    <w:lvl w:ilvl="6" w:tplc="071E7CD8" w:tentative="1">
      <w:start w:val="1"/>
      <w:numFmt w:val="decimal"/>
      <w:lvlText w:val="%7."/>
      <w:lvlJc w:val="left"/>
      <w:pPr>
        <w:ind w:left="5040" w:hanging="360"/>
      </w:pPr>
    </w:lvl>
    <w:lvl w:ilvl="7" w:tplc="116A80E4" w:tentative="1">
      <w:start w:val="1"/>
      <w:numFmt w:val="lowerLetter"/>
      <w:lvlText w:val="%8."/>
      <w:lvlJc w:val="left"/>
      <w:pPr>
        <w:ind w:left="5760" w:hanging="360"/>
      </w:pPr>
    </w:lvl>
    <w:lvl w:ilvl="8" w:tplc="4AA2A2A6" w:tentative="1">
      <w:start w:val="1"/>
      <w:numFmt w:val="lowerRoman"/>
      <w:lvlText w:val="%9."/>
      <w:lvlJc w:val="right"/>
      <w:pPr>
        <w:ind w:left="6480" w:hanging="180"/>
      </w:pPr>
    </w:lvl>
  </w:abstractNum>
  <w:abstractNum w:abstractNumId="31" w15:restartNumberingAfterBreak="0">
    <w:nsid w:val="6FC36552"/>
    <w:multiLevelType w:val="hybridMultilevel"/>
    <w:tmpl w:val="9A4E0DB6"/>
    <w:lvl w:ilvl="0" w:tplc="B726B730">
      <w:start w:val="1"/>
      <w:numFmt w:val="lowerRoman"/>
      <w:lvlText w:val="(%1)"/>
      <w:lvlJc w:val="left"/>
      <w:pPr>
        <w:ind w:left="1080" w:hanging="720"/>
      </w:pPr>
      <w:rPr>
        <w:rFonts w:hint="default"/>
      </w:rPr>
    </w:lvl>
    <w:lvl w:ilvl="1" w:tplc="2878E038" w:tentative="1">
      <w:start w:val="1"/>
      <w:numFmt w:val="lowerLetter"/>
      <w:lvlText w:val="%2."/>
      <w:lvlJc w:val="left"/>
      <w:pPr>
        <w:ind w:left="1440" w:hanging="360"/>
      </w:pPr>
    </w:lvl>
    <w:lvl w:ilvl="2" w:tplc="6C86F33A" w:tentative="1">
      <w:start w:val="1"/>
      <w:numFmt w:val="lowerRoman"/>
      <w:lvlText w:val="%3."/>
      <w:lvlJc w:val="right"/>
      <w:pPr>
        <w:ind w:left="2160" w:hanging="180"/>
      </w:pPr>
    </w:lvl>
    <w:lvl w:ilvl="3" w:tplc="7FD81648" w:tentative="1">
      <w:start w:val="1"/>
      <w:numFmt w:val="decimal"/>
      <w:lvlText w:val="%4."/>
      <w:lvlJc w:val="left"/>
      <w:pPr>
        <w:ind w:left="2880" w:hanging="360"/>
      </w:pPr>
    </w:lvl>
    <w:lvl w:ilvl="4" w:tplc="28AA7E40" w:tentative="1">
      <w:start w:val="1"/>
      <w:numFmt w:val="lowerLetter"/>
      <w:lvlText w:val="%5."/>
      <w:lvlJc w:val="left"/>
      <w:pPr>
        <w:ind w:left="3600" w:hanging="360"/>
      </w:pPr>
    </w:lvl>
    <w:lvl w:ilvl="5" w:tplc="02BADA60" w:tentative="1">
      <w:start w:val="1"/>
      <w:numFmt w:val="lowerRoman"/>
      <w:lvlText w:val="%6."/>
      <w:lvlJc w:val="right"/>
      <w:pPr>
        <w:ind w:left="4320" w:hanging="180"/>
      </w:pPr>
    </w:lvl>
    <w:lvl w:ilvl="6" w:tplc="3AD098C0" w:tentative="1">
      <w:start w:val="1"/>
      <w:numFmt w:val="decimal"/>
      <w:lvlText w:val="%7."/>
      <w:lvlJc w:val="left"/>
      <w:pPr>
        <w:ind w:left="5040" w:hanging="360"/>
      </w:pPr>
    </w:lvl>
    <w:lvl w:ilvl="7" w:tplc="7330990A" w:tentative="1">
      <w:start w:val="1"/>
      <w:numFmt w:val="lowerLetter"/>
      <w:lvlText w:val="%8."/>
      <w:lvlJc w:val="left"/>
      <w:pPr>
        <w:ind w:left="5760" w:hanging="360"/>
      </w:pPr>
    </w:lvl>
    <w:lvl w:ilvl="8" w:tplc="8048C48A" w:tentative="1">
      <w:start w:val="1"/>
      <w:numFmt w:val="lowerRoman"/>
      <w:lvlText w:val="%9."/>
      <w:lvlJc w:val="right"/>
      <w:pPr>
        <w:ind w:left="6480" w:hanging="180"/>
      </w:pPr>
    </w:lvl>
  </w:abstractNum>
  <w:abstractNum w:abstractNumId="32" w15:restartNumberingAfterBreak="0">
    <w:nsid w:val="707B755A"/>
    <w:multiLevelType w:val="hybridMultilevel"/>
    <w:tmpl w:val="79A41C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1A2256F"/>
    <w:multiLevelType w:val="hybridMultilevel"/>
    <w:tmpl w:val="7A4A03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5010599"/>
    <w:multiLevelType w:val="hybridMultilevel"/>
    <w:tmpl w:val="CDA01C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366567367">
    <w:abstractNumId w:val="35"/>
  </w:num>
  <w:num w:numId="2" w16cid:durableId="630592355">
    <w:abstractNumId w:val="8"/>
  </w:num>
  <w:num w:numId="3" w16cid:durableId="1664313674">
    <w:abstractNumId w:val="15"/>
  </w:num>
  <w:num w:numId="4" w16cid:durableId="769156255">
    <w:abstractNumId w:val="3"/>
  </w:num>
  <w:num w:numId="5" w16cid:durableId="1611859293">
    <w:abstractNumId w:val="1"/>
  </w:num>
  <w:num w:numId="6" w16cid:durableId="533882392">
    <w:abstractNumId w:val="30"/>
  </w:num>
  <w:num w:numId="7" w16cid:durableId="356469879">
    <w:abstractNumId w:val="25"/>
  </w:num>
  <w:num w:numId="8" w16cid:durableId="1538929417">
    <w:abstractNumId w:val="20"/>
  </w:num>
  <w:num w:numId="9" w16cid:durableId="486366960">
    <w:abstractNumId w:val="31"/>
  </w:num>
  <w:num w:numId="10" w16cid:durableId="753479225">
    <w:abstractNumId w:val="16"/>
  </w:num>
  <w:num w:numId="11" w16cid:durableId="1908295278">
    <w:abstractNumId w:val="14"/>
  </w:num>
  <w:num w:numId="12" w16cid:durableId="807092889">
    <w:abstractNumId w:val="19"/>
  </w:num>
  <w:num w:numId="13" w16cid:durableId="1916696861">
    <w:abstractNumId w:val="10"/>
  </w:num>
  <w:num w:numId="14" w16cid:durableId="1439258691">
    <w:abstractNumId w:val="24"/>
  </w:num>
  <w:num w:numId="15" w16cid:durableId="1437797731">
    <w:abstractNumId w:val="17"/>
  </w:num>
  <w:num w:numId="16" w16cid:durableId="695082976">
    <w:abstractNumId w:val="4"/>
  </w:num>
  <w:num w:numId="17" w16cid:durableId="58140742">
    <w:abstractNumId w:val="21"/>
  </w:num>
  <w:num w:numId="18" w16cid:durableId="1437755155">
    <w:abstractNumId w:val="9"/>
  </w:num>
  <w:num w:numId="19" w16cid:durableId="23941569">
    <w:abstractNumId w:val="5"/>
  </w:num>
  <w:num w:numId="20" w16cid:durableId="683290579">
    <w:abstractNumId w:val="28"/>
  </w:num>
  <w:num w:numId="21" w16cid:durableId="1330600401">
    <w:abstractNumId w:val="23"/>
  </w:num>
  <w:num w:numId="22" w16cid:durableId="1678384562">
    <w:abstractNumId w:val="34"/>
  </w:num>
  <w:num w:numId="23" w16cid:durableId="759060661">
    <w:abstractNumId w:val="32"/>
  </w:num>
  <w:num w:numId="24" w16cid:durableId="816384959">
    <w:abstractNumId w:val="27"/>
  </w:num>
  <w:num w:numId="25" w16cid:durableId="1145273586">
    <w:abstractNumId w:val="7"/>
  </w:num>
  <w:num w:numId="26" w16cid:durableId="332296615">
    <w:abstractNumId w:val="26"/>
  </w:num>
  <w:num w:numId="27" w16cid:durableId="728462293">
    <w:abstractNumId w:val="33"/>
  </w:num>
  <w:num w:numId="28" w16cid:durableId="1214122211">
    <w:abstractNumId w:val="2"/>
  </w:num>
  <w:num w:numId="29" w16cid:durableId="1252929662">
    <w:abstractNumId w:val="0"/>
  </w:num>
  <w:num w:numId="30" w16cid:durableId="879514636">
    <w:abstractNumId w:val="6"/>
  </w:num>
  <w:num w:numId="31" w16cid:durableId="150144124">
    <w:abstractNumId w:val="12"/>
  </w:num>
  <w:num w:numId="32" w16cid:durableId="517042234">
    <w:abstractNumId w:val="13"/>
  </w:num>
  <w:num w:numId="33" w16cid:durableId="434906215">
    <w:abstractNumId w:val="18"/>
  </w:num>
  <w:num w:numId="34" w16cid:durableId="839664683">
    <w:abstractNumId w:val="29"/>
  </w:num>
  <w:num w:numId="35" w16cid:durableId="649944045">
    <w:abstractNumId w:val="22"/>
  </w:num>
  <w:num w:numId="36" w16cid:durableId="866677104">
    <w:abstractNumId w:val="11"/>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661F"/>
    <w:rsid w:val="000018A7"/>
    <w:rsid w:val="00003979"/>
    <w:rsid w:val="000077F8"/>
    <w:rsid w:val="00007D2B"/>
    <w:rsid w:val="00011964"/>
    <w:rsid w:val="00012F7E"/>
    <w:rsid w:val="00013AE5"/>
    <w:rsid w:val="0001473C"/>
    <w:rsid w:val="00014B84"/>
    <w:rsid w:val="00014D9B"/>
    <w:rsid w:val="000151AF"/>
    <w:rsid w:val="00017312"/>
    <w:rsid w:val="000176A0"/>
    <w:rsid w:val="00017C1B"/>
    <w:rsid w:val="0002030F"/>
    <w:rsid w:val="000217A6"/>
    <w:rsid w:val="000217D3"/>
    <w:rsid w:val="0002606B"/>
    <w:rsid w:val="0002641E"/>
    <w:rsid w:val="0003091D"/>
    <w:rsid w:val="00030D82"/>
    <w:rsid w:val="00031CE8"/>
    <w:rsid w:val="00031F69"/>
    <w:rsid w:val="00032CCE"/>
    <w:rsid w:val="00034F99"/>
    <w:rsid w:val="0003530C"/>
    <w:rsid w:val="00035FE8"/>
    <w:rsid w:val="00036AA2"/>
    <w:rsid w:val="00036BDE"/>
    <w:rsid w:val="0004012B"/>
    <w:rsid w:val="00040F47"/>
    <w:rsid w:val="00041AF2"/>
    <w:rsid w:val="00047D52"/>
    <w:rsid w:val="00047EBF"/>
    <w:rsid w:val="00050A2C"/>
    <w:rsid w:val="00053FF2"/>
    <w:rsid w:val="0005662F"/>
    <w:rsid w:val="00056C27"/>
    <w:rsid w:val="00060E8F"/>
    <w:rsid w:val="00066753"/>
    <w:rsid w:val="00066E5A"/>
    <w:rsid w:val="00067813"/>
    <w:rsid w:val="000720AB"/>
    <w:rsid w:val="00072C55"/>
    <w:rsid w:val="000731DD"/>
    <w:rsid w:val="000733A1"/>
    <w:rsid w:val="00075CB5"/>
    <w:rsid w:val="000804BD"/>
    <w:rsid w:val="00080B66"/>
    <w:rsid w:val="00081CEF"/>
    <w:rsid w:val="00083717"/>
    <w:rsid w:val="0008635A"/>
    <w:rsid w:val="0009280B"/>
    <w:rsid w:val="000938BB"/>
    <w:rsid w:val="000945F7"/>
    <w:rsid w:val="000955AC"/>
    <w:rsid w:val="00095A6D"/>
    <w:rsid w:val="00097C9A"/>
    <w:rsid w:val="000A1655"/>
    <w:rsid w:val="000A1760"/>
    <w:rsid w:val="000A34EB"/>
    <w:rsid w:val="000A5B6E"/>
    <w:rsid w:val="000B08CA"/>
    <w:rsid w:val="000B43E5"/>
    <w:rsid w:val="000B455A"/>
    <w:rsid w:val="000B6C99"/>
    <w:rsid w:val="000C4339"/>
    <w:rsid w:val="000C6295"/>
    <w:rsid w:val="000C692A"/>
    <w:rsid w:val="000C7ED2"/>
    <w:rsid w:val="000D3FE4"/>
    <w:rsid w:val="000D4F00"/>
    <w:rsid w:val="000D5567"/>
    <w:rsid w:val="000D5F78"/>
    <w:rsid w:val="000E2AFA"/>
    <w:rsid w:val="000E37EA"/>
    <w:rsid w:val="000F23F3"/>
    <w:rsid w:val="000F2556"/>
    <w:rsid w:val="000F280C"/>
    <w:rsid w:val="000F2D34"/>
    <w:rsid w:val="000F3DCE"/>
    <w:rsid w:val="000F4487"/>
    <w:rsid w:val="000F46AC"/>
    <w:rsid w:val="000F5AD7"/>
    <w:rsid w:val="000F67FF"/>
    <w:rsid w:val="000F6A37"/>
    <w:rsid w:val="000F6F59"/>
    <w:rsid w:val="000F703B"/>
    <w:rsid w:val="00100C23"/>
    <w:rsid w:val="00107E27"/>
    <w:rsid w:val="00110372"/>
    <w:rsid w:val="0011048F"/>
    <w:rsid w:val="001112E8"/>
    <w:rsid w:val="00111356"/>
    <w:rsid w:val="0011608D"/>
    <w:rsid w:val="001172A6"/>
    <w:rsid w:val="00117A9C"/>
    <w:rsid w:val="00120AC7"/>
    <w:rsid w:val="00121564"/>
    <w:rsid w:val="001219A6"/>
    <w:rsid w:val="00124962"/>
    <w:rsid w:val="001251D0"/>
    <w:rsid w:val="001259C6"/>
    <w:rsid w:val="00126504"/>
    <w:rsid w:val="0013095B"/>
    <w:rsid w:val="001315FC"/>
    <w:rsid w:val="001320D3"/>
    <w:rsid w:val="00133039"/>
    <w:rsid w:val="001401A4"/>
    <w:rsid w:val="00142790"/>
    <w:rsid w:val="00142AE0"/>
    <w:rsid w:val="0014455B"/>
    <w:rsid w:val="0014593C"/>
    <w:rsid w:val="00146317"/>
    <w:rsid w:val="00146721"/>
    <w:rsid w:val="00146CC0"/>
    <w:rsid w:val="001472BC"/>
    <w:rsid w:val="0014754E"/>
    <w:rsid w:val="00152040"/>
    <w:rsid w:val="00152352"/>
    <w:rsid w:val="001527F8"/>
    <w:rsid w:val="00153EDA"/>
    <w:rsid w:val="00153FE8"/>
    <w:rsid w:val="00154A40"/>
    <w:rsid w:val="001553C8"/>
    <w:rsid w:val="00157929"/>
    <w:rsid w:val="0016399A"/>
    <w:rsid w:val="00163B55"/>
    <w:rsid w:val="00163D02"/>
    <w:rsid w:val="00167C79"/>
    <w:rsid w:val="00171769"/>
    <w:rsid w:val="0018022A"/>
    <w:rsid w:val="001803B9"/>
    <w:rsid w:val="001811F2"/>
    <w:rsid w:val="00181938"/>
    <w:rsid w:val="00184460"/>
    <w:rsid w:val="00184D42"/>
    <w:rsid w:val="00184F39"/>
    <w:rsid w:val="001854C4"/>
    <w:rsid w:val="0018646F"/>
    <w:rsid w:val="00186C3D"/>
    <w:rsid w:val="001879FF"/>
    <w:rsid w:val="001918F7"/>
    <w:rsid w:val="00194040"/>
    <w:rsid w:val="00194297"/>
    <w:rsid w:val="00194E0C"/>
    <w:rsid w:val="001A0915"/>
    <w:rsid w:val="001A1FF4"/>
    <w:rsid w:val="001A24F5"/>
    <w:rsid w:val="001A26E7"/>
    <w:rsid w:val="001A2798"/>
    <w:rsid w:val="001A666A"/>
    <w:rsid w:val="001A711C"/>
    <w:rsid w:val="001A7A9E"/>
    <w:rsid w:val="001A7CEC"/>
    <w:rsid w:val="001B18D0"/>
    <w:rsid w:val="001B2102"/>
    <w:rsid w:val="001B2E90"/>
    <w:rsid w:val="001B3E43"/>
    <w:rsid w:val="001B4767"/>
    <w:rsid w:val="001B4821"/>
    <w:rsid w:val="001B4918"/>
    <w:rsid w:val="001B548F"/>
    <w:rsid w:val="001B661F"/>
    <w:rsid w:val="001B6949"/>
    <w:rsid w:val="001B7A5C"/>
    <w:rsid w:val="001C141B"/>
    <w:rsid w:val="001C493B"/>
    <w:rsid w:val="001C592A"/>
    <w:rsid w:val="001C6196"/>
    <w:rsid w:val="001C79E6"/>
    <w:rsid w:val="001C7A2E"/>
    <w:rsid w:val="001C7EC3"/>
    <w:rsid w:val="001D011F"/>
    <w:rsid w:val="001D0C72"/>
    <w:rsid w:val="001D223F"/>
    <w:rsid w:val="001D480D"/>
    <w:rsid w:val="001D5278"/>
    <w:rsid w:val="001D6C03"/>
    <w:rsid w:val="001E15CD"/>
    <w:rsid w:val="001E2CFB"/>
    <w:rsid w:val="001E361F"/>
    <w:rsid w:val="001E3C91"/>
    <w:rsid w:val="001E492C"/>
    <w:rsid w:val="001E4E64"/>
    <w:rsid w:val="001E54D4"/>
    <w:rsid w:val="001E579F"/>
    <w:rsid w:val="001E58DC"/>
    <w:rsid w:val="001E673A"/>
    <w:rsid w:val="001E78DE"/>
    <w:rsid w:val="001F06E3"/>
    <w:rsid w:val="001F184F"/>
    <w:rsid w:val="001F18FE"/>
    <w:rsid w:val="001F4651"/>
    <w:rsid w:val="001F4832"/>
    <w:rsid w:val="001F48D7"/>
    <w:rsid w:val="001F6BDE"/>
    <w:rsid w:val="001F7154"/>
    <w:rsid w:val="00201040"/>
    <w:rsid w:val="0020201C"/>
    <w:rsid w:val="0020369A"/>
    <w:rsid w:val="00207A3B"/>
    <w:rsid w:val="00212999"/>
    <w:rsid w:val="002137B0"/>
    <w:rsid w:val="00214A5A"/>
    <w:rsid w:val="00214D5C"/>
    <w:rsid w:val="002152B0"/>
    <w:rsid w:val="002173BF"/>
    <w:rsid w:val="002210E6"/>
    <w:rsid w:val="00222C73"/>
    <w:rsid w:val="00227A3D"/>
    <w:rsid w:val="00230B76"/>
    <w:rsid w:val="002324A5"/>
    <w:rsid w:val="002333E3"/>
    <w:rsid w:val="00234425"/>
    <w:rsid w:val="00234A38"/>
    <w:rsid w:val="00235CAA"/>
    <w:rsid w:val="00237D18"/>
    <w:rsid w:val="00242140"/>
    <w:rsid w:val="002447A1"/>
    <w:rsid w:val="00247913"/>
    <w:rsid w:val="00250613"/>
    <w:rsid w:val="00250DEA"/>
    <w:rsid w:val="002517B1"/>
    <w:rsid w:val="00251AD6"/>
    <w:rsid w:val="00251BDD"/>
    <w:rsid w:val="002531FB"/>
    <w:rsid w:val="00253301"/>
    <w:rsid w:val="0025532D"/>
    <w:rsid w:val="002554DB"/>
    <w:rsid w:val="0025556D"/>
    <w:rsid w:val="00255A01"/>
    <w:rsid w:val="002570FE"/>
    <w:rsid w:val="00257845"/>
    <w:rsid w:val="00257B36"/>
    <w:rsid w:val="00260DFD"/>
    <w:rsid w:val="002624D3"/>
    <w:rsid w:val="00264819"/>
    <w:rsid w:val="002702DC"/>
    <w:rsid w:val="0027050A"/>
    <w:rsid w:val="00271443"/>
    <w:rsid w:val="00273039"/>
    <w:rsid w:val="00275A33"/>
    <w:rsid w:val="00276625"/>
    <w:rsid w:val="0028185A"/>
    <w:rsid w:val="00281A95"/>
    <w:rsid w:val="002869E6"/>
    <w:rsid w:val="00286C3F"/>
    <w:rsid w:val="00290CE9"/>
    <w:rsid w:val="00291452"/>
    <w:rsid w:val="002917B1"/>
    <w:rsid w:val="00291AF7"/>
    <w:rsid w:val="00291C87"/>
    <w:rsid w:val="002930FD"/>
    <w:rsid w:val="0029538A"/>
    <w:rsid w:val="002963B9"/>
    <w:rsid w:val="00296544"/>
    <w:rsid w:val="00296843"/>
    <w:rsid w:val="00297C9F"/>
    <w:rsid w:val="002A0E2E"/>
    <w:rsid w:val="002A1023"/>
    <w:rsid w:val="002A10FD"/>
    <w:rsid w:val="002A2253"/>
    <w:rsid w:val="002A3580"/>
    <w:rsid w:val="002A58D5"/>
    <w:rsid w:val="002B035F"/>
    <w:rsid w:val="002B0C22"/>
    <w:rsid w:val="002B25AD"/>
    <w:rsid w:val="002B26E7"/>
    <w:rsid w:val="002B3489"/>
    <w:rsid w:val="002B6EC6"/>
    <w:rsid w:val="002B735B"/>
    <w:rsid w:val="002C0575"/>
    <w:rsid w:val="002C08D4"/>
    <w:rsid w:val="002C18B2"/>
    <w:rsid w:val="002C1EED"/>
    <w:rsid w:val="002C1F24"/>
    <w:rsid w:val="002C2525"/>
    <w:rsid w:val="002C4EB0"/>
    <w:rsid w:val="002C762E"/>
    <w:rsid w:val="002D4645"/>
    <w:rsid w:val="002D5CAC"/>
    <w:rsid w:val="002D6639"/>
    <w:rsid w:val="002E2829"/>
    <w:rsid w:val="002E4A8D"/>
    <w:rsid w:val="002E5BDC"/>
    <w:rsid w:val="002E5D18"/>
    <w:rsid w:val="002E73DA"/>
    <w:rsid w:val="002E75B6"/>
    <w:rsid w:val="002F0CB0"/>
    <w:rsid w:val="002F1A23"/>
    <w:rsid w:val="002F2F9A"/>
    <w:rsid w:val="002F3038"/>
    <w:rsid w:val="002F34F1"/>
    <w:rsid w:val="002F439A"/>
    <w:rsid w:val="002F748B"/>
    <w:rsid w:val="00300E7C"/>
    <w:rsid w:val="003014E4"/>
    <w:rsid w:val="0030250F"/>
    <w:rsid w:val="00302591"/>
    <w:rsid w:val="00304621"/>
    <w:rsid w:val="00304EBE"/>
    <w:rsid w:val="00306235"/>
    <w:rsid w:val="0030697B"/>
    <w:rsid w:val="00313762"/>
    <w:rsid w:val="00314048"/>
    <w:rsid w:val="00316B4B"/>
    <w:rsid w:val="003170B2"/>
    <w:rsid w:val="003212D7"/>
    <w:rsid w:val="00321AA7"/>
    <w:rsid w:val="00322FC1"/>
    <w:rsid w:val="003278D9"/>
    <w:rsid w:val="003315A8"/>
    <w:rsid w:val="003329FB"/>
    <w:rsid w:val="0033306F"/>
    <w:rsid w:val="003402FF"/>
    <w:rsid w:val="003404E5"/>
    <w:rsid w:val="003406AF"/>
    <w:rsid w:val="00341635"/>
    <w:rsid w:val="00341FEC"/>
    <w:rsid w:val="00342C0B"/>
    <w:rsid w:val="00345A99"/>
    <w:rsid w:val="00350CCD"/>
    <w:rsid w:val="003511B3"/>
    <w:rsid w:val="00354907"/>
    <w:rsid w:val="00355E9F"/>
    <w:rsid w:val="00356490"/>
    <w:rsid w:val="00356EBA"/>
    <w:rsid w:val="003606D5"/>
    <w:rsid w:val="00362197"/>
    <w:rsid w:val="00362904"/>
    <w:rsid w:val="00365EA7"/>
    <w:rsid w:val="003661B5"/>
    <w:rsid w:val="003722D2"/>
    <w:rsid w:val="003723CE"/>
    <w:rsid w:val="00372602"/>
    <w:rsid w:val="00374186"/>
    <w:rsid w:val="00374EEA"/>
    <w:rsid w:val="0037533A"/>
    <w:rsid w:val="00375B47"/>
    <w:rsid w:val="003769B7"/>
    <w:rsid w:val="00376D17"/>
    <w:rsid w:val="00380CFB"/>
    <w:rsid w:val="0038466A"/>
    <w:rsid w:val="00386B34"/>
    <w:rsid w:val="003873E6"/>
    <w:rsid w:val="003909CA"/>
    <w:rsid w:val="00390CA7"/>
    <w:rsid w:val="0039114D"/>
    <w:rsid w:val="003926BB"/>
    <w:rsid w:val="00392ED8"/>
    <w:rsid w:val="003958F1"/>
    <w:rsid w:val="00397272"/>
    <w:rsid w:val="00397D3A"/>
    <w:rsid w:val="003A157D"/>
    <w:rsid w:val="003A1DBA"/>
    <w:rsid w:val="003A1F62"/>
    <w:rsid w:val="003A4314"/>
    <w:rsid w:val="003A5200"/>
    <w:rsid w:val="003A63D3"/>
    <w:rsid w:val="003B6FB1"/>
    <w:rsid w:val="003B70AB"/>
    <w:rsid w:val="003B7A9A"/>
    <w:rsid w:val="003C1CC9"/>
    <w:rsid w:val="003C261F"/>
    <w:rsid w:val="003C6673"/>
    <w:rsid w:val="003C7019"/>
    <w:rsid w:val="003C7E15"/>
    <w:rsid w:val="003D07E2"/>
    <w:rsid w:val="003D09DF"/>
    <w:rsid w:val="003D0BCB"/>
    <w:rsid w:val="003D10D2"/>
    <w:rsid w:val="003D115D"/>
    <w:rsid w:val="003D382F"/>
    <w:rsid w:val="003D591B"/>
    <w:rsid w:val="003D5C72"/>
    <w:rsid w:val="003D75F7"/>
    <w:rsid w:val="003D7B01"/>
    <w:rsid w:val="003E1387"/>
    <w:rsid w:val="003E181B"/>
    <w:rsid w:val="003E23B9"/>
    <w:rsid w:val="003E5B95"/>
    <w:rsid w:val="003F1445"/>
    <w:rsid w:val="003F1477"/>
    <w:rsid w:val="003F484B"/>
    <w:rsid w:val="00401366"/>
    <w:rsid w:val="00401DD4"/>
    <w:rsid w:val="004069F6"/>
    <w:rsid w:val="00406E17"/>
    <w:rsid w:val="00410F75"/>
    <w:rsid w:val="004114D7"/>
    <w:rsid w:val="00417C30"/>
    <w:rsid w:val="004220FC"/>
    <w:rsid w:val="00422237"/>
    <w:rsid w:val="00423A3A"/>
    <w:rsid w:val="004276FB"/>
    <w:rsid w:val="004303DC"/>
    <w:rsid w:val="004307E7"/>
    <w:rsid w:val="00432AD2"/>
    <w:rsid w:val="00432E06"/>
    <w:rsid w:val="00435580"/>
    <w:rsid w:val="0044029B"/>
    <w:rsid w:val="004412C2"/>
    <w:rsid w:val="004427A8"/>
    <w:rsid w:val="004431FE"/>
    <w:rsid w:val="004472FD"/>
    <w:rsid w:val="00452CFA"/>
    <w:rsid w:val="00454996"/>
    <w:rsid w:val="00460FB8"/>
    <w:rsid w:val="00465BBA"/>
    <w:rsid w:val="004708E0"/>
    <w:rsid w:val="00471D42"/>
    <w:rsid w:val="00472DB0"/>
    <w:rsid w:val="00473976"/>
    <w:rsid w:val="004759B8"/>
    <w:rsid w:val="004847ED"/>
    <w:rsid w:val="0048537E"/>
    <w:rsid w:val="00485EA5"/>
    <w:rsid w:val="004927FC"/>
    <w:rsid w:val="004928A4"/>
    <w:rsid w:val="004946D0"/>
    <w:rsid w:val="0049746B"/>
    <w:rsid w:val="004A1290"/>
    <w:rsid w:val="004A170A"/>
    <w:rsid w:val="004A1EAF"/>
    <w:rsid w:val="004A426D"/>
    <w:rsid w:val="004A4593"/>
    <w:rsid w:val="004A4A55"/>
    <w:rsid w:val="004A50E3"/>
    <w:rsid w:val="004A5DDD"/>
    <w:rsid w:val="004B1CF9"/>
    <w:rsid w:val="004B50FD"/>
    <w:rsid w:val="004B567A"/>
    <w:rsid w:val="004B5896"/>
    <w:rsid w:val="004B6C3E"/>
    <w:rsid w:val="004C1050"/>
    <w:rsid w:val="004C20C2"/>
    <w:rsid w:val="004C52B1"/>
    <w:rsid w:val="004C5367"/>
    <w:rsid w:val="004C6E7B"/>
    <w:rsid w:val="004C6F1C"/>
    <w:rsid w:val="004C7A29"/>
    <w:rsid w:val="004D12B9"/>
    <w:rsid w:val="004D1604"/>
    <w:rsid w:val="004D1918"/>
    <w:rsid w:val="004D4D62"/>
    <w:rsid w:val="004D51CE"/>
    <w:rsid w:val="004D58B4"/>
    <w:rsid w:val="004D6BA3"/>
    <w:rsid w:val="004E153E"/>
    <w:rsid w:val="004E2DCB"/>
    <w:rsid w:val="004E30E0"/>
    <w:rsid w:val="004F0663"/>
    <w:rsid w:val="004F1246"/>
    <w:rsid w:val="004F17BC"/>
    <w:rsid w:val="004F4017"/>
    <w:rsid w:val="004F558D"/>
    <w:rsid w:val="00500686"/>
    <w:rsid w:val="00502F30"/>
    <w:rsid w:val="00503399"/>
    <w:rsid w:val="0050387A"/>
    <w:rsid w:val="00504C71"/>
    <w:rsid w:val="0050723D"/>
    <w:rsid w:val="00511FE1"/>
    <w:rsid w:val="00516954"/>
    <w:rsid w:val="0052077C"/>
    <w:rsid w:val="0052363D"/>
    <w:rsid w:val="005271E7"/>
    <w:rsid w:val="00531CDF"/>
    <w:rsid w:val="0053307B"/>
    <w:rsid w:val="00537676"/>
    <w:rsid w:val="0054062B"/>
    <w:rsid w:val="0054124D"/>
    <w:rsid w:val="0054313E"/>
    <w:rsid w:val="00544B35"/>
    <w:rsid w:val="00555745"/>
    <w:rsid w:val="00557272"/>
    <w:rsid w:val="005577A2"/>
    <w:rsid w:val="00560573"/>
    <w:rsid w:val="0056085A"/>
    <w:rsid w:val="00560A64"/>
    <w:rsid w:val="0056169F"/>
    <w:rsid w:val="005706E0"/>
    <w:rsid w:val="00571D1A"/>
    <w:rsid w:val="00574D65"/>
    <w:rsid w:val="005756C3"/>
    <w:rsid w:val="00576C42"/>
    <w:rsid w:val="00580710"/>
    <w:rsid w:val="0058140E"/>
    <w:rsid w:val="00581DDE"/>
    <w:rsid w:val="00584303"/>
    <w:rsid w:val="00585D4D"/>
    <w:rsid w:val="00586F22"/>
    <w:rsid w:val="00591D4E"/>
    <w:rsid w:val="00592478"/>
    <w:rsid w:val="00595823"/>
    <w:rsid w:val="005978E2"/>
    <w:rsid w:val="005A1AFC"/>
    <w:rsid w:val="005A2E8E"/>
    <w:rsid w:val="005A38C1"/>
    <w:rsid w:val="005A41E0"/>
    <w:rsid w:val="005A4AE7"/>
    <w:rsid w:val="005B05DC"/>
    <w:rsid w:val="005B0AED"/>
    <w:rsid w:val="005B1A71"/>
    <w:rsid w:val="005B21DD"/>
    <w:rsid w:val="005B2D2E"/>
    <w:rsid w:val="005B2DEA"/>
    <w:rsid w:val="005B5736"/>
    <w:rsid w:val="005B6849"/>
    <w:rsid w:val="005B6A5B"/>
    <w:rsid w:val="005B6C0D"/>
    <w:rsid w:val="005C0568"/>
    <w:rsid w:val="005C26F9"/>
    <w:rsid w:val="005C4889"/>
    <w:rsid w:val="005C76B0"/>
    <w:rsid w:val="005D0E14"/>
    <w:rsid w:val="005D0E3B"/>
    <w:rsid w:val="005D6C3E"/>
    <w:rsid w:val="005D6D4F"/>
    <w:rsid w:val="005E1985"/>
    <w:rsid w:val="005E242C"/>
    <w:rsid w:val="005E3B5D"/>
    <w:rsid w:val="005E3C90"/>
    <w:rsid w:val="005E4D81"/>
    <w:rsid w:val="005E5390"/>
    <w:rsid w:val="005E6F6B"/>
    <w:rsid w:val="005F3C0A"/>
    <w:rsid w:val="005F3E42"/>
    <w:rsid w:val="005F4723"/>
    <w:rsid w:val="005F56CD"/>
    <w:rsid w:val="00603F3F"/>
    <w:rsid w:val="006070DF"/>
    <w:rsid w:val="006174A5"/>
    <w:rsid w:val="00620F78"/>
    <w:rsid w:val="00621514"/>
    <w:rsid w:val="00622DA6"/>
    <w:rsid w:val="006230A5"/>
    <w:rsid w:val="00627284"/>
    <w:rsid w:val="00630DB3"/>
    <w:rsid w:val="0063292F"/>
    <w:rsid w:val="0063376C"/>
    <w:rsid w:val="006338C9"/>
    <w:rsid w:val="00633B5B"/>
    <w:rsid w:val="0063544A"/>
    <w:rsid w:val="00635A5E"/>
    <w:rsid w:val="00636B45"/>
    <w:rsid w:val="006379AC"/>
    <w:rsid w:val="00637A59"/>
    <w:rsid w:val="00640570"/>
    <w:rsid w:val="0064109A"/>
    <w:rsid w:val="0064235A"/>
    <w:rsid w:val="006429DB"/>
    <w:rsid w:val="00650DD4"/>
    <w:rsid w:val="00653419"/>
    <w:rsid w:val="00654343"/>
    <w:rsid w:val="0066000F"/>
    <w:rsid w:val="00660B93"/>
    <w:rsid w:val="00661F98"/>
    <w:rsid w:val="006623C6"/>
    <w:rsid w:val="00663696"/>
    <w:rsid w:val="00663B88"/>
    <w:rsid w:val="006648E9"/>
    <w:rsid w:val="00673696"/>
    <w:rsid w:val="00674714"/>
    <w:rsid w:val="00674B49"/>
    <w:rsid w:val="0067545D"/>
    <w:rsid w:val="00680F18"/>
    <w:rsid w:val="00681705"/>
    <w:rsid w:val="00683993"/>
    <w:rsid w:val="006878C6"/>
    <w:rsid w:val="00687A9A"/>
    <w:rsid w:val="006906C8"/>
    <w:rsid w:val="00692044"/>
    <w:rsid w:val="0069254B"/>
    <w:rsid w:val="00692D7F"/>
    <w:rsid w:val="00694420"/>
    <w:rsid w:val="00694F24"/>
    <w:rsid w:val="00695C47"/>
    <w:rsid w:val="006A0345"/>
    <w:rsid w:val="006A4002"/>
    <w:rsid w:val="006A6EBF"/>
    <w:rsid w:val="006A7441"/>
    <w:rsid w:val="006B21D6"/>
    <w:rsid w:val="006B242A"/>
    <w:rsid w:val="006B2998"/>
    <w:rsid w:val="006B4CB5"/>
    <w:rsid w:val="006B6E5C"/>
    <w:rsid w:val="006C13A2"/>
    <w:rsid w:val="006C2C57"/>
    <w:rsid w:val="006C3D5B"/>
    <w:rsid w:val="006C4B2E"/>
    <w:rsid w:val="006C5640"/>
    <w:rsid w:val="006C6044"/>
    <w:rsid w:val="006C6BD8"/>
    <w:rsid w:val="006C7A5F"/>
    <w:rsid w:val="006D16DB"/>
    <w:rsid w:val="006D19C3"/>
    <w:rsid w:val="006D1B0B"/>
    <w:rsid w:val="006D1D67"/>
    <w:rsid w:val="006D2695"/>
    <w:rsid w:val="006D4202"/>
    <w:rsid w:val="006D5FCE"/>
    <w:rsid w:val="006D756B"/>
    <w:rsid w:val="006D774D"/>
    <w:rsid w:val="006E05E2"/>
    <w:rsid w:val="006E1E59"/>
    <w:rsid w:val="006E30C2"/>
    <w:rsid w:val="006E4C62"/>
    <w:rsid w:val="006E6AE8"/>
    <w:rsid w:val="006F0B97"/>
    <w:rsid w:val="006F1213"/>
    <w:rsid w:val="006F1788"/>
    <w:rsid w:val="006F5B52"/>
    <w:rsid w:val="00700213"/>
    <w:rsid w:val="00700BEA"/>
    <w:rsid w:val="00700C85"/>
    <w:rsid w:val="007037E9"/>
    <w:rsid w:val="0070567B"/>
    <w:rsid w:val="007112C9"/>
    <w:rsid w:val="00711BC9"/>
    <w:rsid w:val="00711BD3"/>
    <w:rsid w:val="00713C6D"/>
    <w:rsid w:val="00715BD0"/>
    <w:rsid w:val="00715F7D"/>
    <w:rsid w:val="0071668B"/>
    <w:rsid w:val="0072186E"/>
    <w:rsid w:val="007228FD"/>
    <w:rsid w:val="00724018"/>
    <w:rsid w:val="007245FF"/>
    <w:rsid w:val="00724A33"/>
    <w:rsid w:val="00724E0D"/>
    <w:rsid w:val="00726160"/>
    <w:rsid w:val="007274AC"/>
    <w:rsid w:val="00731E3C"/>
    <w:rsid w:val="0073326C"/>
    <w:rsid w:val="00733F0A"/>
    <w:rsid w:val="00736276"/>
    <w:rsid w:val="00740242"/>
    <w:rsid w:val="00743B6E"/>
    <w:rsid w:val="007444E1"/>
    <w:rsid w:val="007456F9"/>
    <w:rsid w:val="00746824"/>
    <w:rsid w:val="00747D0F"/>
    <w:rsid w:val="00750B16"/>
    <w:rsid w:val="00751132"/>
    <w:rsid w:val="00754522"/>
    <w:rsid w:val="0076113F"/>
    <w:rsid w:val="007612CD"/>
    <w:rsid w:val="00762FA8"/>
    <w:rsid w:val="0076399D"/>
    <w:rsid w:val="00763C22"/>
    <w:rsid w:val="0076530D"/>
    <w:rsid w:val="00765A12"/>
    <w:rsid w:val="0076694B"/>
    <w:rsid w:val="007677BC"/>
    <w:rsid w:val="00773AAA"/>
    <w:rsid w:val="00774E4E"/>
    <w:rsid w:val="0077548C"/>
    <w:rsid w:val="00780E79"/>
    <w:rsid w:val="00780E7B"/>
    <w:rsid w:val="0078276A"/>
    <w:rsid w:val="00785B60"/>
    <w:rsid w:val="007879E6"/>
    <w:rsid w:val="007939B7"/>
    <w:rsid w:val="007948AF"/>
    <w:rsid w:val="0079782D"/>
    <w:rsid w:val="007A1324"/>
    <w:rsid w:val="007A1BFA"/>
    <w:rsid w:val="007A2804"/>
    <w:rsid w:val="007A3BDE"/>
    <w:rsid w:val="007A54E0"/>
    <w:rsid w:val="007A5584"/>
    <w:rsid w:val="007A5AB4"/>
    <w:rsid w:val="007A624A"/>
    <w:rsid w:val="007A7A2A"/>
    <w:rsid w:val="007B14A1"/>
    <w:rsid w:val="007B3454"/>
    <w:rsid w:val="007B56A5"/>
    <w:rsid w:val="007B5F53"/>
    <w:rsid w:val="007B617A"/>
    <w:rsid w:val="007B6B2D"/>
    <w:rsid w:val="007B6CEF"/>
    <w:rsid w:val="007B79E3"/>
    <w:rsid w:val="007C0C6E"/>
    <w:rsid w:val="007C2DBB"/>
    <w:rsid w:val="007C34E9"/>
    <w:rsid w:val="007C710C"/>
    <w:rsid w:val="007D3347"/>
    <w:rsid w:val="007D4760"/>
    <w:rsid w:val="007D617D"/>
    <w:rsid w:val="007D7E4F"/>
    <w:rsid w:val="007E1950"/>
    <w:rsid w:val="007E23DD"/>
    <w:rsid w:val="007E4089"/>
    <w:rsid w:val="007E678A"/>
    <w:rsid w:val="007E7A5A"/>
    <w:rsid w:val="007E7EFB"/>
    <w:rsid w:val="007F5796"/>
    <w:rsid w:val="007F5D58"/>
    <w:rsid w:val="008079B0"/>
    <w:rsid w:val="00812B37"/>
    <w:rsid w:val="008150E9"/>
    <w:rsid w:val="008166D5"/>
    <w:rsid w:val="00817E06"/>
    <w:rsid w:val="008200A5"/>
    <w:rsid w:val="00820247"/>
    <w:rsid w:val="00823414"/>
    <w:rsid w:val="0083291D"/>
    <w:rsid w:val="00837484"/>
    <w:rsid w:val="00837A2C"/>
    <w:rsid w:val="0084370D"/>
    <w:rsid w:val="00846ABA"/>
    <w:rsid w:val="00846BAC"/>
    <w:rsid w:val="008473C6"/>
    <w:rsid w:val="0085072B"/>
    <w:rsid w:val="00854AA7"/>
    <w:rsid w:val="0085579C"/>
    <w:rsid w:val="00855842"/>
    <w:rsid w:val="0085584E"/>
    <w:rsid w:val="00855A47"/>
    <w:rsid w:val="0086095C"/>
    <w:rsid w:val="00860C14"/>
    <w:rsid w:val="00861612"/>
    <w:rsid w:val="008637B2"/>
    <w:rsid w:val="00863F02"/>
    <w:rsid w:val="00864B65"/>
    <w:rsid w:val="00865F41"/>
    <w:rsid w:val="00866295"/>
    <w:rsid w:val="00866AE1"/>
    <w:rsid w:val="00871CA4"/>
    <w:rsid w:val="00876B7F"/>
    <w:rsid w:val="00876DA7"/>
    <w:rsid w:val="008777D6"/>
    <w:rsid w:val="00881B2D"/>
    <w:rsid w:val="008843AD"/>
    <w:rsid w:val="00885181"/>
    <w:rsid w:val="00885EC9"/>
    <w:rsid w:val="0089093E"/>
    <w:rsid w:val="00891CF4"/>
    <w:rsid w:val="0089407F"/>
    <w:rsid w:val="0089478D"/>
    <w:rsid w:val="008953EE"/>
    <w:rsid w:val="00897301"/>
    <w:rsid w:val="008A76A3"/>
    <w:rsid w:val="008B0D3F"/>
    <w:rsid w:val="008B22FF"/>
    <w:rsid w:val="008B27CD"/>
    <w:rsid w:val="008B50BA"/>
    <w:rsid w:val="008B7B2C"/>
    <w:rsid w:val="008C4711"/>
    <w:rsid w:val="008C5B3E"/>
    <w:rsid w:val="008C6CA2"/>
    <w:rsid w:val="008D1873"/>
    <w:rsid w:val="008D2056"/>
    <w:rsid w:val="008D30AC"/>
    <w:rsid w:val="008D34D0"/>
    <w:rsid w:val="008D6E7B"/>
    <w:rsid w:val="008E0A4F"/>
    <w:rsid w:val="008E0DA6"/>
    <w:rsid w:val="008E254E"/>
    <w:rsid w:val="008E44A2"/>
    <w:rsid w:val="008E7FA1"/>
    <w:rsid w:val="008F12F6"/>
    <w:rsid w:val="008F2336"/>
    <w:rsid w:val="008F30CC"/>
    <w:rsid w:val="008F43D5"/>
    <w:rsid w:val="008F603A"/>
    <w:rsid w:val="008F683B"/>
    <w:rsid w:val="00903603"/>
    <w:rsid w:val="00903B7D"/>
    <w:rsid w:val="0090443E"/>
    <w:rsid w:val="009047E2"/>
    <w:rsid w:val="00907B43"/>
    <w:rsid w:val="0091092F"/>
    <w:rsid w:val="009120CE"/>
    <w:rsid w:val="009129FA"/>
    <w:rsid w:val="00913848"/>
    <w:rsid w:val="0091747E"/>
    <w:rsid w:val="00917A2D"/>
    <w:rsid w:val="00923541"/>
    <w:rsid w:val="009246A6"/>
    <w:rsid w:val="0092618B"/>
    <w:rsid w:val="00927421"/>
    <w:rsid w:val="00933155"/>
    <w:rsid w:val="00936FCD"/>
    <w:rsid w:val="00944586"/>
    <w:rsid w:val="0094626E"/>
    <w:rsid w:val="0095381C"/>
    <w:rsid w:val="00953F82"/>
    <w:rsid w:val="00955A6B"/>
    <w:rsid w:val="009560DE"/>
    <w:rsid w:val="00956E18"/>
    <w:rsid w:val="00964781"/>
    <w:rsid w:val="009662F5"/>
    <w:rsid w:val="00966D7C"/>
    <w:rsid w:val="00966FE3"/>
    <w:rsid w:val="00972497"/>
    <w:rsid w:val="009770C7"/>
    <w:rsid w:val="00981B18"/>
    <w:rsid w:val="00983377"/>
    <w:rsid w:val="00983471"/>
    <w:rsid w:val="009835A3"/>
    <w:rsid w:val="0098672F"/>
    <w:rsid w:val="00987A09"/>
    <w:rsid w:val="00987EC1"/>
    <w:rsid w:val="009926F6"/>
    <w:rsid w:val="00992A40"/>
    <w:rsid w:val="00994665"/>
    <w:rsid w:val="0099503E"/>
    <w:rsid w:val="00995DB9"/>
    <w:rsid w:val="00996950"/>
    <w:rsid w:val="009973D5"/>
    <w:rsid w:val="009A0310"/>
    <w:rsid w:val="009A267F"/>
    <w:rsid w:val="009A6BC4"/>
    <w:rsid w:val="009B25D1"/>
    <w:rsid w:val="009B2F6B"/>
    <w:rsid w:val="009B3753"/>
    <w:rsid w:val="009B4F68"/>
    <w:rsid w:val="009C0B55"/>
    <w:rsid w:val="009C256F"/>
    <w:rsid w:val="009C2E31"/>
    <w:rsid w:val="009C39A9"/>
    <w:rsid w:val="009C4E1E"/>
    <w:rsid w:val="009D0FC2"/>
    <w:rsid w:val="009D588F"/>
    <w:rsid w:val="009D5ABB"/>
    <w:rsid w:val="009D657F"/>
    <w:rsid w:val="009D66A1"/>
    <w:rsid w:val="009E1878"/>
    <w:rsid w:val="009E6020"/>
    <w:rsid w:val="009E7A82"/>
    <w:rsid w:val="009F0FE0"/>
    <w:rsid w:val="009F1900"/>
    <w:rsid w:val="009F1E75"/>
    <w:rsid w:val="009F2DE0"/>
    <w:rsid w:val="009F41A1"/>
    <w:rsid w:val="009F50C9"/>
    <w:rsid w:val="009F5C4E"/>
    <w:rsid w:val="009F61D7"/>
    <w:rsid w:val="009F694E"/>
    <w:rsid w:val="00A021E5"/>
    <w:rsid w:val="00A02950"/>
    <w:rsid w:val="00A04138"/>
    <w:rsid w:val="00A04A5C"/>
    <w:rsid w:val="00A04CC6"/>
    <w:rsid w:val="00A059D2"/>
    <w:rsid w:val="00A0662B"/>
    <w:rsid w:val="00A07011"/>
    <w:rsid w:val="00A0715C"/>
    <w:rsid w:val="00A075A1"/>
    <w:rsid w:val="00A1256F"/>
    <w:rsid w:val="00A14561"/>
    <w:rsid w:val="00A149E9"/>
    <w:rsid w:val="00A14C89"/>
    <w:rsid w:val="00A15722"/>
    <w:rsid w:val="00A16C01"/>
    <w:rsid w:val="00A17187"/>
    <w:rsid w:val="00A2031F"/>
    <w:rsid w:val="00A20C07"/>
    <w:rsid w:val="00A2115D"/>
    <w:rsid w:val="00A25333"/>
    <w:rsid w:val="00A334A5"/>
    <w:rsid w:val="00A34376"/>
    <w:rsid w:val="00A34685"/>
    <w:rsid w:val="00A34C78"/>
    <w:rsid w:val="00A35EE9"/>
    <w:rsid w:val="00A37F71"/>
    <w:rsid w:val="00A44626"/>
    <w:rsid w:val="00A46C4E"/>
    <w:rsid w:val="00A47012"/>
    <w:rsid w:val="00A50521"/>
    <w:rsid w:val="00A50F86"/>
    <w:rsid w:val="00A51CA3"/>
    <w:rsid w:val="00A558F9"/>
    <w:rsid w:val="00A573C1"/>
    <w:rsid w:val="00A608B6"/>
    <w:rsid w:val="00A61951"/>
    <w:rsid w:val="00A67D9F"/>
    <w:rsid w:val="00A720B2"/>
    <w:rsid w:val="00A72ABA"/>
    <w:rsid w:val="00A72C30"/>
    <w:rsid w:val="00A75740"/>
    <w:rsid w:val="00A7697B"/>
    <w:rsid w:val="00A82C31"/>
    <w:rsid w:val="00A83225"/>
    <w:rsid w:val="00A83370"/>
    <w:rsid w:val="00A8789D"/>
    <w:rsid w:val="00A9330C"/>
    <w:rsid w:val="00A949ED"/>
    <w:rsid w:val="00A96477"/>
    <w:rsid w:val="00AA01AA"/>
    <w:rsid w:val="00AA0E03"/>
    <w:rsid w:val="00AA1B19"/>
    <w:rsid w:val="00AA485E"/>
    <w:rsid w:val="00AA4B56"/>
    <w:rsid w:val="00AA7036"/>
    <w:rsid w:val="00AB0841"/>
    <w:rsid w:val="00AB1899"/>
    <w:rsid w:val="00AB1AC1"/>
    <w:rsid w:val="00AB261F"/>
    <w:rsid w:val="00AB33C1"/>
    <w:rsid w:val="00AB5869"/>
    <w:rsid w:val="00AC0CAB"/>
    <w:rsid w:val="00AC25F8"/>
    <w:rsid w:val="00AD0C78"/>
    <w:rsid w:val="00AD6FC2"/>
    <w:rsid w:val="00AD7F35"/>
    <w:rsid w:val="00AE124A"/>
    <w:rsid w:val="00AE18AA"/>
    <w:rsid w:val="00AE215F"/>
    <w:rsid w:val="00AE3A0D"/>
    <w:rsid w:val="00AE45AE"/>
    <w:rsid w:val="00AE4DA7"/>
    <w:rsid w:val="00AE6AEA"/>
    <w:rsid w:val="00AF14FE"/>
    <w:rsid w:val="00AF4BAC"/>
    <w:rsid w:val="00AF4C2E"/>
    <w:rsid w:val="00AF5A12"/>
    <w:rsid w:val="00B04F0B"/>
    <w:rsid w:val="00B0518B"/>
    <w:rsid w:val="00B06240"/>
    <w:rsid w:val="00B07C98"/>
    <w:rsid w:val="00B104E2"/>
    <w:rsid w:val="00B10AB9"/>
    <w:rsid w:val="00B110FB"/>
    <w:rsid w:val="00B142D1"/>
    <w:rsid w:val="00B15E2A"/>
    <w:rsid w:val="00B2231F"/>
    <w:rsid w:val="00B2273B"/>
    <w:rsid w:val="00B23134"/>
    <w:rsid w:val="00B235F2"/>
    <w:rsid w:val="00B24349"/>
    <w:rsid w:val="00B24A6D"/>
    <w:rsid w:val="00B26828"/>
    <w:rsid w:val="00B31428"/>
    <w:rsid w:val="00B31FFF"/>
    <w:rsid w:val="00B3287E"/>
    <w:rsid w:val="00B32D87"/>
    <w:rsid w:val="00B339D1"/>
    <w:rsid w:val="00B366B0"/>
    <w:rsid w:val="00B36A34"/>
    <w:rsid w:val="00B3786F"/>
    <w:rsid w:val="00B37909"/>
    <w:rsid w:val="00B40354"/>
    <w:rsid w:val="00B40981"/>
    <w:rsid w:val="00B42AA9"/>
    <w:rsid w:val="00B44EB3"/>
    <w:rsid w:val="00B459EA"/>
    <w:rsid w:val="00B45D18"/>
    <w:rsid w:val="00B50A88"/>
    <w:rsid w:val="00B50B1A"/>
    <w:rsid w:val="00B50D0E"/>
    <w:rsid w:val="00B52A36"/>
    <w:rsid w:val="00B5300D"/>
    <w:rsid w:val="00B534AA"/>
    <w:rsid w:val="00B545A5"/>
    <w:rsid w:val="00B54AA3"/>
    <w:rsid w:val="00B54B9F"/>
    <w:rsid w:val="00B62FE4"/>
    <w:rsid w:val="00B63ADD"/>
    <w:rsid w:val="00B64916"/>
    <w:rsid w:val="00B65360"/>
    <w:rsid w:val="00B654DC"/>
    <w:rsid w:val="00B66BAD"/>
    <w:rsid w:val="00B66D8D"/>
    <w:rsid w:val="00B66DAE"/>
    <w:rsid w:val="00B671D7"/>
    <w:rsid w:val="00B71675"/>
    <w:rsid w:val="00B71C66"/>
    <w:rsid w:val="00B71F3C"/>
    <w:rsid w:val="00B72F7E"/>
    <w:rsid w:val="00B73B64"/>
    <w:rsid w:val="00B74981"/>
    <w:rsid w:val="00B7521C"/>
    <w:rsid w:val="00B80667"/>
    <w:rsid w:val="00B80AB1"/>
    <w:rsid w:val="00B825C7"/>
    <w:rsid w:val="00B83912"/>
    <w:rsid w:val="00B84A17"/>
    <w:rsid w:val="00B8739F"/>
    <w:rsid w:val="00B87CE1"/>
    <w:rsid w:val="00B87CFB"/>
    <w:rsid w:val="00B905C5"/>
    <w:rsid w:val="00B916C8"/>
    <w:rsid w:val="00B934B8"/>
    <w:rsid w:val="00B94237"/>
    <w:rsid w:val="00B94859"/>
    <w:rsid w:val="00B97F5F"/>
    <w:rsid w:val="00BA161D"/>
    <w:rsid w:val="00BA20A8"/>
    <w:rsid w:val="00BA65CE"/>
    <w:rsid w:val="00BA6670"/>
    <w:rsid w:val="00BA66E6"/>
    <w:rsid w:val="00BB0DD4"/>
    <w:rsid w:val="00BB2AC8"/>
    <w:rsid w:val="00BB43E8"/>
    <w:rsid w:val="00BB4D28"/>
    <w:rsid w:val="00BB6467"/>
    <w:rsid w:val="00BC0108"/>
    <w:rsid w:val="00BC0940"/>
    <w:rsid w:val="00BC1B29"/>
    <w:rsid w:val="00BC29FC"/>
    <w:rsid w:val="00BC757C"/>
    <w:rsid w:val="00BC758F"/>
    <w:rsid w:val="00BD0E00"/>
    <w:rsid w:val="00BD5223"/>
    <w:rsid w:val="00BD5B8E"/>
    <w:rsid w:val="00BD5D4D"/>
    <w:rsid w:val="00BD768A"/>
    <w:rsid w:val="00BE38FB"/>
    <w:rsid w:val="00BE461C"/>
    <w:rsid w:val="00BF33DA"/>
    <w:rsid w:val="00BF6A96"/>
    <w:rsid w:val="00BF6FFB"/>
    <w:rsid w:val="00BF7518"/>
    <w:rsid w:val="00BF7A22"/>
    <w:rsid w:val="00C0525A"/>
    <w:rsid w:val="00C07A42"/>
    <w:rsid w:val="00C07B4D"/>
    <w:rsid w:val="00C10299"/>
    <w:rsid w:val="00C1078B"/>
    <w:rsid w:val="00C14191"/>
    <w:rsid w:val="00C14C6E"/>
    <w:rsid w:val="00C1530A"/>
    <w:rsid w:val="00C157AE"/>
    <w:rsid w:val="00C20F03"/>
    <w:rsid w:val="00C21B2E"/>
    <w:rsid w:val="00C21D2C"/>
    <w:rsid w:val="00C22B74"/>
    <w:rsid w:val="00C23F6D"/>
    <w:rsid w:val="00C24EB3"/>
    <w:rsid w:val="00C25889"/>
    <w:rsid w:val="00C32728"/>
    <w:rsid w:val="00C33632"/>
    <w:rsid w:val="00C33C0B"/>
    <w:rsid w:val="00C34097"/>
    <w:rsid w:val="00C356A5"/>
    <w:rsid w:val="00C36944"/>
    <w:rsid w:val="00C370B0"/>
    <w:rsid w:val="00C40C64"/>
    <w:rsid w:val="00C4452B"/>
    <w:rsid w:val="00C44EC2"/>
    <w:rsid w:val="00C457D3"/>
    <w:rsid w:val="00C47BD9"/>
    <w:rsid w:val="00C47EA9"/>
    <w:rsid w:val="00C51D6E"/>
    <w:rsid w:val="00C52A61"/>
    <w:rsid w:val="00C556F9"/>
    <w:rsid w:val="00C5674D"/>
    <w:rsid w:val="00C56BD7"/>
    <w:rsid w:val="00C57D2B"/>
    <w:rsid w:val="00C646E5"/>
    <w:rsid w:val="00C6567C"/>
    <w:rsid w:val="00C65710"/>
    <w:rsid w:val="00C65BE7"/>
    <w:rsid w:val="00C6628B"/>
    <w:rsid w:val="00C6700B"/>
    <w:rsid w:val="00C67B59"/>
    <w:rsid w:val="00C731C9"/>
    <w:rsid w:val="00C76816"/>
    <w:rsid w:val="00C809DF"/>
    <w:rsid w:val="00C82A44"/>
    <w:rsid w:val="00C853F9"/>
    <w:rsid w:val="00C86EE9"/>
    <w:rsid w:val="00C97F6D"/>
    <w:rsid w:val="00CA0BAA"/>
    <w:rsid w:val="00CA35B5"/>
    <w:rsid w:val="00CA6C60"/>
    <w:rsid w:val="00CA7F3F"/>
    <w:rsid w:val="00CB1C04"/>
    <w:rsid w:val="00CB34E5"/>
    <w:rsid w:val="00CB54C9"/>
    <w:rsid w:val="00CB6EEB"/>
    <w:rsid w:val="00CC3183"/>
    <w:rsid w:val="00CC5B73"/>
    <w:rsid w:val="00CD0925"/>
    <w:rsid w:val="00CD0C33"/>
    <w:rsid w:val="00CD3278"/>
    <w:rsid w:val="00CD3562"/>
    <w:rsid w:val="00CD3DB1"/>
    <w:rsid w:val="00CD57B7"/>
    <w:rsid w:val="00CD5CAB"/>
    <w:rsid w:val="00CD797F"/>
    <w:rsid w:val="00CE0313"/>
    <w:rsid w:val="00CE0639"/>
    <w:rsid w:val="00CE1CF9"/>
    <w:rsid w:val="00CE1DBA"/>
    <w:rsid w:val="00CE39F7"/>
    <w:rsid w:val="00CE3E09"/>
    <w:rsid w:val="00CE6B37"/>
    <w:rsid w:val="00CF3BB0"/>
    <w:rsid w:val="00CF3FAE"/>
    <w:rsid w:val="00CF43DB"/>
    <w:rsid w:val="00CF600C"/>
    <w:rsid w:val="00CF7666"/>
    <w:rsid w:val="00D000C6"/>
    <w:rsid w:val="00D00FB3"/>
    <w:rsid w:val="00D01D9B"/>
    <w:rsid w:val="00D02E9D"/>
    <w:rsid w:val="00D03CAC"/>
    <w:rsid w:val="00D11326"/>
    <w:rsid w:val="00D1281A"/>
    <w:rsid w:val="00D12E27"/>
    <w:rsid w:val="00D150FD"/>
    <w:rsid w:val="00D16814"/>
    <w:rsid w:val="00D17118"/>
    <w:rsid w:val="00D17D42"/>
    <w:rsid w:val="00D264C4"/>
    <w:rsid w:val="00D31E7B"/>
    <w:rsid w:val="00D33EBA"/>
    <w:rsid w:val="00D34B6A"/>
    <w:rsid w:val="00D3584E"/>
    <w:rsid w:val="00D417BD"/>
    <w:rsid w:val="00D41F07"/>
    <w:rsid w:val="00D431A8"/>
    <w:rsid w:val="00D4496B"/>
    <w:rsid w:val="00D458F3"/>
    <w:rsid w:val="00D47F8E"/>
    <w:rsid w:val="00D5080B"/>
    <w:rsid w:val="00D521F3"/>
    <w:rsid w:val="00D5324A"/>
    <w:rsid w:val="00D56207"/>
    <w:rsid w:val="00D56588"/>
    <w:rsid w:val="00D56C0F"/>
    <w:rsid w:val="00D57805"/>
    <w:rsid w:val="00D60AB8"/>
    <w:rsid w:val="00D61372"/>
    <w:rsid w:val="00D63323"/>
    <w:rsid w:val="00D63875"/>
    <w:rsid w:val="00D65898"/>
    <w:rsid w:val="00D66CC7"/>
    <w:rsid w:val="00D807B7"/>
    <w:rsid w:val="00D80823"/>
    <w:rsid w:val="00D82792"/>
    <w:rsid w:val="00D85507"/>
    <w:rsid w:val="00D859B7"/>
    <w:rsid w:val="00D90EFB"/>
    <w:rsid w:val="00D9136F"/>
    <w:rsid w:val="00D94BC6"/>
    <w:rsid w:val="00D94C80"/>
    <w:rsid w:val="00D95FBA"/>
    <w:rsid w:val="00D962CA"/>
    <w:rsid w:val="00DA27DE"/>
    <w:rsid w:val="00DA2ABF"/>
    <w:rsid w:val="00DA389E"/>
    <w:rsid w:val="00DA5182"/>
    <w:rsid w:val="00DA56BC"/>
    <w:rsid w:val="00DA5E71"/>
    <w:rsid w:val="00DA6C84"/>
    <w:rsid w:val="00DA7988"/>
    <w:rsid w:val="00DB02B3"/>
    <w:rsid w:val="00DB09C5"/>
    <w:rsid w:val="00DB106C"/>
    <w:rsid w:val="00DB1EFB"/>
    <w:rsid w:val="00DB21F6"/>
    <w:rsid w:val="00DB3AC7"/>
    <w:rsid w:val="00DB3AEE"/>
    <w:rsid w:val="00DB582D"/>
    <w:rsid w:val="00DB6195"/>
    <w:rsid w:val="00DC0528"/>
    <w:rsid w:val="00DC0848"/>
    <w:rsid w:val="00DC285B"/>
    <w:rsid w:val="00DC346D"/>
    <w:rsid w:val="00DC418F"/>
    <w:rsid w:val="00DC42BC"/>
    <w:rsid w:val="00DC5488"/>
    <w:rsid w:val="00DC69EC"/>
    <w:rsid w:val="00DC7865"/>
    <w:rsid w:val="00DC7F1B"/>
    <w:rsid w:val="00DD226C"/>
    <w:rsid w:val="00DD2979"/>
    <w:rsid w:val="00DD6CA8"/>
    <w:rsid w:val="00DD70F6"/>
    <w:rsid w:val="00DE1A6E"/>
    <w:rsid w:val="00DE2222"/>
    <w:rsid w:val="00DE2C7C"/>
    <w:rsid w:val="00DE5CEB"/>
    <w:rsid w:val="00DE7FD3"/>
    <w:rsid w:val="00DF1C3B"/>
    <w:rsid w:val="00DF2B93"/>
    <w:rsid w:val="00DF5141"/>
    <w:rsid w:val="00DF55FA"/>
    <w:rsid w:val="00DF5A2F"/>
    <w:rsid w:val="00DF6127"/>
    <w:rsid w:val="00DF6AB4"/>
    <w:rsid w:val="00E02BB3"/>
    <w:rsid w:val="00E03008"/>
    <w:rsid w:val="00E068E3"/>
    <w:rsid w:val="00E11E01"/>
    <w:rsid w:val="00E12535"/>
    <w:rsid w:val="00E1462F"/>
    <w:rsid w:val="00E20FEC"/>
    <w:rsid w:val="00E210C4"/>
    <w:rsid w:val="00E24C9E"/>
    <w:rsid w:val="00E27190"/>
    <w:rsid w:val="00E27D54"/>
    <w:rsid w:val="00E31375"/>
    <w:rsid w:val="00E318CB"/>
    <w:rsid w:val="00E34B85"/>
    <w:rsid w:val="00E3550B"/>
    <w:rsid w:val="00E42533"/>
    <w:rsid w:val="00E42D34"/>
    <w:rsid w:val="00E44D9B"/>
    <w:rsid w:val="00E45B19"/>
    <w:rsid w:val="00E47C5C"/>
    <w:rsid w:val="00E5164B"/>
    <w:rsid w:val="00E52FE6"/>
    <w:rsid w:val="00E54029"/>
    <w:rsid w:val="00E5492F"/>
    <w:rsid w:val="00E56CC0"/>
    <w:rsid w:val="00E60394"/>
    <w:rsid w:val="00E6175F"/>
    <w:rsid w:val="00E61C14"/>
    <w:rsid w:val="00E633AF"/>
    <w:rsid w:val="00E6641F"/>
    <w:rsid w:val="00E66EC1"/>
    <w:rsid w:val="00E7047A"/>
    <w:rsid w:val="00E7081F"/>
    <w:rsid w:val="00E711D6"/>
    <w:rsid w:val="00E73E20"/>
    <w:rsid w:val="00E752C8"/>
    <w:rsid w:val="00E75C4A"/>
    <w:rsid w:val="00E76912"/>
    <w:rsid w:val="00E82255"/>
    <w:rsid w:val="00E82434"/>
    <w:rsid w:val="00E836C4"/>
    <w:rsid w:val="00E8540F"/>
    <w:rsid w:val="00E87295"/>
    <w:rsid w:val="00E875FA"/>
    <w:rsid w:val="00E92BF2"/>
    <w:rsid w:val="00E95936"/>
    <w:rsid w:val="00E96AB2"/>
    <w:rsid w:val="00EA045B"/>
    <w:rsid w:val="00EA1CFF"/>
    <w:rsid w:val="00EA3CB2"/>
    <w:rsid w:val="00EA6BF8"/>
    <w:rsid w:val="00EB3465"/>
    <w:rsid w:val="00EB79CB"/>
    <w:rsid w:val="00EC25EA"/>
    <w:rsid w:val="00EC2E30"/>
    <w:rsid w:val="00EC37CB"/>
    <w:rsid w:val="00EC5786"/>
    <w:rsid w:val="00EC7FF4"/>
    <w:rsid w:val="00ED1006"/>
    <w:rsid w:val="00ED1BCA"/>
    <w:rsid w:val="00ED1D97"/>
    <w:rsid w:val="00ED3CA8"/>
    <w:rsid w:val="00ED428D"/>
    <w:rsid w:val="00ED5945"/>
    <w:rsid w:val="00EE0B26"/>
    <w:rsid w:val="00EE25A4"/>
    <w:rsid w:val="00EE2680"/>
    <w:rsid w:val="00EE4ED9"/>
    <w:rsid w:val="00EE531A"/>
    <w:rsid w:val="00EE5D8B"/>
    <w:rsid w:val="00EE6778"/>
    <w:rsid w:val="00EE794B"/>
    <w:rsid w:val="00EF0726"/>
    <w:rsid w:val="00EF1FBC"/>
    <w:rsid w:val="00EF3CA7"/>
    <w:rsid w:val="00EF5C73"/>
    <w:rsid w:val="00F00114"/>
    <w:rsid w:val="00F01618"/>
    <w:rsid w:val="00F042FB"/>
    <w:rsid w:val="00F0675D"/>
    <w:rsid w:val="00F10CA0"/>
    <w:rsid w:val="00F10D7B"/>
    <w:rsid w:val="00F12E00"/>
    <w:rsid w:val="00F1360B"/>
    <w:rsid w:val="00F16AB3"/>
    <w:rsid w:val="00F201B7"/>
    <w:rsid w:val="00F20BFA"/>
    <w:rsid w:val="00F223FA"/>
    <w:rsid w:val="00F242BB"/>
    <w:rsid w:val="00F26C0D"/>
    <w:rsid w:val="00F32144"/>
    <w:rsid w:val="00F32F6E"/>
    <w:rsid w:val="00F33031"/>
    <w:rsid w:val="00F3318B"/>
    <w:rsid w:val="00F34D48"/>
    <w:rsid w:val="00F34E5B"/>
    <w:rsid w:val="00F36276"/>
    <w:rsid w:val="00F40150"/>
    <w:rsid w:val="00F408B7"/>
    <w:rsid w:val="00F43A78"/>
    <w:rsid w:val="00F43B6A"/>
    <w:rsid w:val="00F4512B"/>
    <w:rsid w:val="00F47652"/>
    <w:rsid w:val="00F50DA9"/>
    <w:rsid w:val="00F51BF9"/>
    <w:rsid w:val="00F537A9"/>
    <w:rsid w:val="00F54FDE"/>
    <w:rsid w:val="00F55204"/>
    <w:rsid w:val="00F56339"/>
    <w:rsid w:val="00F56880"/>
    <w:rsid w:val="00F57F41"/>
    <w:rsid w:val="00F607FC"/>
    <w:rsid w:val="00F60A86"/>
    <w:rsid w:val="00F62154"/>
    <w:rsid w:val="00F64C92"/>
    <w:rsid w:val="00F64D40"/>
    <w:rsid w:val="00F6757D"/>
    <w:rsid w:val="00F67A15"/>
    <w:rsid w:val="00F705AA"/>
    <w:rsid w:val="00F7359C"/>
    <w:rsid w:val="00F73A00"/>
    <w:rsid w:val="00F76945"/>
    <w:rsid w:val="00F814B0"/>
    <w:rsid w:val="00F83304"/>
    <w:rsid w:val="00F83914"/>
    <w:rsid w:val="00F83C61"/>
    <w:rsid w:val="00F879E4"/>
    <w:rsid w:val="00F902CA"/>
    <w:rsid w:val="00F909B6"/>
    <w:rsid w:val="00F91716"/>
    <w:rsid w:val="00F94FBC"/>
    <w:rsid w:val="00FA0040"/>
    <w:rsid w:val="00FA1F1B"/>
    <w:rsid w:val="00FA2FE2"/>
    <w:rsid w:val="00FA4E7C"/>
    <w:rsid w:val="00FA4F3C"/>
    <w:rsid w:val="00FA728D"/>
    <w:rsid w:val="00FA7CFD"/>
    <w:rsid w:val="00FB2404"/>
    <w:rsid w:val="00FB29D6"/>
    <w:rsid w:val="00FB44F0"/>
    <w:rsid w:val="00FB5C46"/>
    <w:rsid w:val="00FB6A0A"/>
    <w:rsid w:val="00FB7FD8"/>
    <w:rsid w:val="00FC0100"/>
    <w:rsid w:val="00FC074E"/>
    <w:rsid w:val="00FC77AA"/>
    <w:rsid w:val="00FD04C0"/>
    <w:rsid w:val="00FD27F1"/>
    <w:rsid w:val="00FD2B92"/>
    <w:rsid w:val="00FD344A"/>
    <w:rsid w:val="00FD4F13"/>
    <w:rsid w:val="00FD5C2C"/>
    <w:rsid w:val="00FD7A18"/>
    <w:rsid w:val="00FE035B"/>
    <w:rsid w:val="00FE1EA5"/>
    <w:rsid w:val="00FE6284"/>
    <w:rsid w:val="00FE6955"/>
    <w:rsid w:val="00FE728B"/>
    <w:rsid w:val="00FE7717"/>
    <w:rsid w:val="00FE7867"/>
    <w:rsid w:val="00FF1DC7"/>
    <w:rsid w:val="00FF27C3"/>
    <w:rsid w:val="00FF341D"/>
    <w:rsid w:val="00FF5D5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54804"/>
  <w15:docId w15:val="{07300348-AD2F-46AA-B881-064F0D591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paragraph" w:styleId="Heading3">
    <w:name w:val="heading 3"/>
    <w:basedOn w:val="Normal"/>
    <w:next w:val="Normal"/>
    <w:link w:val="Heading3Char"/>
    <w:uiPriority w:val="9"/>
    <w:semiHidden/>
    <w:unhideWhenUsed/>
    <w:qFormat/>
    <w:rsid w:val="0085072B"/>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F042FB"/>
    <w:rPr>
      <w:rFonts w:ascii="Fira Sans Light" w:hAnsi="Fira Sans Light"/>
      <w:color w:val="000000" w:themeColor="text1"/>
      <w:sz w:val="24"/>
      <w:szCs w:val="24"/>
    </w:rPr>
  </w:style>
  <w:style w:type="character" w:customStyle="1" w:styleId="Style5">
    <w:name w:val="Style5"/>
    <w:basedOn w:val="Heading1Char"/>
    <w:uiPriority w:val="1"/>
    <w:rsid w:val="00EA3CB2"/>
    <w:rPr>
      <w:rFonts w:ascii="Arial" w:eastAsia="Times New Roman" w:hAnsi="Arial" w:cs="Arial"/>
      <w:b/>
      <w:bCs/>
      <w:iCs/>
      <w:color w:val="auto"/>
      <w:sz w:val="32"/>
      <w:szCs w:val="40"/>
      <w:lang w:eastAsia="en-AU"/>
    </w:rPr>
  </w:style>
  <w:style w:type="character" w:customStyle="1" w:styleId="Heading3Char">
    <w:name w:val="Heading 3 Char"/>
    <w:basedOn w:val="DefaultParagraphFont"/>
    <w:link w:val="Heading3"/>
    <w:uiPriority w:val="9"/>
    <w:semiHidden/>
    <w:rsid w:val="0085072B"/>
    <w:rPr>
      <w:rFonts w:asciiTheme="majorHAnsi" w:eastAsiaTheme="majorEastAsia" w:hAnsiTheme="majorHAnsi" w:cstheme="majorBidi"/>
      <w:color w:val="1F3763" w:themeColor="accent1" w:themeShade="7F"/>
      <w:sz w:val="24"/>
      <w:szCs w:val="24"/>
    </w:rPr>
  </w:style>
  <w:style w:type="character" w:customStyle="1" w:styleId="ui-provider">
    <w:name w:val="ui-provider"/>
    <w:basedOn w:val="DefaultParagraphFont"/>
    <w:rsid w:val="006D16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990876">
      <w:bodyDiv w:val="1"/>
      <w:marLeft w:val="0"/>
      <w:marRight w:val="0"/>
      <w:marTop w:val="0"/>
      <w:marBottom w:val="0"/>
      <w:divBdr>
        <w:top w:val="none" w:sz="0" w:space="0" w:color="auto"/>
        <w:left w:val="none" w:sz="0" w:space="0" w:color="auto"/>
        <w:bottom w:val="none" w:sz="0" w:space="0" w:color="auto"/>
        <w:right w:val="none" w:sz="0" w:space="0" w:color="auto"/>
      </w:divBdr>
    </w:div>
    <w:div w:id="144054812">
      <w:bodyDiv w:val="1"/>
      <w:marLeft w:val="0"/>
      <w:marRight w:val="0"/>
      <w:marTop w:val="0"/>
      <w:marBottom w:val="0"/>
      <w:divBdr>
        <w:top w:val="none" w:sz="0" w:space="0" w:color="auto"/>
        <w:left w:val="none" w:sz="0" w:space="0" w:color="auto"/>
        <w:bottom w:val="none" w:sz="0" w:space="0" w:color="auto"/>
        <w:right w:val="none" w:sz="0" w:space="0" w:color="auto"/>
      </w:divBdr>
    </w:div>
    <w:div w:id="154805848">
      <w:bodyDiv w:val="1"/>
      <w:marLeft w:val="0"/>
      <w:marRight w:val="0"/>
      <w:marTop w:val="0"/>
      <w:marBottom w:val="0"/>
      <w:divBdr>
        <w:top w:val="none" w:sz="0" w:space="0" w:color="auto"/>
        <w:left w:val="none" w:sz="0" w:space="0" w:color="auto"/>
        <w:bottom w:val="none" w:sz="0" w:space="0" w:color="auto"/>
        <w:right w:val="none" w:sz="0" w:space="0" w:color="auto"/>
      </w:divBdr>
    </w:div>
    <w:div w:id="232470056">
      <w:bodyDiv w:val="1"/>
      <w:marLeft w:val="0"/>
      <w:marRight w:val="0"/>
      <w:marTop w:val="0"/>
      <w:marBottom w:val="0"/>
      <w:divBdr>
        <w:top w:val="none" w:sz="0" w:space="0" w:color="auto"/>
        <w:left w:val="none" w:sz="0" w:space="0" w:color="auto"/>
        <w:bottom w:val="none" w:sz="0" w:space="0" w:color="auto"/>
        <w:right w:val="none" w:sz="0" w:space="0" w:color="auto"/>
      </w:divBdr>
    </w:div>
    <w:div w:id="527111209">
      <w:bodyDiv w:val="1"/>
      <w:marLeft w:val="0"/>
      <w:marRight w:val="0"/>
      <w:marTop w:val="0"/>
      <w:marBottom w:val="0"/>
      <w:divBdr>
        <w:top w:val="none" w:sz="0" w:space="0" w:color="auto"/>
        <w:left w:val="none" w:sz="0" w:space="0" w:color="auto"/>
        <w:bottom w:val="none" w:sz="0" w:space="0" w:color="auto"/>
        <w:right w:val="none" w:sz="0" w:space="0" w:color="auto"/>
      </w:divBdr>
    </w:div>
    <w:div w:id="530998433">
      <w:bodyDiv w:val="1"/>
      <w:marLeft w:val="0"/>
      <w:marRight w:val="0"/>
      <w:marTop w:val="0"/>
      <w:marBottom w:val="0"/>
      <w:divBdr>
        <w:top w:val="none" w:sz="0" w:space="0" w:color="auto"/>
        <w:left w:val="none" w:sz="0" w:space="0" w:color="auto"/>
        <w:bottom w:val="none" w:sz="0" w:space="0" w:color="auto"/>
        <w:right w:val="none" w:sz="0" w:space="0" w:color="auto"/>
      </w:divBdr>
    </w:div>
    <w:div w:id="533615611">
      <w:bodyDiv w:val="1"/>
      <w:marLeft w:val="0"/>
      <w:marRight w:val="0"/>
      <w:marTop w:val="0"/>
      <w:marBottom w:val="0"/>
      <w:divBdr>
        <w:top w:val="none" w:sz="0" w:space="0" w:color="auto"/>
        <w:left w:val="none" w:sz="0" w:space="0" w:color="auto"/>
        <w:bottom w:val="none" w:sz="0" w:space="0" w:color="auto"/>
        <w:right w:val="none" w:sz="0" w:space="0" w:color="auto"/>
      </w:divBdr>
    </w:div>
    <w:div w:id="844170363">
      <w:bodyDiv w:val="1"/>
      <w:marLeft w:val="0"/>
      <w:marRight w:val="0"/>
      <w:marTop w:val="0"/>
      <w:marBottom w:val="0"/>
      <w:divBdr>
        <w:top w:val="none" w:sz="0" w:space="0" w:color="auto"/>
        <w:left w:val="none" w:sz="0" w:space="0" w:color="auto"/>
        <w:bottom w:val="none" w:sz="0" w:space="0" w:color="auto"/>
        <w:right w:val="none" w:sz="0" w:space="0" w:color="auto"/>
      </w:divBdr>
    </w:div>
    <w:div w:id="1259287188">
      <w:bodyDiv w:val="1"/>
      <w:marLeft w:val="0"/>
      <w:marRight w:val="0"/>
      <w:marTop w:val="0"/>
      <w:marBottom w:val="0"/>
      <w:divBdr>
        <w:top w:val="none" w:sz="0" w:space="0" w:color="auto"/>
        <w:left w:val="none" w:sz="0" w:space="0" w:color="auto"/>
        <w:bottom w:val="none" w:sz="0" w:space="0" w:color="auto"/>
        <w:right w:val="none" w:sz="0" w:space="0" w:color="auto"/>
      </w:divBdr>
    </w:div>
    <w:div w:id="1413233643">
      <w:bodyDiv w:val="1"/>
      <w:marLeft w:val="0"/>
      <w:marRight w:val="0"/>
      <w:marTop w:val="0"/>
      <w:marBottom w:val="0"/>
      <w:divBdr>
        <w:top w:val="none" w:sz="0" w:space="0" w:color="auto"/>
        <w:left w:val="none" w:sz="0" w:space="0" w:color="auto"/>
        <w:bottom w:val="none" w:sz="0" w:space="0" w:color="auto"/>
        <w:right w:val="none" w:sz="0" w:space="0" w:color="auto"/>
      </w:divBdr>
    </w:div>
    <w:div w:id="1798256885">
      <w:bodyDiv w:val="1"/>
      <w:marLeft w:val="0"/>
      <w:marRight w:val="0"/>
      <w:marTop w:val="0"/>
      <w:marBottom w:val="0"/>
      <w:divBdr>
        <w:top w:val="none" w:sz="0" w:space="0" w:color="auto"/>
        <w:left w:val="none" w:sz="0" w:space="0" w:color="auto"/>
        <w:bottom w:val="none" w:sz="0" w:space="0" w:color="auto"/>
        <w:right w:val="none" w:sz="0" w:space="0" w:color="auto"/>
      </w:divBdr>
    </w:div>
    <w:div w:id="1816796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481796" w:rsidRDefault="00481796"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481796" w:rsidRDefault="00481796"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481796" w:rsidRDefault="00481796"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481796" w:rsidRDefault="00481796"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481796" w:rsidRDefault="00481796"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481796" w:rsidRDefault="00481796"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481796" w:rsidRDefault="00481796"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481796" w:rsidRDefault="00481796" w:rsidP="003F0F27">
          <w:pPr>
            <w:pStyle w:val="15C0292866B847DA9326E179CB55CD97"/>
          </w:pPr>
          <w:r w:rsidRPr="00D858FE">
            <w:rPr>
              <w:rStyle w:val="PlaceholderText"/>
            </w:rPr>
            <w:t>Choose an item.</w:t>
          </w:r>
        </w:p>
      </w:docPartBody>
    </w:docPart>
    <w:docPart>
      <w:docPartPr>
        <w:name w:val="F48994BEA1664E73BCB05B97137C2EC3"/>
        <w:category>
          <w:name w:val="General"/>
          <w:gallery w:val="placeholder"/>
        </w:category>
        <w:types>
          <w:type w:val="bbPlcHdr"/>
        </w:types>
        <w:behaviors>
          <w:behavior w:val="content"/>
        </w:behaviors>
        <w:guid w:val="{3E976219-7C73-47C6-BFCE-C1157BA430D9}"/>
      </w:docPartPr>
      <w:docPartBody>
        <w:p w:rsidR="00144506" w:rsidRDefault="00144506" w:rsidP="00144506">
          <w:pPr>
            <w:pStyle w:val="F48994BEA1664E73BCB05B97137C2EC3"/>
          </w:pPr>
          <w:r w:rsidRPr="00D858FE">
            <w:rPr>
              <w:rStyle w:val="PlaceholderText"/>
            </w:rPr>
            <w:t>Choose an item.</w:t>
          </w:r>
        </w:p>
      </w:docPartBody>
    </w:docPart>
    <w:docPart>
      <w:docPartPr>
        <w:name w:val="A3CFCB69CEB5402A9E7897CFA584367C"/>
        <w:category>
          <w:name w:val="General"/>
          <w:gallery w:val="placeholder"/>
        </w:category>
        <w:types>
          <w:type w:val="bbPlcHdr"/>
        </w:types>
        <w:behaviors>
          <w:behavior w:val="content"/>
        </w:behaviors>
        <w:guid w:val="{36EC9F7C-5F42-4272-8003-09EFC2CC6D44}"/>
      </w:docPartPr>
      <w:docPartBody>
        <w:p w:rsidR="00144506" w:rsidRDefault="00144506" w:rsidP="00144506">
          <w:pPr>
            <w:pStyle w:val="A3CFCB69CEB5402A9E7897CFA584367C"/>
          </w:pPr>
          <w:r w:rsidRPr="00D858FE">
            <w:rPr>
              <w:rStyle w:val="PlaceholderText"/>
            </w:rPr>
            <w:t>Choose an item.</w:t>
          </w:r>
        </w:p>
      </w:docPartBody>
    </w:docPart>
    <w:docPart>
      <w:docPartPr>
        <w:name w:val="6FABC4BEC90D43C88613C73B70CAD772"/>
        <w:category>
          <w:name w:val="General"/>
          <w:gallery w:val="placeholder"/>
        </w:category>
        <w:types>
          <w:type w:val="bbPlcHdr"/>
        </w:types>
        <w:behaviors>
          <w:behavior w:val="content"/>
        </w:behaviors>
        <w:guid w:val="{8516E695-0F79-4462-8D83-2031A5AED681}"/>
      </w:docPartPr>
      <w:docPartBody>
        <w:p w:rsidR="00144506" w:rsidRDefault="00144506" w:rsidP="00144506">
          <w:pPr>
            <w:pStyle w:val="6FABC4BEC90D43C88613C73B70CAD772"/>
          </w:pPr>
          <w:r w:rsidRPr="00D858FE">
            <w:rPr>
              <w:rStyle w:val="PlaceholderText"/>
            </w:rPr>
            <w:t>Choose an item.</w:t>
          </w:r>
        </w:p>
      </w:docPartBody>
    </w:docPart>
    <w:docPart>
      <w:docPartPr>
        <w:name w:val="420D195DC0BF4302902E42674411C7AF"/>
        <w:category>
          <w:name w:val="General"/>
          <w:gallery w:val="placeholder"/>
        </w:category>
        <w:types>
          <w:type w:val="bbPlcHdr"/>
        </w:types>
        <w:behaviors>
          <w:behavior w:val="content"/>
        </w:behaviors>
        <w:guid w:val="{A9AFD740-C490-4FFB-B8C5-00DA0BB0B5A4}"/>
      </w:docPartPr>
      <w:docPartBody>
        <w:p w:rsidR="00144506" w:rsidRDefault="00144506" w:rsidP="00144506">
          <w:pPr>
            <w:pStyle w:val="420D195DC0BF4302902E42674411C7AF"/>
          </w:pPr>
          <w:r w:rsidRPr="00D858FE">
            <w:rPr>
              <w:rStyle w:val="PlaceholderText"/>
            </w:rPr>
            <w:t>Choose an item.</w:t>
          </w:r>
        </w:p>
      </w:docPartBody>
    </w:docPart>
    <w:docPart>
      <w:docPartPr>
        <w:name w:val="60F5A8B79C7A400591E50013FD3EDD94"/>
        <w:category>
          <w:name w:val="General"/>
          <w:gallery w:val="placeholder"/>
        </w:category>
        <w:types>
          <w:type w:val="bbPlcHdr"/>
        </w:types>
        <w:behaviors>
          <w:behavior w:val="content"/>
        </w:behaviors>
        <w:guid w:val="{B8488083-515E-47D7-9874-24C3427CE6D0}"/>
      </w:docPartPr>
      <w:docPartBody>
        <w:p w:rsidR="00144506" w:rsidRDefault="00144506" w:rsidP="00144506">
          <w:pPr>
            <w:pStyle w:val="60F5A8B79C7A400591E50013FD3EDD94"/>
          </w:pPr>
          <w:r w:rsidRPr="00D858FE">
            <w:rPr>
              <w:rStyle w:val="PlaceholderText"/>
            </w:rPr>
            <w:t>Choose an item.</w:t>
          </w:r>
        </w:p>
      </w:docPartBody>
    </w:docPart>
    <w:docPart>
      <w:docPartPr>
        <w:name w:val="23D4FD29C5164E858A8186FB14FEEB81"/>
        <w:category>
          <w:name w:val="General"/>
          <w:gallery w:val="placeholder"/>
        </w:category>
        <w:types>
          <w:type w:val="bbPlcHdr"/>
        </w:types>
        <w:behaviors>
          <w:behavior w:val="content"/>
        </w:behaviors>
        <w:guid w:val="{87B4DEA0-746A-4919-8C52-5AAB277888EB}"/>
      </w:docPartPr>
      <w:docPartBody>
        <w:p w:rsidR="00144506" w:rsidRDefault="00144506" w:rsidP="00144506">
          <w:pPr>
            <w:pStyle w:val="23D4FD29C5164E858A8186FB14FEEB81"/>
          </w:pPr>
          <w:r w:rsidRPr="00D858FE">
            <w:rPr>
              <w:rStyle w:val="PlaceholderText"/>
            </w:rPr>
            <w:t>Choose an item.</w:t>
          </w:r>
        </w:p>
      </w:docPartBody>
    </w:docPart>
    <w:docPart>
      <w:docPartPr>
        <w:name w:val="22D8FFF8E4FA4F96B3B98C903113FA74"/>
        <w:category>
          <w:name w:val="General"/>
          <w:gallery w:val="placeholder"/>
        </w:category>
        <w:types>
          <w:type w:val="bbPlcHdr"/>
        </w:types>
        <w:behaviors>
          <w:behavior w:val="content"/>
        </w:behaviors>
        <w:guid w:val="{1EE09D68-B393-4CBE-817F-AC2693F32879}"/>
      </w:docPartPr>
      <w:docPartBody>
        <w:p w:rsidR="00144506" w:rsidRDefault="00144506" w:rsidP="00144506">
          <w:pPr>
            <w:pStyle w:val="22D8FFF8E4FA4F96B3B98C903113FA74"/>
          </w:pPr>
          <w:r w:rsidRPr="00D858FE">
            <w:rPr>
              <w:rStyle w:val="PlaceholderText"/>
            </w:rPr>
            <w:t>Choose an item.</w:t>
          </w:r>
        </w:p>
      </w:docPartBody>
    </w:docPart>
    <w:docPart>
      <w:docPartPr>
        <w:name w:val="C162FCEA51B349E6B73D22713ACC8253"/>
        <w:category>
          <w:name w:val="General"/>
          <w:gallery w:val="placeholder"/>
        </w:category>
        <w:types>
          <w:type w:val="bbPlcHdr"/>
        </w:types>
        <w:behaviors>
          <w:behavior w:val="content"/>
        </w:behaviors>
        <w:guid w:val="{B38861A5-AAE6-4D05-9EED-92F8F69904D1}"/>
      </w:docPartPr>
      <w:docPartBody>
        <w:p w:rsidR="00144506" w:rsidRDefault="00144506" w:rsidP="00144506">
          <w:pPr>
            <w:pStyle w:val="C162FCEA51B349E6B73D22713ACC8253"/>
          </w:pPr>
          <w:r w:rsidRPr="00D858FE">
            <w:rPr>
              <w:rStyle w:val="PlaceholderText"/>
            </w:rPr>
            <w:t>Choose an item.</w:t>
          </w:r>
        </w:p>
      </w:docPartBody>
    </w:docPart>
    <w:docPart>
      <w:docPartPr>
        <w:name w:val="CDCCF2F718754CEF99C90F53F669FD12"/>
        <w:category>
          <w:name w:val="General"/>
          <w:gallery w:val="placeholder"/>
        </w:category>
        <w:types>
          <w:type w:val="bbPlcHdr"/>
        </w:types>
        <w:behaviors>
          <w:behavior w:val="content"/>
        </w:behaviors>
        <w:guid w:val="{F9CC42CF-B58B-485D-B1E4-B6052DAFF81A}"/>
      </w:docPartPr>
      <w:docPartBody>
        <w:p w:rsidR="00144506" w:rsidRDefault="00144506" w:rsidP="00144506">
          <w:pPr>
            <w:pStyle w:val="CDCCF2F718754CEF99C90F53F669FD12"/>
          </w:pPr>
          <w:r w:rsidRPr="00D858FE">
            <w:rPr>
              <w:rStyle w:val="PlaceholderText"/>
            </w:rPr>
            <w:t>Choose an item.</w:t>
          </w:r>
        </w:p>
      </w:docPartBody>
    </w:docPart>
    <w:docPart>
      <w:docPartPr>
        <w:name w:val="BF2B969D3F954B0DADCAE47431C3C641"/>
        <w:category>
          <w:name w:val="General"/>
          <w:gallery w:val="placeholder"/>
        </w:category>
        <w:types>
          <w:type w:val="bbPlcHdr"/>
        </w:types>
        <w:behaviors>
          <w:behavior w:val="content"/>
        </w:behaviors>
        <w:guid w:val="{99AED102-C04B-49FB-965C-D2F64D9A8577}"/>
      </w:docPartPr>
      <w:docPartBody>
        <w:p w:rsidR="00144506" w:rsidRDefault="00144506" w:rsidP="00144506">
          <w:pPr>
            <w:pStyle w:val="BF2B969D3F954B0DADCAE47431C3C641"/>
          </w:pPr>
          <w:r w:rsidRPr="00D858FE">
            <w:rPr>
              <w:rStyle w:val="PlaceholderText"/>
            </w:rPr>
            <w:t>Choose an item.</w:t>
          </w:r>
        </w:p>
      </w:docPartBody>
    </w:docPart>
    <w:docPart>
      <w:docPartPr>
        <w:name w:val="46F2ABF756AC465F8DD417E4334BA4AA"/>
        <w:category>
          <w:name w:val="General"/>
          <w:gallery w:val="placeholder"/>
        </w:category>
        <w:types>
          <w:type w:val="bbPlcHdr"/>
        </w:types>
        <w:behaviors>
          <w:behavior w:val="content"/>
        </w:behaviors>
        <w:guid w:val="{CCF5A089-C36C-4430-9469-9FD665D49DA7}"/>
      </w:docPartPr>
      <w:docPartBody>
        <w:p w:rsidR="00144506" w:rsidRDefault="00144506" w:rsidP="00144506">
          <w:pPr>
            <w:pStyle w:val="46F2ABF756AC465F8DD417E4334BA4AA"/>
          </w:pPr>
          <w:r w:rsidRPr="00D858FE">
            <w:rPr>
              <w:rStyle w:val="PlaceholderText"/>
            </w:rPr>
            <w:t>Choose an item.</w:t>
          </w:r>
        </w:p>
      </w:docPartBody>
    </w:docPart>
    <w:docPart>
      <w:docPartPr>
        <w:name w:val="F435685F73E746058463EAA821CCFCAC"/>
        <w:category>
          <w:name w:val="General"/>
          <w:gallery w:val="placeholder"/>
        </w:category>
        <w:types>
          <w:type w:val="bbPlcHdr"/>
        </w:types>
        <w:behaviors>
          <w:behavior w:val="content"/>
        </w:behaviors>
        <w:guid w:val="{88DF9653-0F4A-4361-BA7F-88CCC3546534}"/>
      </w:docPartPr>
      <w:docPartBody>
        <w:p w:rsidR="00144506" w:rsidRDefault="00144506" w:rsidP="00144506">
          <w:pPr>
            <w:pStyle w:val="F435685F73E746058463EAA821CCFCAC"/>
          </w:pPr>
          <w:r w:rsidRPr="00D858FE">
            <w:rPr>
              <w:rStyle w:val="PlaceholderText"/>
            </w:rPr>
            <w:t>Choose an item.</w:t>
          </w:r>
        </w:p>
      </w:docPartBody>
    </w:docPart>
    <w:docPart>
      <w:docPartPr>
        <w:name w:val="FD293AF6844443E0AD65A5532F38CE08"/>
        <w:category>
          <w:name w:val="General"/>
          <w:gallery w:val="placeholder"/>
        </w:category>
        <w:types>
          <w:type w:val="bbPlcHdr"/>
        </w:types>
        <w:behaviors>
          <w:behavior w:val="content"/>
        </w:behaviors>
        <w:guid w:val="{39993FC1-D1AF-419A-BF4D-31B1721622A3}"/>
      </w:docPartPr>
      <w:docPartBody>
        <w:p w:rsidR="00144506" w:rsidRDefault="00144506" w:rsidP="00144506">
          <w:pPr>
            <w:pStyle w:val="FD293AF6844443E0AD65A5532F38CE08"/>
          </w:pPr>
          <w:r w:rsidRPr="00D858FE">
            <w:rPr>
              <w:rStyle w:val="PlaceholderText"/>
            </w:rPr>
            <w:t>Choose an item.</w:t>
          </w:r>
        </w:p>
      </w:docPartBody>
    </w:docPart>
    <w:docPart>
      <w:docPartPr>
        <w:name w:val="5D8C40738A6A48398DD498A1A3A95DDC"/>
        <w:category>
          <w:name w:val="General"/>
          <w:gallery w:val="placeholder"/>
        </w:category>
        <w:types>
          <w:type w:val="bbPlcHdr"/>
        </w:types>
        <w:behaviors>
          <w:behavior w:val="content"/>
        </w:behaviors>
        <w:guid w:val="{E3B783C8-1EF8-430C-9423-E5BA43E5C84B}"/>
      </w:docPartPr>
      <w:docPartBody>
        <w:p w:rsidR="00144506" w:rsidRDefault="00144506" w:rsidP="00144506">
          <w:pPr>
            <w:pStyle w:val="5D8C40738A6A48398DD498A1A3A95DDC"/>
          </w:pPr>
          <w:r w:rsidRPr="00D858FE">
            <w:rPr>
              <w:rStyle w:val="PlaceholderText"/>
            </w:rPr>
            <w:t>Choose an item.</w:t>
          </w:r>
        </w:p>
      </w:docPartBody>
    </w:docPart>
    <w:docPart>
      <w:docPartPr>
        <w:name w:val="7F2D26D6A8EC429FBCD75A86DA4099F0"/>
        <w:category>
          <w:name w:val="General"/>
          <w:gallery w:val="placeholder"/>
        </w:category>
        <w:types>
          <w:type w:val="bbPlcHdr"/>
        </w:types>
        <w:behaviors>
          <w:behavior w:val="content"/>
        </w:behaviors>
        <w:guid w:val="{6B83D619-82DA-4E64-8DAA-8FBF2B24D1EB}"/>
      </w:docPartPr>
      <w:docPartBody>
        <w:p w:rsidR="00144506" w:rsidRDefault="00144506" w:rsidP="00144506">
          <w:pPr>
            <w:pStyle w:val="7F2D26D6A8EC429FBCD75A86DA4099F0"/>
          </w:pPr>
          <w:r w:rsidRPr="00D858FE">
            <w:rPr>
              <w:rStyle w:val="PlaceholderText"/>
            </w:rPr>
            <w:t>Choose an item.</w:t>
          </w:r>
        </w:p>
      </w:docPartBody>
    </w:docPart>
    <w:docPart>
      <w:docPartPr>
        <w:name w:val="C0BE5B752A0A4AB695FD447D3673AFF0"/>
        <w:category>
          <w:name w:val="General"/>
          <w:gallery w:val="placeholder"/>
        </w:category>
        <w:types>
          <w:type w:val="bbPlcHdr"/>
        </w:types>
        <w:behaviors>
          <w:behavior w:val="content"/>
        </w:behaviors>
        <w:guid w:val="{5BB0C70E-1406-4787-987B-1387F6936382}"/>
      </w:docPartPr>
      <w:docPartBody>
        <w:p w:rsidR="00144506" w:rsidRDefault="00144506" w:rsidP="00144506">
          <w:pPr>
            <w:pStyle w:val="C0BE5B752A0A4AB695FD447D3673AFF0"/>
          </w:pPr>
          <w:r w:rsidRPr="00D858FE">
            <w:rPr>
              <w:rStyle w:val="PlaceholderText"/>
            </w:rPr>
            <w:t>Choose an item.</w:t>
          </w:r>
        </w:p>
      </w:docPartBody>
    </w:docPart>
    <w:docPart>
      <w:docPartPr>
        <w:name w:val="C0EE228F29444524A249CC4902D01EFE"/>
        <w:category>
          <w:name w:val="General"/>
          <w:gallery w:val="placeholder"/>
        </w:category>
        <w:types>
          <w:type w:val="bbPlcHdr"/>
        </w:types>
        <w:behaviors>
          <w:behavior w:val="content"/>
        </w:behaviors>
        <w:guid w:val="{369702F2-4235-4288-936C-B715041967B5}"/>
      </w:docPartPr>
      <w:docPartBody>
        <w:p w:rsidR="00144506" w:rsidRDefault="00144506" w:rsidP="00144506">
          <w:pPr>
            <w:pStyle w:val="C0EE228F29444524A249CC4902D01EFE"/>
          </w:pPr>
          <w:r w:rsidRPr="00D858FE">
            <w:rPr>
              <w:rStyle w:val="PlaceholderText"/>
            </w:rPr>
            <w:t>Choose an item.</w:t>
          </w:r>
        </w:p>
      </w:docPartBody>
    </w:docPart>
    <w:docPart>
      <w:docPartPr>
        <w:name w:val="55E8DF69E8FD42B498AB7468AFB6846C"/>
        <w:category>
          <w:name w:val="General"/>
          <w:gallery w:val="placeholder"/>
        </w:category>
        <w:types>
          <w:type w:val="bbPlcHdr"/>
        </w:types>
        <w:behaviors>
          <w:behavior w:val="content"/>
        </w:behaviors>
        <w:guid w:val="{C9E394C0-1D73-438E-8F23-219E7F385A5B}"/>
      </w:docPartPr>
      <w:docPartBody>
        <w:p w:rsidR="00144506" w:rsidRDefault="00144506" w:rsidP="00144506">
          <w:pPr>
            <w:pStyle w:val="55E8DF69E8FD42B498AB7468AFB6846C"/>
          </w:pPr>
          <w:r w:rsidRPr="00D858FE">
            <w:rPr>
              <w:rStyle w:val="PlaceholderText"/>
            </w:rPr>
            <w:t>Choose an item.</w:t>
          </w:r>
        </w:p>
      </w:docPartBody>
    </w:docPart>
    <w:docPart>
      <w:docPartPr>
        <w:name w:val="6EE373350D1C49AFA7404CFBCBA92586"/>
        <w:category>
          <w:name w:val="General"/>
          <w:gallery w:val="placeholder"/>
        </w:category>
        <w:types>
          <w:type w:val="bbPlcHdr"/>
        </w:types>
        <w:behaviors>
          <w:behavior w:val="content"/>
        </w:behaviors>
        <w:guid w:val="{F983B7E8-E398-4B9E-8C6D-DCFDB7564FC6}"/>
      </w:docPartPr>
      <w:docPartBody>
        <w:p w:rsidR="00144506" w:rsidRDefault="00144506" w:rsidP="00144506">
          <w:pPr>
            <w:pStyle w:val="6EE373350D1C49AFA7404CFBCBA92586"/>
          </w:pPr>
          <w:r w:rsidRPr="00D858FE">
            <w:rPr>
              <w:rStyle w:val="PlaceholderText"/>
            </w:rPr>
            <w:t>Choose an item.</w:t>
          </w:r>
        </w:p>
      </w:docPartBody>
    </w:docPart>
    <w:docPart>
      <w:docPartPr>
        <w:name w:val="E4E795894F8C414A8B429FD9ACEA839A"/>
        <w:category>
          <w:name w:val="General"/>
          <w:gallery w:val="placeholder"/>
        </w:category>
        <w:types>
          <w:type w:val="bbPlcHdr"/>
        </w:types>
        <w:behaviors>
          <w:behavior w:val="content"/>
        </w:behaviors>
        <w:guid w:val="{2D48376B-49F7-4D6F-9783-AED2D7E693B0}"/>
      </w:docPartPr>
      <w:docPartBody>
        <w:p w:rsidR="00144506" w:rsidRDefault="00144506" w:rsidP="00144506">
          <w:pPr>
            <w:pStyle w:val="E4E795894F8C414A8B429FD9ACEA839A"/>
          </w:pPr>
          <w:r w:rsidRPr="00D858FE">
            <w:rPr>
              <w:rStyle w:val="PlaceholderText"/>
            </w:rPr>
            <w:t>Choose an item.</w:t>
          </w:r>
        </w:p>
      </w:docPartBody>
    </w:docPart>
    <w:docPart>
      <w:docPartPr>
        <w:name w:val="5228F724309B415AACD56257EECECA7C"/>
        <w:category>
          <w:name w:val="General"/>
          <w:gallery w:val="placeholder"/>
        </w:category>
        <w:types>
          <w:type w:val="bbPlcHdr"/>
        </w:types>
        <w:behaviors>
          <w:behavior w:val="content"/>
        </w:behaviors>
        <w:guid w:val="{24AA77D9-BE97-4913-AB47-10D8970C0B1D}"/>
      </w:docPartPr>
      <w:docPartBody>
        <w:p w:rsidR="00144506" w:rsidRDefault="00144506" w:rsidP="00144506">
          <w:pPr>
            <w:pStyle w:val="5228F724309B415AACD56257EECECA7C"/>
          </w:pPr>
          <w:r w:rsidRPr="00D858FE">
            <w:rPr>
              <w:rStyle w:val="PlaceholderText"/>
            </w:rPr>
            <w:t>Choose an item.</w:t>
          </w:r>
        </w:p>
      </w:docPartBody>
    </w:docPart>
    <w:docPart>
      <w:docPartPr>
        <w:name w:val="CF267F380C6A459B94F07FEF4C8952E0"/>
        <w:category>
          <w:name w:val="General"/>
          <w:gallery w:val="placeholder"/>
        </w:category>
        <w:types>
          <w:type w:val="bbPlcHdr"/>
        </w:types>
        <w:behaviors>
          <w:behavior w:val="content"/>
        </w:behaviors>
        <w:guid w:val="{16A7CE19-7B2E-4442-9761-33F72A5ED05D}"/>
      </w:docPartPr>
      <w:docPartBody>
        <w:p w:rsidR="00144506" w:rsidRDefault="00144506" w:rsidP="00144506">
          <w:pPr>
            <w:pStyle w:val="CF267F380C6A459B94F07FEF4C8952E0"/>
          </w:pPr>
          <w:r w:rsidRPr="00D858FE">
            <w:rPr>
              <w:rStyle w:val="PlaceholderText"/>
            </w:rPr>
            <w:t>Choose an item.</w:t>
          </w:r>
        </w:p>
      </w:docPartBody>
    </w:docPart>
    <w:docPart>
      <w:docPartPr>
        <w:name w:val="F63D758B6423438DA919340D1E057179"/>
        <w:category>
          <w:name w:val="General"/>
          <w:gallery w:val="placeholder"/>
        </w:category>
        <w:types>
          <w:type w:val="bbPlcHdr"/>
        </w:types>
        <w:behaviors>
          <w:behavior w:val="content"/>
        </w:behaviors>
        <w:guid w:val="{6EABD6AF-C044-45D1-B713-14B7B1432EAD}"/>
      </w:docPartPr>
      <w:docPartBody>
        <w:p w:rsidR="00144506" w:rsidRDefault="00144506" w:rsidP="00144506">
          <w:pPr>
            <w:pStyle w:val="F63D758B6423438DA919340D1E057179"/>
          </w:pPr>
          <w:r w:rsidRPr="00D858FE">
            <w:rPr>
              <w:rStyle w:val="PlaceholderText"/>
            </w:rPr>
            <w:t>Choose an item.</w:t>
          </w:r>
        </w:p>
      </w:docPartBody>
    </w:docPart>
    <w:docPart>
      <w:docPartPr>
        <w:name w:val="D337C7AB49D441889D6D5A30D67AD424"/>
        <w:category>
          <w:name w:val="General"/>
          <w:gallery w:val="placeholder"/>
        </w:category>
        <w:types>
          <w:type w:val="bbPlcHdr"/>
        </w:types>
        <w:behaviors>
          <w:behavior w:val="content"/>
        </w:behaviors>
        <w:guid w:val="{DF0A41F0-3F16-48B7-AA44-A237BC20C338}"/>
      </w:docPartPr>
      <w:docPartBody>
        <w:p w:rsidR="00144506" w:rsidRDefault="00144506" w:rsidP="00144506">
          <w:pPr>
            <w:pStyle w:val="D337C7AB49D441889D6D5A30D67AD424"/>
          </w:pPr>
          <w:r w:rsidRPr="00D858FE">
            <w:rPr>
              <w:rStyle w:val="PlaceholderText"/>
            </w:rPr>
            <w:t>Choose an item.</w:t>
          </w:r>
        </w:p>
      </w:docPartBody>
    </w:docPart>
    <w:docPart>
      <w:docPartPr>
        <w:name w:val="9F9F309811874BC8ADC76C9A63BDF35B"/>
        <w:category>
          <w:name w:val="General"/>
          <w:gallery w:val="placeholder"/>
        </w:category>
        <w:types>
          <w:type w:val="bbPlcHdr"/>
        </w:types>
        <w:behaviors>
          <w:behavior w:val="content"/>
        </w:behaviors>
        <w:guid w:val="{5620ABB5-9F83-4D72-98C1-297EF371F2C0}"/>
      </w:docPartPr>
      <w:docPartBody>
        <w:p w:rsidR="00144506" w:rsidRDefault="00144506" w:rsidP="00144506">
          <w:pPr>
            <w:pStyle w:val="9F9F309811874BC8ADC76C9A63BDF35B"/>
          </w:pPr>
          <w:r w:rsidRPr="00D858FE">
            <w:rPr>
              <w:rStyle w:val="PlaceholderText"/>
            </w:rPr>
            <w:t>Choose an item.</w:t>
          </w:r>
        </w:p>
      </w:docPartBody>
    </w:docPart>
    <w:docPart>
      <w:docPartPr>
        <w:name w:val="113AC496C72D42FBA85DD4D026FEB64F"/>
        <w:category>
          <w:name w:val="General"/>
          <w:gallery w:val="placeholder"/>
        </w:category>
        <w:types>
          <w:type w:val="bbPlcHdr"/>
        </w:types>
        <w:behaviors>
          <w:behavior w:val="content"/>
        </w:behaviors>
        <w:guid w:val="{29A2D94A-609D-4CEE-9D1F-61A3F8104A07}"/>
      </w:docPartPr>
      <w:docPartBody>
        <w:p w:rsidR="00144506" w:rsidRDefault="00144506" w:rsidP="00144506">
          <w:pPr>
            <w:pStyle w:val="113AC496C72D42FBA85DD4D026FEB64F"/>
          </w:pPr>
          <w:r w:rsidRPr="00D858FE">
            <w:rPr>
              <w:rStyle w:val="PlaceholderText"/>
            </w:rPr>
            <w:t>Choose an item.</w:t>
          </w:r>
        </w:p>
      </w:docPartBody>
    </w:docPart>
    <w:docPart>
      <w:docPartPr>
        <w:name w:val="E731A07CC16B4B0DB6B0FC3F64685BD4"/>
        <w:category>
          <w:name w:val="General"/>
          <w:gallery w:val="placeholder"/>
        </w:category>
        <w:types>
          <w:type w:val="bbPlcHdr"/>
        </w:types>
        <w:behaviors>
          <w:behavior w:val="content"/>
        </w:behaviors>
        <w:guid w:val="{A35D7226-62D8-47DD-ADC5-9CD6893F2B02}"/>
      </w:docPartPr>
      <w:docPartBody>
        <w:p w:rsidR="00144506" w:rsidRDefault="00144506" w:rsidP="00144506">
          <w:pPr>
            <w:pStyle w:val="E731A07CC16B4B0DB6B0FC3F64685BD4"/>
          </w:pPr>
          <w:r w:rsidRPr="00D858FE">
            <w:rPr>
              <w:rStyle w:val="PlaceholderText"/>
            </w:rPr>
            <w:t>Choose an item.</w:t>
          </w:r>
        </w:p>
      </w:docPartBody>
    </w:docPart>
    <w:docPart>
      <w:docPartPr>
        <w:name w:val="8C5C390266224852BCED6A098A88751F"/>
        <w:category>
          <w:name w:val="General"/>
          <w:gallery w:val="placeholder"/>
        </w:category>
        <w:types>
          <w:type w:val="bbPlcHdr"/>
        </w:types>
        <w:behaviors>
          <w:behavior w:val="content"/>
        </w:behaviors>
        <w:guid w:val="{563A831E-E716-40B8-A5E0-E1B5F09AB90D}"/>
      </w:docPartPr>
      <w:docPartBody>
        <w:p w:rsidR="00144506" w:rsidRDefault="00144506" w:rsidP="00144506">
          <w:pPr>
            <w:pStyle w:val="8C5C390266224852BCED6A098A88751F"/>
          </w:pPr>
          <w:r w:rsidRPr="00D858FE">
            <w:rPr>
              <w:rStyle w:val="PlaceholderText"/>
            </w:rPr>
            <w:t>Choose an item.</w:t>
          </w:r>
        </w:p>
      </w:docPartBody>
    </w:docPart>
    <w:docPart>
      <w:docPartPr>
        <w:name w:val="5785C85916004DE2B614BBC4679BB5E8"/>
        <w:category>
          <w:name w:val="General"/>
          <w:gallery w:val="placeholder"/>
        </w:category>
        <w:types>
          <w:type w:val="bbPlcHdr"/>
        </w:types>
        <w:behaviors>
          <w:behavior w:val="content"/>
        </w:behaviors>
        <w:guid w:val="{9F558426-4F34-44DC-82B6-1F3603EE5D58}"/>
      </w:docPartPr>
      <w:docPartBody>
        <w:p w:rsidR="00144506" w:rsidRDefault="00144506" w:rsidP="00144506">
          <w:pPr>
            <w:pStyle w:val="5785C85916004DE2B614BBC4679BB5E8"/>
          </w:pPr>
          <w:r w:rsidRPr="00D858FE">
            <w:rPr>
              <w:rStyle w:val="PlaceholderText"/>
            </w:rPr>
            <w:t>Choose an item.</w:t>
          </w:r>
        </w:p>
      </w:docPartBody>
    </w:docPart>
    <w:docPart>
      <w:docPartPr>
        <w:name w:val="CCE03D30114A43ACB4D4009D1E1DEC8A"/>
        <w:category>
          <w:name w:val="General"/>
          <w:gallery w:val="placeholder"/>
        </w:category>
        <w:types>
          <w:type w:val="bbPlcHdr"/>
        </w:types>
        <w:behaviors>
          <w:behavior w:val="content"/>
        </w:behaviors>
        <w:guid w:val="{1651CCFF-EEAE-4B42-BC67-5939755BDB38}"/>
      </w:docPartPr>
      <w:docPartBody>
        <w:p w:rsidR="00144506" w:rsidRDefault="00144506" w:rsidP="00144506">
          <w:pPr>
            <w:pStyle w:val="CCE03D30114A43ACB4D4009D1E1DEC8A"/>
          </w:pPr>
          <w:r w:rsidRPr="00D858FE">
            <w:rPr>
              <w:rStyle w:val="PlaceholderText"/>
            </w:rPr>
            <w:t>Choose an item.</w:t>
          </w:r>
        </w:p>
      </w:docPartBody>
    </w:docPart>
    <w:docPart>
      <w:docPartPr>
        <w:name w:val="BEA6FB770CB744E499D09B42916D593B"/>
        <w:category>
          <w:name w:val="General"/>
          <w:gallery w:val="placeholder"/>
        </w:category>
        <w:types>
          <w:type w:val="bbPlcHdr"/>
        </w:types>
        <w:behaviors>
          <w:behavior w:val="content"/>
        </w:behaviors>
        <w:guid w:val="{223C0A35-E49F-4ED5-8C26-8ABD491E20A3}"/>
      </w:docPartPr>
      <w:docPartBody>
        <w:p w:rsidR="00144506" w:rsidRDefault="00144506" w:rsidP="00144506">
          <w:pPr>
            <w:pStyle w:val="BEA6FB770CB744E499D09B42916D593B"/>
          </w:pPr>
          <w:r w:rsidRPr="00D858FE">
            <w:rPr>
              <w:rStyle w:val="PlaceholderText"/>
            </w:rPr>
            <w:t>Choose an item.</w:t>
          </w:r>
        </w:p>
      </w:docPartBody>
    </w:docPart>
    <w:docPart>
      <w:docPartPr>
        <w:name w:val="0983376DCF9F40EBBE7A10FE8CE4D854"/>
        <w:category>
          <w:name w:val="General"/>
          <w:gallery w:val="placeholder"/>
        </w:category>
        <w:types>
          <w:type w:val="bbPlcHdr"/>
        </w:types>
        <w:behaviors>
          <w:behavior w:val="content"/>
        </w:behaviors>
        <w:guid w:val="{A5931BB4-ABAF-4DB4-9F19-5FCA02189FB0}"/>
      </w:docPartPr>
      <w:docPartBody>
        <w:p w:rsidR="00144506" w:rsidRDefault="00144506" w:rsidP="00144506">
          <w:pPr>
            <w:pStyle w:val="0983376DCF9F40EBBE7A10FE8CE4D854"/>
          </w:pPr>
          <w:r w:rsidRPr="00D858FE">
            <w:rPr>
              <w:rStyle w:val="PlaceholderText"/>
            </w:rPr>
            <w:t>Choose an item.</w:t>
          </w:r>
        </w:p>
      </w:docPartBody>
    </w:docPart>
    <w:docPart>
      <w:docPartPr>
        <w:name w:val="51EB13D5BCAD483E9C201D9B5168C1FE"/>
        <w:category>
          <w:name w:val="General"/>
          <w:gallery w:val="placeholder"/>
        </w:category>
        <w:types>
          <w:type w:val="bbPlcHdr"/>
        </w:types>
        <w:behaviors>
          <w:behavior w:val="content"/>
        </w:behaviors>
        <w:guid w:val="{DC502DB4-4A44-4416-94FB-00528C50C429}"/>
      </w:docPartPr>
      <w:docPartBody>
        <w:p w:rsidR="00144506" w:rsidRDefault="00144506" w:rsidP="00144506">
          <w:pPr>
            <w:pStyle w:val="51EB13D5BCAD483E9C201D9B5168C1FE"/>
          </w:pPr>
          <w:r w:rsidRPr="00D858FE">
            <w:rPr>
              <w:rStyle w:val="PlaceholderText"/>
            </w:rPr>
            <w:t>Choose an item.</w:t>
          </w:r>
        </w:p>
      </w:docPartBody>
    </w:docPart>
    <w:docPart>
      <w:docPartPr>
        <w:name w:val="C32542C0736D47B48B89A0E312B04EB8"/>
        <w:category>
          <w:name w:val="General"/>
          <w:gallery w:val="placeholder"/>
        </w:category>
        <w:types>
          <w:type w:val="bbPlcHdr"/>
        </w:types>
        <w:behaviors>
          <w:behavior w:val="content"/>
        </w:behaviors>
        <w:guid w:val="{9DB5C682-328B-4468-BC1B-D9218FA0440B}"/>
      </w:docPartPr>
      <w:docPartBody>
        <w:p w:rsidR="00144506" w:rsidRDefault="00144506" w:rsidP="00144506">
          <w:pPr>
            <w:pStyle w:val="C32542C0736D47B48B89A0E312B04EB8"/>
          </w:pPr>
          <w:r w:rsidRPr="00D858FE">
            <w:rPr>
              <w:rStyle w:val="PlaceholderText"/>
            </w:rPr>
            <w:t>Choose an item.</w:t>
          </w:r>
        </w:p>
      </w:docPartBody>
    </w:docPart>
    <w:docPart>
      <w:docPartPr>
        <w:name w:val="FE2F37FC2A8D4CB5BED25105E3108B34"/>
        <w:category>
          <w:name w:val="General"/>
          <w:gallery w:val="placeholder"/>
        </w:category>
        <w:types>
          <w:type w:val="bbPlcHdr"/>
        </w:types>
        <w:behaviors>
          <w:behavior w:val="content"/>
        </w:behaviors>
        <w:guid w:val="{6B8D0775-4D41-447D-8193-704DFFA95F2B}"/>
      </w:docPartPr>
      <w:docPartBody>
        <w:p w:rsidR="00144506" w:rsidRDefault="00144506" w:rsidP="00144506">
          <w:pPr>
            <w:pStyle w:val="FE2F37FC2A8D4CB5BED25105E3108B34"/>
          </w:pPr>
          <w:r w:rsidRPr="00D858FE">
            <w:rPr>
              <w:rStyle w:val="PlaceholderText"/>
            </w:rPr>
            <w:t>Choose an item.</w:t>
          </w:r>
        </w:p>
      </w:docPartBody>
    </w:docPart>
    <w:docPart>
      <w:docPartPr>
        <w:name w:val="51DF679704E94F449F5087A9FB0CF857"/>
        <w:category>
          <w:name w:val="General"/>
          <w:gallery w:val="placeholder"/>
        </w:category>
        <w:types>
          <w:type w:val="bbPlcHdr"/>
        </w:types>
        <w:behaviors>
          <w:behavior w:val="content"/>
        </w:behaviors>
        <w:guid w:val="{26F311A9-AB08-4F02-A451-78B5589C2193}"/>
      </w:docPartPr>
      <w:docPartBody>
        <w:p w:rsidR="00144506" w:rsidRDefault="00144506" w:rsidP="00144506">
          <w:pPr>
            <w:pStyle w:val="51DF679704E94F449F5087A9FB0CF857"/>
          </w:pPr>
          <w:r w:rsidRPr="00D858FE">
            <w:rPr>
              <w:rStyle w:val="PlaceholderText"/>
            </w:rPr>
            <w:t>Choose an item.</w:t>
          </w:r>
        </w:p>
      </w:docPartBody>
    </w:docPart>
    <w:docPart>
      <w:docPartPr>
        <w:name w:val="D77A6358E06B48BC9D10FF88B954B087"/>
        <w:category>
          <w:name w:val="General"/>
          <w:gallery w:val="placeholder"/>
        </w:category>
        <w:types>
          <w:type w:val="bbPlcHdr"/>
        </w:types>
        <w:behaviors>
          <w:behavior w:val="content"/>
        </w:behaviors>
        <w:guid w:val="{B9A12E8C-6E3A-46FA-A62D-F54F3A3A8998}"/>
      </w:docPartPr>
      <w:docPartBody>
        <w:p w:rsidR="00144506" w:rsidRDefault="00144506" w:rsidP="00144506">
          <w:pPr>
            <w:pStyle w:val="D77A6358E06B48BC9D10FF88B954B087"/>
          </w:pPr>
          <w:r w:rsidRPr="00D858FE">
            <w:rPr>
              <w:rStyle w:val="PlaceholderText"/>
            </w:rPr>
            <w:t>Choose an item.</w:t>
          </w:r>
        </w:p>
      </w:docPartBody>
    </w:docPart>
    <w:docPart>
      <w:docPartPr>
        <w:name w:val="A2FFEA3DCEF34ADD995E504345A291BF"/>
        <w:category>
          <w:name w:val="General"/>
          <w:gallery w:val="placeholder"/>
        </w:category>
        <w:types>
          <w:type w:val="bbPlcHdr"/>
        </w:types>
        <w:behaviors>
          <w:behavior w:val="content"/>
        </w:behaviors>
        <w:guid w:val="{EC071D76-5D87-4CA1-AC81-0D5F54BC138C}"/>
      </w:docPartPr>
      <w:docPartBody>
        <w:p w:rsidR="00144506" w:rsidRDefault="00144506" w:rsidP="00144506">
          <w:pPr>
            <w:pStyle w:val="A2FFEA3DCEF34ADD995E504345A291BF"/>
          </w:pPr>
          <w:r w:rsidRPr="00D858FE">
            <w:rPr>
              <w:rStyle w:val="PlaceholderText"/>
            </w:rPr>
            <w:t>Choose an item.</w:t>
          </w:r>
        </w:p>
      </w:docPartBody>
    </w:docPart>
    <w:docPart>
      <w:docPartPr>
        <w:name w:val="15FB2A28673D4F48832E8E01AC5DB01E"/>
        <w:category>
          <w:name w:val="General"/>
          <w:gallery w:val="placeholder"/>
        </w:category>
        <w:types>
          <w:type w:val="bbPlcHdr"/>
        </w:types>
        <w:behaviors>
          <w:behavior w:val="content"/>
        </w:behaviors>
        <w:guid w:val="{1CE91C3F-F2A3-46F9-A18F-9F44AAED988E}"/>
      </w:docPartPr>
      <w:docPartBody>
        <w:p w:rsidR="00144506" w:rsidRDefault="00144506" w:rsidP="00144506">
          <w:pPr>
            <w:pStyle w:val="15FB2A28673D4F48832E8E01AC5DB01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81796"/>
    <w:rsid w:val="000217A6"/>
    <w:rsid w:val="00041AF2"/>
    <w:rsid w:val="000A480A"/>
    <w:rsid w:val="000F5AD7"/>
    <w:rsid w:val="00100C23"/>
    <w:rsid w:val="00144506"/>
    <w:rsid w:val="00153FE8"/>
    <w:rsid w:val="00157A5E"/>
    <w:rsid w:val="001D35F2"/>
    <w:rsid w:val="00250897"/>
    <w:rsid w:val="002A10FD"/>
    <w:rsid w:val="00321AA7"/>
    <w:rsid w:val="003402FF"/>
    <w:rsid w:val="004114D7"/>
    <w:rsid w:val="004619AD"/>
    <w:rsid w:val="00471177"/>
    <w:rsid w:val="00481796"/>
    <w:rsid w:val="006514F7"/>
    <w:rsid w:val="006D45CF"/>
    <w:rsid w:val="00A62ADF"/>
    <w:rsid w:val="00B36A34"/>
    <w:rsid w:val="00C6652C"/>
    <w:rsid w:val="00EA6BF8"/>
    <w:rsid w:val="00ED5945"/>
    <w:rsid w:val="00FB44F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6652C"/>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4D6CDB0F478A47378458119DA633E90A">
    <w:name w:val="4D6CDB0F478A47378458119DA633E90A"/>
    <w:rsid w:val="00193AC5"/>
  </w:style>
  <w:style w:type="paragraph" w:customStyle="1" w:styleId="F48994BEA1664E73BCB05B97137C2EC3">
    <w:name w:val="F48994BEA1664E73BCB05B97137C2EC3"/>
    <w:rsid w:val="00144506"/>
    <w:pPr>
      <w:spacing w:line="278" w:lineRule="auto"/>
    </w:pPr>
    <w:rPr>
      <w:kern w:val="2"/>
      <w:sz w:val="24"/>
      <w:szCs w:val="24"/>
      <w14:ligatures w14:val="standardContextual"/>
    </w:rPr>
  </w:style>
  <w:style w:type="paragraph" w:customStyle="1" w:styleId="A3CFCB69CEB5402A9E7897CFA584367C">
    <w:name w:val="A3CFCB69CEB5402A9E7897CFA584367C"/>
    <w:rsid w:val="00144506"/>
    <w:pPr>
      <w:spacing w:line="278" w:lineRule="auto"/>
    </w:pPr>
    <w:rPr>
      <w:kern w:val="2"/>
      <w:sz w:val="24"/>
      <w:szCs w:val="24"/>
      <w14:ligatures w14:val="standardContextual"/>
    </w:rPr>
  </w:style>
  <w:style w:type="paragraph" w:customStyle="1" w:styleId="6FABC4BEC90D43C88613C73B70CAD772">
    <w:name w:val="6FABC4BEC90D43C88613C73B70CAD772"/>
    <w:rsid w:val="00144506"/>
    <w:pPr>
      <w:spacing w:line="278" w:lineRule="auto"/>
    </w:pPr>
    <w:rPr>
      <w:kern w:val="2"/>
      <w:sz w:val="24"/>
      <w:szCs w:val="24"/>
      <w14:ligatures w14:val="standardContextual"/>
    </w:rPr>
  </w:style>
  <w:style w:type="paragraph" w:customStyle="1" w:styleId="420D195DC0BF4302902E42674411C7AF">
    <w:name w:val="420D195DC0BF4302902E42674411C7AF"/>
    <w:rsid w:val="00144506"/>
    <w:pPr>
      <w:spacing w:line="278" w:lineRule="auto"/>
    </w:pPr>
    <w:rPr>
      <w:kern w:val="2"/>
      <w:sz w:val="24"/>
      <w:szCs w:val="24"/>
      <w14:ligatures w14:val="standardContextual"/>
    </w:rPr>
  </w:style>
  <w:style w:type="paragraph" w:customStyle="1" w:styleId="60F5A8B79C7A400591E50013FD3EDD94">
    <w:name w:val="60F5A8B79C7A400591E50013FD3EDD94"/>
    <w:rsid w:val="00144506"/>
    <w:pPr>
      <w:spacing w:line="278" w:lineRule="auto"/>
    </w:pPr>
    <w:rPr>
      <w:kern w:val="2"/>
      <w:sz w:val="24"/>
      <w:szCs w:val="24"/>
      <w14:ligatures w14:val="standardContextual"/>
    </w:rPr>
  </w:style>
  <w:style w:type="paragraph" w:customStyle="1" w:styleId="23D4FD29C5164E858A8186FB14FEEB81">
    <w:name w:val="23D4FD29C5164E858A8186FB14FEEB81"/>
    <w:rsid w:val="00144506"/>
    <w:pPr>
      <w:spacing w:line="278" w:lineRule="auto"/>
    </w:pPr>
    <w:rPr>
      <w:kern w:val="2"/>
      <w:sz w:val="24"/>
      <w:szCs w:val="24"/>
      <w14:ligatures w14:val="standardContextual"/>
    </w:rPr>
  </w:style>
  <w:style w:type="paragraph" w:customStyle="1" w:styleId="22D8FFF8E4FA4F96B3B98C903113FA74">
    <w:name w:val="22D8FFF8E4FA4F96B3B98C903113FA74"/>
    <w:rsid w:val="00144506"/>
    <w:pPr>
      <w:spacing w:line="278" w:lineRule="auto"/>
    </w:pPr>
    <w:rPr>
      <w:kern w:val="2"/>
      <w:sz w:val="24"/>
      <w:szCs w:val="24"/>
      <w14:ligatures w14:val="standardContextual"/>
    </w:rPr>
  </w:style>
  <w:style w:type="paragraph" w:customStyle="1" w:styleId="C162FCEA51B349E6B73D22713ACC8253">
    <w:name w:val="C162FCEA51B349E6B73D22713ACC8253"/>
    <w:rsid w:val="00144506"/>
    <w:pPr>
      <w:spacing w:line="278" w:lineRule="auto"/>
    </w:pPr>
    <w:rPr>
      <w:kern w:val="2"/>
      <w:sz w:val="24"/>
      <w:szCs w:val="24"/>
      <w14:ligatures w14:val="standardContextual"/>
    </w:rPr>
  </w:style>
  <w:style w:type="paragraph" w:customStyle="1" w:styleId="CDCCF2F718754CEF99C90F53F669FD12">
    <w:name w:val="CDCCF2F718754CEF99C90F53F669FD12"/>
    <w:rsid w:val="00144506"/>
    <w:pPr>
      <w:spacing w:line="278" w:lineRule="auto"/>
    </w:pPr>
    <w:rPr>
      <w:kern w:val="2"/>
      <w:sz w:val="24"/>
      <w:szCs w:val="24"/>
      <w14:ligatures w14:val="standardContextual"/>
    </w:rPr>
  </w:style>
  <w:style w:type="paragraph" w:customStyle="1" w:styleId="BF2B969D3F954B0DADCAE47431C3C641">
    <w:name w:val="BF2B969D3F954B0DADCAE47431C3C641"/>
    <w:rsid w:val="00144506"/>
    <w:pPr>
      <w:spacing w:line="278" w:lineRule="auto"/>
    </w:pPr>
    <w:rPr>
      <w:kern w:val="2"/>
      <w:sz w:val="24"/>
      <w:szCs w:val="24"/>
      <w14:ligatures w14:val="standardContextual"/>
    </w:rPr>
  </w:style>
  <w:style w:type="paragraph" w:customStyle="1" w:styleId="46F2ABF756AC465F8DD417E4334BA4AA">
    <w:name w:val="46F2ABF756AC465F8DD417E4334BA4AA"/>
    <w:rsid w:val="00144506"/>
    <w:pPr>
      <w:spacing w:line="278" w:lineRule="auto"/>
    </w:pPr>
    <w:rPr>
      <w:kern w:val="2"/>
      <w:sz w:val="24"/>
      <w:szCs w:val="24"/>
      <w14:ligatures w14:val="standardContextual"/>
    </w:rPr>
  </w:style>
  <w:style w:type="paragraph" w:customStyle="1" w:styleId="F435685F73E746058463EAA821CCFCAC">
    <w:name w:val="F435685F73E746058463EAA821CCFCAC"/>
    <w:rsid w:val="00144506"/>
    <w:pPr>
      <w:spacing w:line="278" w:lineRule="auto"/>
    </w:pPr>
    <w:rPr>
      <w:kern w:val="2"/>
      <w:sz w:val="24"/>
      <w:szCs w:val="24"/>
      <w14:ligatures w14:val="standardContextual"/>
    </w:rPr>
  </w:style>
  <w:style w:type="paragraph" w:customStyle="1" w:styleId="FD293AF6844443E0AD65A5532F38CE08">
    <w:name w:val="FD293AF6844443E0AD65A5532F38CE08"/>
    <w:rsid w:val="00144506"/>
    <w:pPr>
      <w:spacing w:line="278" w:lineRule="auto"/>
    </w:pPr>
    <w:rPr>
      <w:kern w:val="2"/>
      <w:sz w:val="24"/>
      <w:szCs w:val="24"/>
      <w14:ligatures w14:val="standardContextual"/>
    </w:rPr>
  </w:style>
  <w:style w:type="paragraph" w:customStyle="1" w:styleId="5D8C40738A6A48398DD498A1A3A95DDC">
    <w:name w:val="5D8C40738A6A48398DD498A1A3A95DDC"/>
    <w:rsid w:val="00144506"/>
    <w:pPr>
      <w:spacing w:line="278" w:lineRule="auto"/>
    </w:pPr>
    <w:rPr>
      <w:kern w:val="2"/>
      <w:sz w:val="24"/>
      <w:szCs w:val="24"/>
      <w14:ligatures w14:val="standardContextual"/>
    </w:rPr>
  </w:style>
  <w:style w:type="paragraph" w:customStyle="1" w:styleId="7F2D26D6A8EC429FBCD75A86DA4099F0">
    <w:name w:val="7F2D26D6A8EC429FBCD75A86DA4099F0"/>
    <w:rsid w:val="00144506"/>
    <w:pPr>
      <w:spacing w:line="278" w:lineRule="auto"/>
    </w:pPr>
    <w:rPr>
      <w:kern w:val="2"/>
      <w:sz w:val="24"/>
      <w:szCs w:val="24"/>
      <w14:ligatures w14:val="standardContextual"/>
    </w:rPr>
  </w:style>
  <w:style w:type="paragraph" w:customStyle="1" w:styleId="C0BE5B752A0A4AB695FD447D3673AFF0">
    <w:name w:val="C0BE5B752A0A4AB695FD447D3673AFF0"/>
    <w:rsid w:val="00144506"/>
    <w:pPr>
      <w:spacing w:line="278" w:lineRule="auto"/>
    </w:pPr>
    <w:rPr>
      <w:kern w:val="2"/>
      <w:sz w:val="24"/>
      <w:szCs w:val="24"/>
      <w14:ligatures w14:val="standardContextual"/>
    </w:rPr>
  </w:style>
  <w:style w:type="paragraph" w:customStyle="1" w:styleId="C0EE228F29444524A249CC4902D01EFE">
    <w:name w:val="C0EE228F29444524A249CC4902D01EFE"/>
    <w:rsid w:val="00144506"/>
    <w:pPr>
      <w:spacing w:line="278" w:lineRule="auto"/>
    </w:pPr>
    <w:rPr>
      <w:kern w:val="2"/>
      <w:sz w:val="24"/>
      <w:szCs w:val="24"/>
      <w14:ligatures w14:val="standardContextual"/>
    </w:rPr>
  </w:style>
  <w:style w:type="paragraph" w:customStyle="1" w:styleId="55E8DF69E8FD42B498AB7468AFB6846C">
    <w:name w:val="55E8DF69E8FD42B498AB7468AFB6846C"/>
    <w:rsid w:val="00144506"/>
    <w:pPr>
      <w:spacing w:line="278" w:lineRule="auto"/>
    </w:pPr>
    <w:rPr>
      <w:kern w:val="2"/>
      <w:sz w:val="24"/>
      <w:szCs w:val="24"/>
      <w14:ligatures w14:val="standardContextual"/>
    </w:rPr>
  </w:style>
  <w:style w:type="paragraph" w:customStyle="1" w:styleId="6EE373350D1C49AFA7404CFBCBA92586">
    <w:name w:val="6EE373350D1C49AFA7404CFBCBA92586"/>
    <w:rsid w:val="00144506"/>
    <w:pPr>
      <w:spacing w:line="278" w:lineRule="auto"/>
    </w:pPr>
    <w:rPr>
      <w:kern w:val="2"/>
      <w:sz w:val="24"/>
      <w:szCs w:val="24"/>
      <w14:ligatures w14:val="standardContextual"/>
    </w:rPr>
  </w:style>
  <w:style w:type="paragraph" w:customStyle="1" w:styleId="E4E795894F8C414A8B429FD9ACEA839A">
    <w:name w:val="E4E795894F8C414A8B429FD9ACEA839A"/>
    <w:rsid w:val="00144506"/>
    <w:pPr>
      <w:spacing w:line="278" w:lineRule="auto"/>
    </w:pPr>
    <w:rPr>
      <w:kern w:val="2"/>
      <w:sz w:val="24"/>
      <w:szCs w:val="24"/>
      <w14:ligatures w14:val="standardContextual"/>
    </w:rPr>
  </w:style>
  <w:style w:type="paragraph" w:customStyle="1" w:styleId="5228F724309B415AACD56257EECECA7C">
    <w:name w:val="5228F724309B415AACD56257EECECA7C"/>
    <w:rsid w:val="00144506"/>
    <w:pPr>
      <w:spacing w:line="278" w:lineRule="auto"/>
    </w:pPr>
    <w:rPr>
      <w:kern w:val="2"/>
      <w:sz w:val="24"/>
      <w:szCs w:val="24"/>
      <w14:ligatures w14:val="standardContextual"/>
    </w:rPr>
  </w:style>
  <w:style w:type="paragraph" w:customStyle="1" w:styleId="CF267F380C6A459B94F07FEF4C8952E0">
    <w:name w:val="CF267F380C6A459B94F07FEF4C8952E0"/>
    <w:rsid w:val="00144506"/>
    <w:pPr>
      <w:spacing w:line="278" w:lineRule="auto"/>
    </w:pPr>
    <w:rPr>
      <w:kern w:val="2"/>
      <w:sz w:val="24"/>
      <w:szCs w:val="24"/>
      <w14:ligatures w14:val="standardContextual"/>
    </w:rPr>
  </w:style>
  <w:style w:type="paragraph" w:customStyle="1" w:styleId="F63D758B6423438DA919340D1E057179">
    <w:name w:val="F63D758B6423438DA919340D1E057179"/>
    <w:rsid w:val="00144506"/>
    <w:pPr>
      <w:spacing w:line="278" w:lineRule="auto"/>
    </w:pPr>
    <w:rPr>
      <w:kern w:val="2"/>
      <w:sz w:val="24"/>
      <w:szCs w:val="24"/>
      <w14:ligatures w14:val="standardContextual"/>
    </w:rPr>
  </w:style>
  <w:style w:type="paragraph" w:customStyle="1" w:styleId="D337C7AB49D441889D6D5A30D67AD424">
    <w:name w:val="D337C7AB49D441889D6D5A30D67AD424"/>
    <w:rsid w:val="00144506"/>
    <w:pPr>
      <w:spacing w:line="278" w:lineRule="auto"/>
    </w:pPr>
    <w:rPr>
      <w:kern w:val="2"/>
      <w:sz w:val="24"/>
      <w:szCs w:val="24"/>
      <w14:ligatures w14:val="standardContextual"/>
    </w:rPr>
  </w:style>
  <w:style w:type="paragraph" w:customStyle="1" w:styleId="9F9F309811874BC8ADC76C9A63BDF35B">
    <w:name w:val="9F9F309811874BC8ADC76C9A63BDF35B"/>
    <w:rsid w:val="00144506"/>
    <w:pPr>
      <w:spacing w:line="278" w:lineRule="auto"/>
    </w:pPr>
    <w:rPr>
      <w:kern w:val="2"/>
      <w:sz w:val="24"/>
      <w:szCs w:val="24"/>
      <w14:ligatures w14:val="standardContextual"/>
    </w:rPr>
  </w:style>
  <w:style w:type="paragraph" w:customStyle="1" w:styleId="113AC496C72D42FBA85DD4D026FEB64F">
    <w:name w:val="113AC496C72D42FBA85DD4D026FEB64F"/>
    <w:rsid w:val="00144506"/>
    <w:pPr>
      <w:spacing w:line="278" w:lineRule="auto"/>
    </w:pPr>
    <w:rPr>
      <w:kern w:val="2"/>
      <w:sz w:val="24"/>
      <w:szCs w:val="24"/>
      <w14:ligatures w14:val="standardContextual"/>
    </w:rPr>
  </w:style>
  <w:style w:type="paragraph" w:customStyle="1" w:styleId="E731A07CC16B4B0DB6B0FC3F64685BD4">
    <w:name w:val="E731A07CC16B4B0DB6B0FC3F64685BD4"/>
    <w:rsid w:val="00144506"/>
    <w:pPr>
      <w:spacing w:line="278" w:lineRule="auto"/>
    </w:pPr>
    <w:rPr>
      <w:kern w:val="2"/>
      <w:sz w:val="24"/>
      <w:szCs w:val="24"/>
      <w14:ligatures w14:val="standardContextual"/>
    </w:rPr>
  </w:style>
  <w:style w:type="paragraph" w:customStyle="1" w:styleId="8C5C390266224852BCED6A098A88751F">
    <w:name w:val="8C5C390266224852BCED6A098A88751F"/>
    <w:rsid w:val="00144506"/>
    <w:pPr>
      <w:spacing w:line="278" w:lineRule="auto"/>
    </w:pPr>
    <w:rPr>
      <w:kern w:val="2"/>
      <w:sz w:val="24"/>
      <w:szCs w:val="24"/>
      <w14:ligatures w14:val="standardContextual"/>
    </w:rPr>
  </w:style>
  <w:style w:type="paragraph" w:customStyle="1" w:styleId="5785C85916004DE2B614BBC4679BB5E8">
    <w:name w:val="5785C85916004DE2B614BBC4679BB5E8"/>
    <w:rsid w:val="00144506"/>
    <w:pPr>
      <w:spacing w:line="278" w:lineRule="auto"/>
    </w:pPr>
    <w:rPr>
      <w:kern w:val="2"/>
      <w:sz w:val="24"/>
      <w:szCs w:val="24"/>
      <w14:ligatures w14:val="standardContextual"/>
    </w:rPr>
  </w:style>
  <w:style w:type="paragraph" w:customStyle="1" w:styleId="CCE03D30114A43ACB4D4009D1E1DEC8A">
    <w:name w:val="CCE03D30114A43ACB4D4009D1E1DEC8A"/>
    <w:rsid w:val="00144506"/>
    <w:pPr>
      <w:spacing w:line="278" w:lineRule="auto"/>
    </w:pPr>
    <w:rPr>
      <w:kern w:val="2"/>
      <w:sz w:val="24"/>
      <w:szCs w:val="24"/>
      <w14:ligatures w14:val="standardContextual"/>
    </w:rPr>
  </w:style>
  <w:style w:type="paragraph" w:customStyle="1" w:styleId="BEA6FB770CB744E499D09B42916D593B">
    <w:name w:val="BEA6FB770CB744E499D09B42916D593B"/>
    <w:rsid w:val="00144506"/>
    <w:pPr>
      <w:spacing w:line="278" w:lineRule="auto"/>
    </w:pPr>
    <w:rPr>
      <w:kern w:val="2"/>
      <w:sz w:val="24"/>
      <w:szCs w:val="24"/>
      <w14:ligatures w14:val="standardContextual"/>
    </w:rPr>
  </w:style>
  <w:style w:type="paragraph" w:customStyle="1" w:styleId="0983376DCF9F40EBBE7A10FE8CE4D854">
    <w:name w:val="0983376DCF9F40EBBE7A10FE8CE4D854"/>
    <w:rsid w:val="00144506"/>
    <w:pPr>
      <w:spacing w:line="278" w:lineRule="auto"/>
    </w:pPr>
    <w:rPr>
      <w:kern w:val="2"/>
      <w:sz w:val="24"/>
      <w:szCs w:val="24"/>
      <w14:ligatures w14:val="standardContextual"/>
    </w:rPr>
  </w:style>
  <w:style w:type="paragraph" w:customStyle="1" w:styleId="51EB13D5BCAD483E9C201D9B5168C1FE">
    <w:name w:val="51EB13D5BCAD483E9C201D9B5168C1FE"/>
    <w:rsid w:val="00144506"/>
    <w:pPr>
      <w:spacing w:line="278" w:lineRule="auto"/>
    </w:pPr>
    <w:rPr>
      <w:kern w:val="2"/>
      <w:sz w:val="24"/>
      <w:szCs w:val="24"/>
      <w14:ligatures w14:val="standardContextual"/>
    </w:rPr>
  </w:style>
  <w:style w:type="paragraph" w:customStyle="1" w:styleId="C32542C0736D47B48B89A0E312B04EB8">
    <w:name w:val="C32542C0736D47B48B89A0E312B04EB8"/>
    <w:rsid w:val="00144506"/>
    <w:pPr>
      <w:spacing w:line="278" w:lineRule="auto"/>
    </w:pPr>
    <w:rPr>
      <w:kern w:val="2"/>
      <w:sz w:val="24"/>
      <w:szCs w:val="24"/>
      <w14:ligatures w14:val="standardContextual"/>
    </w:rPr>
  </w:style>
  <w:style w:type="paragraph" w:customStyle="1" w:styleId="FE2F37FC2A8D4CB5BED25105E3108B34">
    <w:name w:val="FE2F37FC2A8D4CB5BED25105E3108B34"/>
    <w:rsid w:val="00144506"/>
    <w:pPr>
      <w:spacing w:line="278" w:lineRule="auto"/>
    </w:pPr>
    <w:rPr>
      <w:kern w:val="2"/>
      <w:sz w:val="24"/>
      <w:szCs w:val="24"/>
      <w14:ligatures w14:val="standardContextual"/>
    </w:rPr>
  </w:style>
  <w:style w:type="paragraph" w:customStyle="1" w:styleId="51DF679704E94F449F5087A9FB0CF857">
    <w:name w:val="51DF679704E94F449F5087A9FB0CF857"/>
    <w:rsid w:val="00144506"/>
    <w:pPr>
      <w:spacing w:line="278" w:lineRule="auto"/>
    </w:pPr>
    <w:rPr>
      <w:kern w:val="2"/>
      <w:sz w:val="24"/>
      <w:szCs w:val="24"/>
      <w14:ligatures w14:val="standardContextual"/>
    </w:rPr>
  </w:style>
  <w:style w:type="paragraph" w:customStyle="1" w:styleId="D77A6358E06B48BC9D10FF88B954B087">
    <w:name w:val="D77A6358E06B48BC9D10FF88B954B087"/>
    <w:rsid w:val="00144506"/>
    <w:pPr>
      <w:spacing w:line="278" w:lineRule="auto"/>
    </w:pPr>
    <w:rPr>
      <w:kern w:val="2"/>
      <w:sz w:val="24"/>
      <w:szCs w:val="24"/>
      <w14:ligatures w14:val="standardContextual"/>
    </w:rPr>
  </w:style>
  <w:style w:type="paragraph" w:customStyle="1" w:styleId="A2FFEA3DCEF34ADD995E504345A291BF">
    <w:name w:val="A2FFEA3DCEF34ADD995E504345A291BF"/>
    <w:rsid w:val="00144506"/>
    <w:pPr>
      <w:spacing w:line="278" w:lineRule="auto"/>
    </w:pPr>
    <w:rPr>
      <w:kern w:val="2"/>
      <w:sz w:val="24"/>
      <w:szCs w:val="24"/>
      <w14:ligatures w14:val="standardContextual"/>
    </w:rPr>
  </w:style>
  <w:style w:type="paragraph" w:customStyle="1" w:styleId="15FB2A28673D4F48832E8E01AC5DB01E">
    <w:name w:val="15FB2A28673D4F48832E8E01AC5DB01E"/>
    <w:rsid w:val="00144506"/>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7982</Words>
  <Characters>45504</Characters>
  <Application>Microsoft Office Word</Application>
  <DocSecurity>8</DocSecurity>
  <Lines>379</Lines>
  <Paragraphs>106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53380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2024-09-04T00:25:00Z</dcterms:created>
  <dcterms:modified xsi:type="dcterms:W3CDTF">2024-09-04T00:25:00Z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